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366CA2" w14:textId="77777777" w:rsidR="004F1768" w:rsidRPr="0006043D" w:rsidRDefault="0058095A" w:rsidP="0058095A">
      <w:pPr>
        <w:tabs>
          <w:tab w:val="left" w:pos="220"/>
          <w:tab w:val="center" w:pos="5102"/>
        </w:tabs>
        <w:rPr>
          <w:rFonts w:asciiTheme="minorHAnsi" w:hAnsiTheme="minorHAnsi" w:cs="Calibri"/>
          <w:b/>
          <w:smallCaps/>
          <w:color w:val="0070C0"/>
          <w:sz w:val="52"/>
          <w:szCs w:val="52"/>
        </w:rPr>
      </w:pPr>
      <w:r>
        <w:rPr>
          <w:rFonts w:asciiTheme="minorHAnsi" w:hAnsiTheme="minorHAnsi" w:cs="Calibri"/>
          <w:b/>
          <w:smallCaps/>
          <w:color w:val="0070C0"/>
          <w:sz w:val="52"/>
          <w:szCs w:val="52"/>
        </w:rPr>
        <w:tab/>
      </w:r>
      <w:r w:rsidRPr="00EA4270">
        <w:rPr>
          <w:rFonts w:asciiTheme="minorHAnsi" w:hAnsiTheme="minorHAnsi" w:cs="Calibri"/>
          <w:smallCaps/>
          <w:sz w:val="44"/>
          <w:szCs w:val="52"/>
        </w:rPr>
        <w:t>1</w:t>
      </w:r>
      <w:r>
        <w:rPr>
          <w:rFonts w:asciiTheme="minorHAnsi" w:hAnsiTheme="minorHAnsi" w:cs="Calibri"/>
          <w:b/>
          <w:smallCaps/>
          <w:color w:val="0070C0"/>
          <w:sz w:val="52"/>
          <w:szCs w:val="52"/>
        </w:rPr>
        <w:tab/>
      </w:r>
      <w:r w:rsidR="004F1768" w:rsidRPr="0006043D">
        <w:rPr>
          <w:rFonts w:asciiTheme="minorHAnsi" w:hAnsiTheme="minorHAnsi" w:cs="Calibri"/>
          <w:b/>
          <w:smallCaps/>
          <w:color w:val="0070C0"/>
          <w:sz w:val="52"/>
          <w:szCs w:val="52"/>
        </w:rPr>
        <w:t>Life Stages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5103"/>
      </w:tblGrid>
      <w:tr w:rsidR="004F1768" w:rsidRPr="006310D8" w14:paraId="5A9B33AE" w14:textId="77777777" w:rsidTr="00595EC2">
        <w:tc>
          <w:tcPr>
            <w:tcW w:w="4644" w:type="dxa"/>
            <w:shd w:val="clear" w:color="auto" w:fill="auto"/>
          </w:tcPr>
          <w:p w14:paraId="51F27903" w14:textId="77777777" w:rsidR="004F1768" w:rsidRPr="006310D8" w:rsidRDefault="004F1768" w:rsidP="00595EC2">
            <w:pPr>
              <w:rPr>
                <w:rFonts w:cs="Calibri"/>
                <w:b/>
                <w:color w:val="0070C0"/>
                <w:sz w:val="28"/>
                <w:szCs w:val="28"/>
              </w:rPr>
            </w:pPr>
            <w:r>
              <w:rPr>
                <w:rFonts w:cs="Calibri"/>
                <w:b/>
                <w:noProof/>
                <w:color w:val="0070C0"/>
                <w:sz w:val="28"/>
                <w:szCs w:val="28"/>
                <w:lang w:eastAsia="en-GB"/>
              </w:rPr>
              <w:drawing>
                <wp:anchor distT="0" distB="0" distL="114300" distR="114300" simplePos="0" relativeHeight="251686912" behindDoc="1" locked="0" layoutInCell="1" allowOverlap="1" wp14:anchorId="6894E0D8" wp14:editId="3282B875">
                  <wp:simplePos x="0" y="0"/>
                  <wp:positionH relativeFrom="column">
                    <wp:posOffset>561975</wp:posOffset>
                  </wp:positionH>
                  <wp:positionV relativeFrom="paragraph">
                    <wp:posOffset>374015</wp:posOffset>
                  </wp:positionV>
                  <wp:extent cx="1213485" cy="1213485"/>
                  <wp:effectExtent l="0" t="0" r="5715" b="5715"/>
                  <wp:wrapTight wrapText="bothSides">
                    <wp:wrapPolygon edited="0">
                      <wp:start x="0" y="0"/>
                      <wp:lineTo x="0" y="21363"/>
                      <wp:lineTo x="21363" y="21363"/>
                      <wp:lineTo x="21363" y="0"/>
                      <wp:lineTo x="0" y="0"/>
                    </wp:wrapPolygon>
                  </wp:wrapTight>
                  <wp:docPr id="18" name="Picture 18" descr="MPj0423034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Pj04230340000[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13485" cy="12134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310D8">
              <w:rPr>
                <w:rFonts w:cs="Calibri"/>
                <w:b/>
                <w:color w:val="0070C0"/>
                <w:sz w:val="28"/>
                <w:szCs w:val="28"/>
              </w:rPr>
              <w:t>Infancy 0- 2 years</w:t>
            </w:r>
          </w:p>
        </w:tc>
        <w:tc>
          <w:tcPr>
            <w:tcW w:w="5103" w:type="dxa"/>
            <w:shd w:val="clear" w:color="auto" w:fill="auto"/>
          </w:tcPr>
          <w:p w14:paraId="5E195316" w14:textId="77777777" w:rsidR="004F1768" w:rsidRPr="006310D8" w:rsidRDefault="004F1768" w:rsidP="00595EC2">
            <w:pPr>
              <w:rPr>
                <w:rFonts w:cs="Calibri"/>
                <w:b/>
                <w:color w:val="0070C0"/>
                <w:sz w:val="28"/>
                <w:szCs w:val="36"/>
              </w:rPr>
            </w:pPr>
            <w:r>
              <w:rPr>
                <w:rFonts w:cs="Calibri"/>
                <w:b/>
                <w:color w:val="0070C0"/>
                <w:sz w:val="28"/>
                <w:szCs w:val="36"/>
              </w:rPr>
              <w:t>Early childhood 3</w:t>
            </w:r>
            <w:r w:rsidRPr="006310D8">
              <w:rPr>
                <w:rFonts w:cs="Calibri"/>
                <w:b/>
                <w:color w:val="0070C0"/>
                <w:sz w:val="28"/>
                <w:szCs w:val="36"/>
              </w:rPr>
              <w:t>-8 years</w:t>
            </w:r>
          </w:p>
          <w:p w14:paraId="0C955B85" w14:textId="77777777" w:rsidR="004F1768" w:rsidRPr="006310D8" w:rsidRDefault="004F1768" w:rsidP="00595EC2">
            <w:pPr>
              <w:rPr>
                <w:rFonts w:cs="Calibri"/>
                <w:b/>
                <w:color w:val="0070C0"/>
                <w:sz w:val="28"/>
                <w:szCs w:val="36"/>
              </w:rPr>
            </w:pPr>
            <w:r>
              <w:rPr>
                <w:rFonts w:cs="Calibri"/>
                <w:b/>
                <w:noProof/>
                <w:color w:val="0070C0"/>
                <w:sz w:val="28"/>
                <w:szCs w:val="36"/>
                <w:lang w:eastAsia="en-GB"/>
              </w:rPr>
              <w:drawing>
                <wp:anchor distT="0" distB="0" distL="114300" distR="114300" simplePos="0" relativeHeight="251687936" behindDoc="1" locked="0" layoutInCell="1" allowOverlap="1" wp14:anchorId="5BEB1FE4" wp14:editId="6633614A">
                  <wp:simplePos x="0" y="0"/>
                  <wp:positionH relativeFrom="column">
                    <wp:posOffset>749935</wp:posOffset>
                  </wp:positionH>
                  <wp:positionV relativeFrom="paragraph">
                    <wp:posOffset>635</wp:posOffset>
                  </wp:positionV>
                  <wp:extent cx="1457325" cy="1019810"/>
                  <wp:effectExtent l="0" t="0" r="9525" b="8890"/>
                  <wp:wrapTight wrapText="bothSides">
                    <wp:wrapPolygon edited="0">
                      <wp:start x="0" y="0"/>
                      <wp:lineTo x="0" y="21385"/>
                      <wp:lineTo x="21459" y="21385"/>
                      <wp:lineTo x="21459" y="0"/>
                      <wp:lineTo x="0" y="0"/>
                    </wp:wrapPolygon>
                  </wp:wrapTight>
                  <wp:docPr id="17" name="Picture 17" descr="MPj0439525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Pj04395250000[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57325" cy="10198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E4BFB4" w14:textId="77777777" w:rsidR="004F1768" w:rsidRPr="006310D8" w:rsidRDefault="004F1768" w:rsidP="00595EC2">
            <w:pPr>
              <w:rPr>
                <w:rFonts w:cs="Calibri"/>
                <w:b/>
                <w:color w:val="0070C0"/>
                <w:sz w:val="28"/>
                <w:szCs w:val="28"/>
              </w:rPr>
            </w:pPr>
          </w:p>
        </w:tc>
      </w:tr>
      <w:tr w:rsidR="004F1768" w:rsidRPr="006310D8" w14:paraId="74659ACE" w14:textId="77777777" w:rsidTr="00595EC2">
        <w:tc>
          <w:tcPr>
            <w:tcW w:w="4644" w:type="dxa"/>
            <w:shd w:val="clear" w:color="auto" w:fill="auto"/>
          </w:tcPr>
          <w:p w14:paraId="0F1A8B81" w14:textId="77777777" w:rsidR="004F1768" w:rsidRPr="006310D8" w:rsidRDefault="004F1768" w:rsidP="00595EC2">
            <w:pPr>
              <w:rPr>
                <w:rFonts w:cs="Calibri"/>
                <w:b/>
                <w:color w:val="0070C0"/>
                <w:sz w:val="28"/>
                <w:szCs w:val="28"/>
              </w:rPr>
            </w:pPr>
            <w:r w:rsidRPr="006310D8">
              <w:rPr>
                <w:rFonts w:cs="Calibri"/>
                <w:b/>
                <w:color w:val="0070C0"/>
                <w:sz w:val="28"/>
                <w:szCs w:val="28"/>
              </w:rPr>
              <w:t>Adolescence 9-18 years</w:t>
            </w:r>
          </w:p>
          <w:p w14:paraId="08669FEB" w14:textId="77777777" w:rsidR="004F1768" w:rsidRPr="006310D8" w:rsidRDefault="004F1768" w:rsidP="00595EC2">
            <w:pPr>
              <w:rPr>
                <w:rFonts w:cs="Calibri"/>
                <w:b/>
                <w:color w:val="0070C0"/>
                <w:sz w:val="28"/>
                <w:szCs w:val="28"/>
              </w:rPr>
            </w:pPr>
            <w:r>
              <w:rPr>
                <w:rFonts w:cs="Calibri"/>
                <w:noProof/>
                <w:sz w:val="28"/>
                <w:szCs w:val="28"/>
                <w:lang w:eastAsia="en-GB"/>
              </w:rPr>
              <w:drawing>
                <wp:inline distT="0" distB="0" distL="0" distR="0" wp14:anchorId="5C285090" wp14:editId="11A787BF">
                  <wp:extent cx="1497330" cy="927735"/>
                  <wp:effectExtent l="0" t="0" r="7620" b="5715"/>
                  <wp:docPr id="12" name="Picture 12" descr="Description: http://www.google.co.uk/url?source=imgres&amp;ct=img&amp;q=http://i.telegraph.co.uk/multimedia/archive/02403/happy-teenagers_2403313b.jpg&amp;sa=X&amp;ei=GZ25UbmMMYXGtQbznIDgCw&amp;ved=0CAQQ8wc4GA&amp;usg=AFQjCNGD5fAeNyKdjmN_JtuzcKuF2H3fP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ption: http://www.google.co.uk/url?source=imgres&amp;ct=img&amp;q=http://i.telegraph.co.uk/multimedia/archive/02403/happy-teenagers_2403313b.jpg&amp;sa=X&amp;ei=GZ25UbmMMYXGtQbznIDgCw&amp;ved=0CAQQ8wc4GA&amp;usg=AFQjCNGD5fAeNyKdjmN_JtuzcKuF2H3fPQ"/>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97330" cy="927735"/>
                          </a:xfrm>
                          <a:prstGeom prst="rect">
                            <a:avLst/>
                          </a:prstGeom>
                          <a:noFill/>
                          <a:ln>
                            <a:noFill/>
                          </a:ln>
                        </pic:spPr>
                      </pic:pic>
                    </a:graphicData>
                  </a:graphic>
                </wp:inline>
              </w:drawing>
            </w:r>
          </w:p>
        </w:tc>
        <w:tc>
          <w:tcPr>
            <w:tcW w:w="5103" w:type="dxa"/>
            <w:shd w:val="clear" w:color="auto" w:fill="auto"/>
          </w:tcPr>
          <w:p w14:paraId="6411BBDB" w14:textId="77777777" w:rsidR="004F1768" w:rsidRPr="006310D8" w:rsidRDefault="004F1768" w:rsidP="00595EC2">
            <w:pPr>
              <w:rPr>
                <w:rFonts w:cs="Calibri"/>
                <w:b/>
                <w:color w:val="0070C0"/>
                <w:sz w:val="28"/>
                <w:szCs w:val="36"/>
              </w:rPr>
            </w:pPr>
            <w:r>
              <w:rPr>
                <w:rFonts w:cs="Calibri"/>
                <w:b/>
                <w:noProof/>
                <w:color w:val="0070C0"/>
                <w:sz w:val="28"/>
                <w:szCs w:val="36"/>
                <w:lang w:eastAsia="en-GB"/>
              </w:rPr>
              <w:drawing>
                <wp:anchor distT="0" distB="0" distL="114300" distR="114300" simplePos="0" relativeHeight="251688960" behindDoc="1" locked="0" layoutInCell="1" allowOverlap="1" wp14:anchorId="630F5F49" wp14:editId="5FC75680">
                  <wp:simplePos x="0" y="0"/>
                  <wp:positionH relativeFrom="column">
                    <wp:posOffset>1580515</wp:posOffset>
                  </wp:positionH>
                  <wp:positionV relativeFrom="paragraph">
                    <wp:posOffset>399415</wp:posOffset>
                  </wp:positionV>
                  <wp:extent cx="1332230" cy="894080"/>
                  <wp:effectExtent l="0" t="0" r="1270" b="1270"/>
                  <wp:wrapTight wrapText="bothSides">
                    <wp:wrapPolygon edited="0">
                      <wp:start x="0" y="0"/>
                      <wp:lineTo x="0" y="21170"/>
                      <wp:lineTo x="21312" y="21170"/>
                      <wp:lineTo x="21312" y="0"/>
                      <wp:lineTo x="0" y="0"/>
                    </wp:wrapPolygon>
                  </wp:wrapTight>
                  <wp:docPr id="16" name="Picture 16" descr="MPj043934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Pj04393410000[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32230" cy="8940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310D8">
              <w:rPr>
                <w:rFonts w:cs="Calibri"/>
                <w:b/>
                <w:color w:val="0070C0"/>
                <w:sz w:val="28"/>
                <w:szCs w:val="36"/>
              </w:rPr>
              <w:t>Early adulthood 19-45 years</w:t>
            </w:r>
          </w:p>
          <w:p w14:paraId="1760B753" w14:textId="77777777" w:rsidR="004F1768" w:rsidRPr="006310D8" w:rsidRDefault="004F1768" w:rsidP="00595EC2">
            <w:pPr>
              <w:rPr>
                <w:rFonts w:cs="Calibri"/>
                <w:b/>
                <w:color w:val="0070C0"/>
                <w:sz w:val="28"/>
                <w:szCs w:val="28"/>
              </w:rPr>
            </w:pPr>
          </w:p>
        </w:tc>
      </w:tr>
      <w:tr w:rsidR="004F1768" w:rsidRPr="006310D8" w14:paraId="778F71EB" w14:textId="77777777" w:rsidTr="00595EC2">
        <w:tc>
          <w:tcPr>
            <w:tcW w:w="4644" w:type="dxa"/>
            <w:shd w:val="clear" w:color="auto" w:fill="auto"/>
          </w:tcPr>
          <w:p w14:paraId="78F0BEC1" w14:textId="77777777" w:rsidR="004F1768" w:rsidRPr="006310D8" w:rsidRDefault="004F1768" w:rsidP="00595EC2">
            <w:pPr>
              <w:rPr>
                <w:rFonts w:cs="Calibri"/>
                <w:b/>
                <w:color w:val="0070C0"/>
                <w:sz w:val="28"/>
                <w:szCs w:val="28"/>
              </w:rPr>
            </w:pPr>
            <w:r>
              <w:rPr>
                <w:rFonts w:cs="Calibri"/>
                <w:b/>
                <w:noProof/>
                <w:color w:val="0070C0"/>
                <w:sz w:val="28"/>
                <w:szCs w:val="28"/>
                <w:lang w:eastAsia="en-GB"/>
              </w:rPr>
              <w:drawing>
                <wp:anchor distT="0" distB="0" distL="114300" distR="114300" simplePos="0" relativeHeight="251689984" behindDoc="1" locked="0" layoutInCell="1" allowOverlap="1" wp14:anchorId="7D4E4450" wp14:editId="3E9FACC5">
                  <wp:simplePos x="0" y="0"/>
                  <wp:positionH relativeFrom="column">
                    <wp:posOffset>994410</wp:posOffset>
                  </wp:positionH>
                  <wp:positionV relativeFrom="paragraph">
                    <wp:posOffset>240665</wp:posOffset>
                  </wp:positionV>
                  <wp:extent cx="1362075" cy="916305"/>
                  <wp:effectExtent l="0" t="0" r="9525" b="0"/>
                  <wp:wrapTight wrapText="bothSides">
                    <wp:wrapPolygon edited="0">
                      <wp:start x="0" y="0"/>
                      <wp:lineTo x="0" y="21106"/>
                      <wp:lineTo x="21449" y="21106"/>
                      <wp:lineTo x="21449" y="0"/>
                      <wp:lineTo x="0" y="0"/>
                    </wp:wrapPolygon>
                  </wp:wrapTight>
                  <wp:docPr id="15" name="Picture 15" descr="MPj0438729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Pj04387290000[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62075" cy="9163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310D8">
              <w:rPr>
                <w:rFonts w:cs="Calibri"/>
                <w:b/>
                <w:color w:val="0070C0"/>
                <w:sz w:val="28"/>
                <w:szCs w:val="28"/>
              </w:rPr>
              <w:t>Middle adulthood 46-65 years</w:t>
            </w:r>
          </w:p>
          <w:p w14:paraId="46D2DDEF" w14:textId="77777777" w:rsidR="004F1768" w:rsidRPr="006310D8" w:rsidRDefault="004F1768" w:rsidP="00595EC2">
            <w:pPr>
              <w:rPr>
                <w:rFonts w:cs="Calibri"/>
                <w:b/>
                <w:color w:val="0070C0"/>
                <w:sz w:val="28"/>
                <w:szCs w:val="28"/>
              </w:rPr>
            </w:pPr>
          </w:p>
        </w:tc>
        <w:tc>
          <w:tcPr>
            <w:tcW w:w="5103" w:type="dxa"/>
            <w:shd w:val="clear" w:color="auto" w:fill="auto"/>
          </w:tcPr>
          <w:p w14:paraId="2299025A" w14:textId="77777777" w:rsidR="004F1768" w:rsidRPr="006310D8" w:rsidRDefault="004F1768" w:rsidP="00595EC2">
            <w:pPr>
              <w:jc w:val="right"/>
              <w:rPr>
                <w:rFonts w:cs="Calibri"/>
                <w:b/>
                <w:color w:val="0070C0"/>
                <w:sz w:val="28"/>
                <w:szCs w:val="36"/>
              </w:rPr>
            </w:pPr>
            <w:r>
              <w:rPr>
                <w:rFonts w:cs="Calibri"/>
                <w:noProof/>
                <w:color w:val="0070C0"/>
                <w:sz w:val="28"/>
                <w:lang w:eastAsia="en-GB"/>
              </w:rPr>
              <w:drawing>
                <wp:anchor distT="0" distB="0" distL="114300" distR="114300" simplePos="0" relativeHeight="251691008" behindDoc="1" locked="0" layoutInCell="1" allowOverlap="1" wp14:anchorId="0EB3D736" wp14:editId="2453FDB3">
                  <wp:simplePos x="0" y="0"/>
                  <wp:positionH relativeFrom="column">
                    <wp:posOffset>50165</wp:posOffset>
                  </wp:positionH>
                  <wp:positionV relativeFrom="paragraph">
                    <wp:posOffset>240665</wp:posOffset>
                  </wp:positionV>
                  <wp:extent cx="1362075" cy="895350"/>
                  <wp:effectExtent l="0" t="0" r="9525" b="0"/>
                  <wp:wrapTight wrapText="bothSides">
                    <wp:wrapPolygon edited="0">
                      <wp:start x="0" y="0"/>
                      <wp:lineTo x="0" y="21140"/>
                      <wp:lineTo x="21449" y="21140"/>
                      <wp:lineTo x="21449" y="0"/>
                      <wp:lineTo x="0" y="0"/>
                    </wp:wrapPolygon>
                  </wp:wrapTight>
                  <wp:docPr id="14" name="Picture 14" descr="MPj0422365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Pj04223650000[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62075"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310D8">
              <w:rPr>
                <w:rFonts w:cs="Calibri"/>
                <w:b/>
                <w:color w:val="0070C0"/>
                <w:sz w:val="28"/>
                <w:szCs w:val="36"/>
              </w:rPr>
              <w:t>Later adulthood 65+ years</w:t>
            </w:r>
          </w:p>
          <w:p w14:paraId="62FBF914" w14:textId="77777777" w:rsidR="004F1768" w:rsidRPr="006310D8" w:rsidRDefault="004F1768" w:rsidP="00595EC2">
            <w:pPr>
              <w:rPr>
                <w:rFonts w:cs="Calibri"/>
                <w:b/>
                <w:color w:val="0070C0"/>
                <w:sz w:val="28"/>
                <w:szCs w:val="28"/>
              </w:rPr>
            </w:pPr>
          </w:p>
        </w:tc>
      </w:tr>
    </w:tbl>
    <w:p w14:paraId="551235A9" w14:textId="77777777" w:rsidR="004F1768" w:rsidRPr="006310D8" w:rsidRDefault="004F1768" w:rsidP="004F1768">
      <w:pPr>
        <w:rPr>
          <w:rFonts w:cs="Calibri"/>
          <w:b/>
          <w:color w:val="0070C0"/>
          <w:sz w:val="28"/>
          <w:szCs w:val="28"/>
        </w:rPr>
      </w:pPr>
    </w:p>
    <w:p w14:paraId="36A186D0" w14:textId="77777777" w:rsidR="0006043D" w:rsidRDefault="0006043D" w:rsidP="004F1768">
      <w:pPr>
        <w:jc w:val="center"/>
        <w:rPr>
          <w:rFonts w:cs="Calibri"/>
          <w:b/>
          <w:smallCaps/>
          <w:color w:val="17365D"/>
          <w:sz w:val="36"/>
          <w:szCs w:val="36"/>
        </w:rPr>
      </w:pPr>
    </w:p>
    <w:p w14:paraId="6DBD9B0C" w14:textId="77777777" w:rsidR="004F1768" w:rsidRPr="0006043D" w:rsidRDefault="004F1768" w:rsidP="004F1768">
      <w:pPr>
        <w:jc w:val="center"/>
        <w:rPr>
          <w:rFonts w:asciiTheme="minorHAnsi" w:hAnsiTheme="minorHAnsi" w:cs="Calibri"/>
          <w:b/>
          <w:smallCaps/>
          <w:color w:val="0070C0"/>
          <w:sz w:val="52"/>
          <w:szCs w:val="52"/>
        </w:rPr>
      </w:pPr>
      <w:r w:rsidRPr="0006043D">
        <w:rPr>
          <w:rFonts w:asciiTheme="minorHAnsi" w:hAnsiTheme="minorHAnsi" w:cs="Calibri"/>
          <w:b/>
          <w:smallCaps/>
          <w:color w:val="0070C0"/>
          <w:sz w:val="52"/>
          <w:szCs w:val="52"/>
        </w:rPr>
        <w:t>Aspects of development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2268"/>
        <w:gridCol w:w="2268"/>
        <w:gridCol w:w="2516"/>
      </w:tblGrid>
      <w:tr w:rsidR="004F1768" w:rsidRPr="006310D8" w14:paraId="6E5DDC16" w14:textId="77777777" w:rsidTr="00595EC2">
        <w:trPr>
          <w:cantSplit/>
          <w:trHeight w:val="5133"/>
        </w:trPr>
        <w:tc>
          <w:tcPr>
            <w:tcW w:w="2802" w:type="dxa"/>
            <w:shd w:val="clear" w:color="auto" w:fill="auto"/>
            <w:textDirection w:val="btLr"/>
          </w:tcPr>
          <w:p w14:paraId="1DF21220" w14:textId="77777777" w:rsidR="004F1768" w:rsidRPr="006310D8" w:rsidRDefault="004F1768" w:rsidP="00595EC2">
            <w:pPr>
              <w:ind w:left="113" w:right="113"/>
              <w:jc w:val="center"/>
              <w:rPr>
                <w:rFonts w:cs="Calibri"/>
                <w:b/>
                <w:smallCaps/>
                <w:color w:val="17365D"/>
                <w:sz w:val="40"/>
                <w:szCs w:val="40"/>
              </w:rPr>
            </w:pPr>
            <w:r w:rsidRPr="006310D8">
              <w:rPr>
                <w:rFonts w:cs="Calibri"/>
                <w:b/>
                <w:smallCaps/>
                <w:color w:val="17365D"/>
                <w:sz w:val="40"/>
                <w:szCs w:val="40"/>
              </w:rPr>
              <w:t>Physical</w:t>
            </w:r>
          </w:p>
          <w:p w14:paraId="6AAE055A" w14:textId="77777777" w:rsidR="004F1768" w:rsidRPr="006310D8" w:rsidRDefault="004F1768" w:rsidP="00595EC2">
            <w:pPr>
              <w:ind w:left="113" w:right="113"/>
              <w:jc w:val="center"/>
              <w:rPr>
                <w:rFonts w:cs="Calibri"/>
                <w:b/>
                <w:smallCaps/>
                <w:color w:val="17365D"/>
                <w:sz w:val="40"/>
                <w:szCs w:val="40"/>
              </w:rPr>
            </w:pPr>
            <w:r>
              <w:rPr>
                <w:rFonts w:ascii="Arial" w:hAnsi="Arial" w:cs="Arial"/>
                <w:noProof/>
                <w:sz w:val="20"/>
                <w:szCs w:val="20"/>
                <w:lang w:eastAsia="en-GB"/>
              </w:rPr>
              <w:drawing>
                <wp:inline distT="0" distB="0" distL="0" distR="0" wp14:anchorId="45386FA7" wp14:editId="21203947">
                  <wp:extent cx="1113155" cy="503555"/>
                  <wp:effectExtent l="0" t="0" r="0" b="0"/>
                  <wp:docPr id="11" name="Picture 11" descr="Description: http://www.google.co.uk/url?source=imgres&amp;ct=img&amp;q=http://www.nhs.uk/Livewell/fitness/PublishingImages/200290336-001_seniors-tennis_377x171.jpg&amp;sa=X&amp;ei=9565UZ7YIM_LsgbQ44HYBA&amp;ved=0CAQQ8wc4Eg&amp;usg=AFQjCNHOo_14yLZ4br2yowwRKSMoRyzr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ption: http://www.google.co.uk/url?source=imgres&amp;ct=img&amp;q=http://www.nhs.uk/Livewell/fitness/PublishingImages/200290336-001_seniors-tennis_377x171.jpg&amp;sa=X&amp;ei=9565UZ7YIM_LsgbQ44HYBA&amp;ved=0CAQQ8wc4Eg&amp;usg=AFQjCNHOo_14yLZ4br2yowwRKSMoRyzryQ"/>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13155" cy="503555"/>
                          </a:xfrm>
                          <a:prstGeom prst="rect">
                            <a:avLst/>
                          </a:prstGeom>
                          <a:noFill/>
                          <a:ln>
                            <a:noFill/>
                          </a:ln>
                        </pic:spPr>
                      </pic:pic>
                    </a:graphicData>
                  </a:graphic>
                </wp:inline>
              </w:drawing>
            </w:r>
          </w:p>
          <w:p w14:paraId="31104296" w14:textId="77777777" w:rsidR="004F1768" w:rsidRPr="006310D8" w:rsidRDefault="004F1768" w:rsidP="00595EC2">
            <w:pPr>
              <w:ind w:left="113" w:right="113"/>
              <w:jc w:val="center"/>
              <w:rPr>
                <w:rFonts w:cs="Calibri"/>
                <w:b/>
                <w:smallCaps/>
                <w:color w:val="17365D"/>
                <w:sz w:val="40"/>
                <w:szCs w:val="40"/>
              </w:rPr>
            </w:pPr>
          </w:p>
          <w:p w14:paraId="57D735C1" w14:textId="77777777" w:rsidR="004F1768" w:rsidRPr="006310D8" w:rsidRDefault="004F1768" w:rsidP="00595EC2">
            <w:pPr>
              <w:ind w:left="113" w:right="113"/>
              <w:jc w:val="center"/>
              <w:rPr>
                <w:rFonts w:cs="Calibri"/>
                <w:b/>
                <w:smallCaps/>
                <w:color w:val="17365D"/>
                <w:sz w:val="40"/>
                <w:szCs w:val="40"/>
              </w:rPr>
            </w:pPr>
          </w:p>
        </w:tc>
        <w:tc>
          <w:tcPr>
            <w:tcW w:w="2268" w:type="dxa"/>
            <w:shd w:val="clear" w:color="auto" w:fill="auto"/>
            <w:textDirection w:val="btLr"/>
          </w:tcPr>
          <w:p w14:paraId="76360EF7" w14:textId="77777777" w:rsidR="004F1768" w:rsidRPr="006310D8" w:rsidRDefault="004F1768" w:rsidP="00595EC2">
            <w:pPr>
              <w:ind w:left="113" w:right="113"/>
              <w:jc w:val="center"/>
              <w:rPr>
                <w:rFonts w:cs="Calibri"/>
                <w:b/>
                <w:smallCaps/>
                <w:color w:val="17365D"/>
                <w:sz w:val="40"/>
                <w:szCs w:val="40"/>
              </w:rPr>
            </w:pPr>
            <w:r w:rsidRPr="006310D8">
              <w:rPr>
                <w:rFonts w:cs="Calibri"/>
                <w:b/>
                <w:smallCaps/>
                <w:color w:val="17365D"/>
                <w:sz w:val="40"/>
                <w:szCs w:val="40"/>
              </w:rPr>
              <w:t>Intellectual</w:t>
            </w:r>
          </w:p>
          <w:p w14:paraId="12E9227A" w14:textId="77777777" w:rsidR="004F1768" w:rsidRPr="006310D8" w:rsidRDefault="004F1768" w:rsidP="00595EC2">
            <w:pPr>
              <w:ind w:left="113" w:right="113"/>
              <w:jc w:val="center"/>
              <w:rPr>
                <w:rFonts w:cs="Calibri"/>
                <w:b/>
                <w:smallCaps/>
                <w:color w:val="17365D"/>
                <w:sz w:val="40"/>
                <w:szCs w:val="40"/>
              </w:rPr>
            </w:pPr>
            <w:r>
              <w:rPr>
                <w:rFonts w:ascii="Arial" w:hAnsi="Arial" w:cs="Arial"/>
                <w:noProof/>
                <w:sz w:val="20"/>
                <w:szCs w:val="20"/>
                <w:lang w:eastAsia="en-GB"/>
              </w:rPr>
              <w:drawing>
                <wp:inline distT="0" distB="0" distL="0" distR="0" wp14:anchorId="6C4229F0" wp14:editId="414FD187">
                  <wp:extent cx="728980" cy="490220"/>
                  <wp:effectExtent l="0" t="0" r="0" b="5080"/>
                  <wp:docPr id="10" name="Picture 10" descr="Description: http://www.google.co.uk/url?source=imgres&amp;ct=img&amp;q=http://www.rvhs-denyer.com/web-back/child-dev/images/intellect-ch12.jpg&amp;sa=X&amp;ei=sZ65UeewMY7ZsgaqsIDICA&amp;ved=0CAQQ8wc4Ag&amp;usg=AFQjCNHVkrlUPkGG1CRDes2kj4sHy-ydZ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ption: http://www.google.co.uk/url?source=imgres&amp;ct=img&amp;q=http://www.rvhs-denyer.com/web-back/child-dev/images/intellect-ch12.jpg&amp;sa=X&amp;ei=sZ65UeewMY7ZsgaqsIDICA&amp;ved=0CAQQ8wc4Ag&amp;usg=AFQjCNHVkrlUPkGG1CRDes2kj4sHy-ydZw"/>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28980" cy="490220"/>
                          </a:xfrm>
                          <a:prstGeom prst="rect">
                            <a:avLst/>
                          </a:prstGeom>
                          <a:noFill/>
                          <a:ln>
                            <a:noFill/>
                          </a:ln>
                        </pic:spPr>
                      </pic:pic>
                    </a:graphicData>
                  </a:graphic>
                </wp:inline>
              </w:drawing>
            </w:r>
          </w:p>
        </w:tc>
        <w:tc>
          <w:tcPr>
            <w:tcW w:w="2268" w:type="dxa"/>
            <w:shd w:val="clear" w:color="auto" w:fill="auto"/>
            <w:textDirection w:val="btLr"/>
          </w:tcPr>
          <w:p w14:paraId="14DC68D5" w14:textId="77777777" w:rsidR="004F1768" w:rsidRPr="006310D8" w:rsidRDefault="004F1768" w:rsidP="00595EC2">
            <w:pPr>
              <w:ind w:left="113" w:right="113"/>
              <w:jc w:val="center"/>
              <w:rPr>
                <w:rFonts w:cs="Calibri"/>
                <w:b/>
                <w:smallCaps/>
                <w:color w:val="17365D"/>
                <w:sz w:val="40"/>
                <w:szCs w:val="40"/>
              </w:rPr>
            </w:pPr>
            <w:r w:rsidRPr="006310D8">
              <w:rPr>
                <w:rFonts w:cs="Calibri"/>
                <w:b/>
                <w:smallCaps/>
                <w:color w:val="17365D"/>
                <w:sz w:val="40"/>
                <w:szCs w:val="40"/>
              </w:rPr>
              <w:t>Emotional</w:t>
            </w:r>
          </w:p>
          <w:p w14:paraId="66AE63EE" w14:textId="77777777" w:rsidR="004F1768" w:rsidRPr="006310D8" w:rsidRDefault="004F1768" w:rsidP="00595EC2">
            <w:pPr>
              <w:ind w:left="113" w:right="113"/>
              <w:jc w:val="center"/>
              <w:rPr>
                <w:rFonts w:cs="Calibri"/>
                <w:b/>
                <w:smallCaps/>
                <w:color w:val="17365D"/>
                <w:sz w:val="40"/>
                <w:szCs w:val="40"/>
              </w:rPr>
            </w:pPr>
            <w:r>
              <w:rPr>
                <w:rFonts w:ascii="Arial" w:hAnsi="Arial" w:cs="Arial"/>
                <w:noProof/>
                <w:sz w:val="20"/>
                <w:szCs w:val="20"/>
                <w:lang w:eastAsia="en-GB"/>
              </w:rPr>
              <w:drawing>
                <wp:inline distT="0" distB="0" distL="0" distR="0" wp14:anchorId="2E25ECE7" wp14:editId="7FFE30FB">
                  <wp:extent cx="728980" cy="1099820"/>
                  <wp:effectExtent l="0" t="0" r="0" b="5080"/>
                  <wp:docPr id="9" name="Picture 9" descr="Description: http://www.google.co.uk/url?source=imgres&amp;ct=img&amp;q=http://1babyborn.com/wp-content/uploads/2011/07/72459999.jpg&amp;sa=X&amp;ei=Pp-5UZ28DsmltAb74IAw&amp;ved=0CAQQ8wc4FA&amp;usg=AFQjCNHzRA-M2IbzJfsbr8DCkoRMe6oa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Description: http://www.google.co.uk/url?source=imgres&amp;ct=img&amp;q=http://1babyborn.com/wp-content/uploads/2011/07/72459999.jpg&amp;sa=X&amp;ei=Pp-5UZ28DsmltAb74IAw&amp;ved=0CAQQ8wc4FA&amp;usg=AFQjCNHzRA-M2IbzJfsbr8DCkoRMe6oakw"/>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28980" cy="1099820"/>
                          </a:xfrm>
                          <a:prstGeom prst="rect">
                            <a:avLst/>
                          </a:prstGeom>
                          <a:noFill/>
                          <a:ln>
                            <a:noFill/>
                          </a:ln>
                        </pic:spPr>
                      </pic:pic>
                    </a:graphicData>
                  </a:graphic>
                </wp:inline>
              </w:drawing>
            </w:r>
          </w:p>
        </w:tc>
        <w:tc>
          <w:tcPr>
            <w:tcW w:w="2516" w:type="dxa"/>
            <w:shd w:val="clear" w:color="auto" w:fill="auto"/>
            <w:textDirection w:val="btLr"/>
          </w:tcPr>
          <w:p w14:paraId="4B3C9646" w14:textId="77777777" w:rsidR="004F1768" w:rsidRPr="006310D8" w:rsidRDefault="004F1768" w:rsidP="00595EC2">
            <w:pPr>
              <w:ind w:left="113" w:right="113"/>
              <w:jc w:val="center"/>
              <w:rPr>
                <w:rFonts w:cs="Calibri"/>
                <w:b/>
                <w:smallCaps/>
                <w:color w:val="17365D"/>
                <w:sz w:val="40"/>
                <w:szCs w:val="40"/>
              </w:rPr>
            </w:pPr>
            <w:r>
              <w:rPr>
                <w:rFonts w:cs="Calibri"/>
                <w:b/>
                <w:smallCaps/>
                <w:noProof/>
                <w:color w:val="17365D"/>
                <w:sz w:val="40"/>
                <w:szCs w:val="40"/>
                <w:lang w:eastAsia="en-GB"/>
              </w:rPr>
              <w:drawing>
                <wp:anchor distT="0" distB="0" distL="0" distR="0" simplePos="0" relativeHeight="251692032" behindDoc="1" locked="0" layoutInCell="1" allowOverlap="0" wp14:anchorId="55AA0FEF" wp14:editId="78321C50">
                  <wp:simplePos x="0" y="0"/>
                  <wp:positionH relativeFrom="column">
                    <wp:posOffset>496570</wp:posOffset>
                  </wp:positionH>
                  <wp:positionV relativeFrom="line">
                    <wp:posOffset>276860</wp:posOffset>
                  </wp:positionV>
                  <wp:extent cx="918210" cy="918210"/>
                  <wp:effectExtent l="0" t="0" r="0" b="0"/>
                  <wp:wrapTight wrapText="bothSides">
                    <wp:wrapPolygon edited="0">
                      <wp:start x="0" y="0"/>
                      <wp:lineTo x="0" y="21062"/>
                      <wp:lineTo x="21062" y="21062"/>
                      <wp:lineTo x="21062" y="0"/>
                      <wp:lineTo x="0" y="0"/>
                    </wp:wrapPolygon>
                  </wp:wrapTight>
                  <wp:docPr id="13" name="Picture 13" descr="Description: http://www.eduguide.org/education/article_images/istock_aldomurillo-8-group-of-diverse-teen-friends-hanging-out-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http://www.eduguide.org/education/article_images/istock_aldomurillo-8-group-of-diverse-teen-friends-hanging-out-c.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18210" cy="9182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Calibri"/>
                <w:b/>
                <w:smallCaps/>
                <w:color w:val="17365D"/>
                <w:sz w:val="40"/>
                <w:szCs w:val="40"/>
              </w:rPr>
              <w:t>Social</w:t>
            </w:r>
          </w:p>
        </w:tc>
      </w:tr>
    </w:tbl>
    <w:p w14:paraId="21D11DF9" w14:textId="77777777" w:rsidR="004F1768" w:rsidRPr="006310D8" w:rsidRDefault="004F1768" w:rsidP="004F1768">
      <w:pPr>
        <w:rPr>
          <w:rFonts w:cs="Calibri"/>
          <w:b/>
          <w:color w:val="0070C0"/>
          <w:sz w:val="36"/>
          <w:szCs w:val="36"/>
        </w:rPr>
      </w:pPr>
    </w:p>
    <w:p w14:paraId="6E77952C" w14:textId="77777777" w:rsidR="004F1768" w:rsidRDefault="004F1768" w:rsidP="009967AD">
      <w:pPr>
        <w:jc w:val="center"/>
        <w:rPr>
          <w:rFonts w:asciiTheme="minorHAnsi" w:hAnsiTheme="minorHAnsi"/>
          <w:smallCaps/>
          <w:sz w:val="32"/>
          <w:u w:val="single"/>
        </w:rPr>
      </w:pPr>
    </w:p>
    <w:p w14:paraId="7CA2B044" w14:textId="77777777" w:rsidR="00792FA4" w:rsidRPr="002B6728" w:rsidRDefault="00792FA4" w:rsidP="009967AD">
      <w:pPr>
        <w:jc w:val="center"/>
        <w:rPr>
          <w:rFonts w:asciiTheme="minorHAnsi" w:hAnsiTheme="minorHAnsi"/>
          <w:smallCaps/>
          <w:sz w:val="32"/>
          <w:u w:val="single"/>
        </w:rPr>
      </w:pPr>
      <w:r w:rsidRPr="002B6728">
        <w:rPr>
          <w:rFonts w:asciiTheme="minorHAnsi" w:hAnsiTheme="minorHAnsi"/>
          <w:smallCaps/>
          <w:sz w:val="32"/>
          <w:u w:val="single"/>
        </w:rPr>
        <w:lastRenderedPageBreak/>
        <w:t>Physical development across the life stages</w:t>
      </w:r>
    </w:p>
    <w:p w14:paraId="08512781" w14:textId="77777777" w:rsidR="00792FA4" w:rsidRDefault="00792FA4" w:rsidP="00164101">
      <w:pPr>
        <w:rPr>
          <w:rFonts w:asciiTheme="minorHAnsi" w:hAnsiTheme="minorHAnsi"/>
          <w:sz w:val="32"/>
        </w:rPr>
      </w:pPr>
    </w:p>
    <w:p w14:paraId="2C652AA6" w14:textId="77777777" w:rsidR="009967AD" w:rsidRPr="00792FA4" w:rsidRDefault="009967AD" w:rsidP="00164101">
      <w:pPr>
        <w:rPr>
          <w:rFonts w:asciiTheme="minorHAnsi" w:hAnsiTheme="minorHAnsi"/>
          <w:sz w:val="32"/>
        </w:rPr>
      </w:pPr>
    </w:p>
    <w:p w14:paraId="4021F148" w14:textId="77777777" w:rsidR="00792FA4" w:rsidRPr="007430DA" w:rsidRDefault="00792FA4" w:rsidP="00164101">
      <w:pPr>
        <w:rPr>
          <w:rFonts w:asciiTheme="minorHAnsi" w:hAnsiTheme="minorHAnsi"/>
          <w:sz w:val="28"/>
        </w:rPr>
      </w:pPr>
      <w:r w:rsidRPr="007430DA">
        <w:rPr>
          <w:rFonts w:asciiTheme="minorHAnsi" w:hAnsiTheme="minorHAnsi"/>
          <w:sz w:val="28"/>
        </w:rPr>
        <w:t xml:space="preserve">Physical growth and development </w:t>
      </w:r>
      <w:proofErr w:type="gramStart"/>
      <w:r w:rsidRPr="007430DA">
        <w:rPr>
          <w:rFonts w:asciiTheme="minorHAnsi" w:hAnsiTheme="minorHAnsi"/>
          <w:sz w:val="28"/>
        </w:rPr>
        <w:t>continues</w:t>
      </w:r>
      <w:proofErr w:type="gramEnd"/>
      <w:r w:rsidRPr="007430DA">
        <w:rPr>
          <w:rFonts w:asciiTheme="minorHAnsi" w:hAnsiTheme="minorHAnsi"/>
          <w:sz w:val="28"/>
        </w:rPr>
        <w:t xml:space="preserve"> throughout a person’s life, but people do not all develop at an even rate.</w:t>
      </w:r>
    </w:p>
    <w:p w14:paraId="71321BDD" w14:textId="77777777" w:rsidR="00792FA4" w:rsidRPr="007430DA" w:rsidRDefault="00792FA4" w:rsidP="00164101">
      <w:pPr>
        <w:rPr>
          <w:rFonts w:asciiTheme="minorHAnsi" w:hAnsiTheme="minorHAnsi"/>
          <w:sz w:val="28"/>
        </w:rPr>
      </w:pPr>
    </w:p>
    <w:p w14:paraId="2A63DCC8" w14:textId="77777777" w:rsidR="00792FA4" w:rsidRPr="007430DA" w:rsidRDefault="00792FA4" w:rsidP="00164101">
      <w:pPr>
        <w:rPr>
          <w:rFonts w:asciiTheme="minorHAnsi" w:hAnsiTheme="minorHAnsi"/>
          <w:sz w:val="28"/>
        </w:rPr>
      </w:pPr>
      <w:r w:rsidRPr="007430DA">
        <w:rPr>
          <w:rFonts w:asciiTheme="minorHAnsi" w:hAnsiTheme="minorHAnsi"/>
          <w:sz w:val="28"/>
        </w:rPr>
        <w:t>During puberty adolescents grow rapidly but this does not continue throughout life.  A toddler suddenly goes from crawling to walking then to being able to climb the stairs.</w:t>
      </w:r>
    </w:p>
    <w:p w14:paraId="5419A2EC" w14:textId="77777777" w:rsidR="00792FA4" w:rsidRPr="007430DA" w:rsidRDefault="00792FA4" w:rsidP="00164101">
      <w:pPr>
        <w:rPr>
          <w:rFonts w:asciiTheme="minorHAnsi" w:hAnsiTheme="minorHAnsi"/>
          <w:sz w:val="28"/>
        </w:rPr>
      </w:pPr>
    </w:p>
    <w:p w14:paraId="768C0F66" w14:textId="77777777" w:rsidR="00792FA4" w:rsidRPr="007430DA" w:rsidRDefault="00792FA4" w:rsidP="00164101">
      <w:pPr>
        <w:rPr>
          <w:rFonts w:asciiTheme="minorHAnsi" w:hAnsiTheme="minorHAnsi"/>
          <w:sz w:val="28"/>
        </w:rPr>
      </w:pPr>
      <w:r w:rsidRPr="007430DA">
        <w:rPr>
          <w:rFonts w:asciiTheme="minorHAnsi" w:hAnsiTheme="minorHAnsi"/>
          <w:sz w:val="28"/>
        </w:rPr>
        <w:t>Below is a table which shows the key features of physical growth and development across the life stages:</w:t>
      </w:r>
    </w:p>
    <w:p w14:paraId="7637A9D2" w14:textId="77777777" w:rsidR="00792FA4" w:rsidRPr="007430DA" w:rsidRDefault="00D9581B" w:rsidP="00164101">
      <w:pPr>
        <w:rPr>
          <w:rFonts w:asciiTheme="minorHAnsi" w:hAnsiTheme="minorHAnsi"/>
          <w:sz w:val="28"/>
        </w:rPr>
      </w:pPr>
      <w:r>
        <w:rPr>
          <w:noProof/>
          <w:sz w:val="22"/>
        </w:rPr>
        <w:t xml:space="preserve"> </w:t>
      </w:r>
    </w:p>
    <w:p w14:paraId="507AE189" w14:textId="77777777" w:rsidR="00792FA4" w:rsidRDefault="00792FA4" w:rsidP="00164101">
      <w:pPr>
        <w:rPr>
          <w:rFonts w:asciiTheme="minorHAnsi" w:hAnsiTheme="minorHAnsi"/>
          <w:sz w:val="32"/>
        </w:rPr>
      </w:pPr>
    </w:p>
    <w:p w14:paraId="152B358A" w14:textId="77777777" w:rsidR="00792FA4" w:rsidRDefault="00D9581B" w:rsidP="00164101">
      <w:pPr>
        <w:rPr>
          <w:rFonts w:asciiTheme="minorHAnsi" w:hAnsiTheme="minorHAnsi"/>
          <w:sz w:val="32"/>
        </w:rPr>
      </w:pPr>
      <w:r w:rsidRPr="007430DA">
        <w:rPr>
          <w:noProof/>
          <w:sz w:val="22"/>
          <w:lang w:eastAsia="en-GB"/>
        </w:rPr>
        <w:drawing>
          <wp:anchor distT="0" distB="0" distL="114300" distR="114300" simplePos="0" relativeHeight="251658752" behindDoc="1" locked="0" layoutInCell="1" allowOverlap="0" wp14:anchorId="43A7DFE6" wp14:editId="1A454F4E">
            <wp:simplePos x="0" y="0"/>
            <wp:positionH relativeFrom="page">
              <wp:posOffset>828675</wp:posOffset>
            </wp:positionH>
            <wp:positionV relativeFrom="page">
              <wp:posOffset>3981450</wp:posOffset>
            </wp:positionV>
            <wp:extent cx="5695950" cy="4419600"/>
            <wp:effectExtent l="0" t="0" r="0" b="0"/>
            <wp:wrapTight wrapText="bothSides">
              <wp:wrapPolygon edited="0">
                <wp:start x="21600" y="21600"/>
                <wp:lineTo x="21600" y="93"/>
                <wp:lineTo x="72" y="93"/>
                <wp:lineTo x="72" y="21600"/>
                <wp:lineTo x="21600" y="21600"/>
              </wp:wrapPolygon>
            </wp:wrapTight>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7"/>
                    <a:srcRect l="33445" t="29386" r="3230" b="43939"/>
                    <a:stretch/>
                  </pic:blipFill>
                  <pic:spPr bwMode="auto">
                    <a:xfrm rot="10800000">
                      <a:off x="0" y="0"/>
                      <a:ext cx="5695950" cy="4419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5B1B0C5" w14:textId="77777777" w:rsidR="007856D7" w:rsidRDefault="007856D7" w:rsidP="00164101">
      <w:pPr>
        <w:rPr>
          <w:rFonts w:asciiTheme="minorHAnsi" w:hAnsiTheme="minorHAnsi"/>
          <w:sz w:val="32"/>
        </w:rPr>
      </w:pPr>
    </w:p>
    <w:p w14:paraId="7CD753E6" w14:textId="77777777" w:rsidR="007856D7" w:rsidRDefault="007856D7" w:rsidP="00164101">
      <w:pPr>
        <w:rPr>
          <w:rFonts w:asciiTheme="minorHAnsi" w:hAnsiTheme="minorHAnsi"/>
          <w:sz w:val="32"/>
        </w:rPr>
      </w:pPr>
    </w:p>
    <w:p w14:paraId="6BBA92B1" w14:textId="77777777" w:rsidR="007856D7" w:rsidRDefault="007856D7" w:rsidP="00164101">
      <w:pPr>
        <w:rPr>
          <w:rFonts w:asciiTheme="minorHAnsi" w:hAnsiTheme="minorHAnsi"/>
          <w:sz w:val="32"/>
        </w:rPr>
      </w:pPr>
    </w:p>
    <w:p w14:paraId="6F9A7F1E" w14:textId="77777777" w:rsidR="007856D7" w:rsidRDefault="007856D7" w:rsidP="00164101">
      <w:pPr>
        <w:rPr>
          <w:rFonts w:asciiTheme="minorHAnsi" w:hAnsiTheme="minorHAnsi"/>
          <w:sz w:val="32"/>
        </w:rPr>
      </w:pPr>
    </w:p>
    <w:p w14:paraId="150B949E" w14:textId="77777777" w:rsidR="007856D7" w:rsidRDefault="007856D7" w:rsidP="00164101">
      <w:pPr>
        <w:rPr>
          <w:rFonts w:asciiTheme="minorHAnsi" w:hAnsiTheme="minorHAnsi"/>
          <w:sz w:val="32"/>
        </w:rPr>
      </w:pPr>
    </w:p>
    <w:p w14:paraId="78512878" w14:textId="77777777" w:rsidR="007856D7" w:rsidRDefault="007856D7" w:rsidP="00164101">
      <w:pPr>
        <w:rPr>
          <w:rFonts w:asciiTheme="minorHAnsi" w:hAnsiTheme="minorHAnsi"/>
          <w:sz w:val="32"/>
        </w:rPr>
      </w:pPr>
    </w:p>
    <w:p w14:paraId="5C8A70D6" w14:textId="77777777" w:rsidR="007856D7" w:rsidRDefault="007856D7" w:rsidP="00164101">
      <w:pPr>
        <w:rPr>
          <w:rFonts w:asciiTheme="minorHAnsi" w:hAnsiTheme="minorHAnsi"/>
          <w:sz w:val="32"/>
        </w:rPr>
      </w:pPr>
    </w:p>
    <w:p w14:paraId="4617BBA7" w14:textId="77777777" w:rsidR="007856D7" w:rsidRDefault="007856D7" w:rsidP="00164101">
      <w:pPr>
        <w:rPr>
          <w:rFonts w:asciiTheme="minorHAnsi" w:hAnsiTheme="minorHAnsi"/>
          <w:sz w:val="32"/>
        </w:rPr>
      </w:pPr>
    </w:p>
    <w:p w14:paraId="1786BD74" w14:textId="77777777" w:rsidR="007856D7" w:rsidRDefault="007856D7" w:rsidP="00164101">
      <w:pPr>
        <w:rPr>
          <w:rFonts w:asciiTheme="minorHAnsi" w:hAnsiTheme="minorHAnsi"/>
          <w:sz w:val="32"/>
        </w:rPr>
      </w:pPr>
    </w:p>
    <w:p w14:paraId="271EBF11" w14:textId="77777777" w:rsidR="007856D7" w:rsidRDefault="007856D7" w:rsidP="00164101">
      <w:pPr>
        <w:rPr>
          <w:rFonts w:asciiTheme="minorHAnsi" w:hAnsiTheme="minorHAnsi"/>
          <w:sz w:val="32"/>
        </w:rPr>
      </w:pPr>
    </w:p>
    <w:p w14:paraId="6194C44B" w14:textId="77777777" w:rsidR="007856D7" w:rsidRDefault="007856D7" w:rsidP="00164101">
      <w:pPr>
        <w:rPr>
          <w:rFonts w:asciiTheme="minorHAnsi" w:hAnsiTheme="minorHAnsi"/>
          <w:sz w:val="32"/>
        </w:rPr>
      </w:pPr>
    </w:p>
    <w:p w14:paraId="233B5846" w14:textId="77777777" w:rsidR="007856D7" w:rsidRDefault="007856D7" w:rsidP="00164101">
      <w:pPr>
        <w:rPr>
          <w:rFonts w:asciiTheme="minorHAnsi" w:hAnsiTheme="minorHAnsi"/>
          <w:sz w:val="32"/>
        </w:rPr>
      </w:pPr>
    </w:p>
    <w:p w14:paraId="36B645E7" w14:textId="77777777" w:rsidR="00792FA4" w:rsidRDefault="00792FA4" w:rsidP="00164101">
      <w:pPr>
        <w:rPr>
          <w:rFonts w:asciiTheme="minorHAnsi" w:hAnsiTheme="minorHAnsi"/>
          <w:sz w:val="32"/>
        </w:rPr>
      </w:pPr>
    </w:p>
    <w:p w14:paraId="09A48BE8" w14:textId="77777777" w:rsidR="00792FA4" w:rsidRPr="00792FA4" w:rsidRDefault="00792FA4" w:rsidP="00164101">
      <w:pPr>
        <w:rPr>
          <w:rFonts w:asciiTheme="minorHAnsi" w:hAnsiTheme="minorHAnsi"/>
          <w:sz w:val="32"/>
        </w:rPr>
      </w:pPr>
    </w:p>
    <w:p w14:paraId="089806B8" w14:textId="77777777" w:rsidR="00792FA4" w:rsidRDefault="00792FA4" w:rsidP="00164101">
      <w:pPr>
        <w:rPr>
          <w:rFonts w:asciiTheme="minorHAnsi" w:hAnsiTheme="minorHAnsi"/>
          <w:sz w:val="32"/>
        </w:rPr>
      </w:pPr>
    </w:p>
    <w:p w14:paraId="4B46869A" w14:textId="77777777" w:rsidR="00164101" w:rsidRDefault="00164101" w:rsidP="00164101">
      <w:pPr>
        <w:rPr>
          <w:rFonts w:asciiTheme="minorHAnsi" w:hAnsiTheme="minorHAnsi"/>
          <w:sz w:val="32"/>
        </w:rPr>
      </w:pPr>
    </w:p>
    <w:p w14:paraId="6BA69FE7" w14:textId="77777777" w:rsidR="00164101" w:rsidRDefault="00164101" w:rsidP="00164101">
      <w:pPr>
        <w:rPr>
          <w:rFonts w:asciiTheme="minorHAnsi" w:hAnsiTheme="minorHAnsi"/>
          <w:sz w:val="32"/>
        </w:rPr>
      </w:pPr>
    </w:p>
    <w:p w14:paraId="72515893" w14:textId="77777777" w:rsidR="00164101" w:rsidRDefault="00164101" w:rsidP="00164101">
      <w:pPr>
        <w:rPr>
          <w:rFonts w:asciiTheme="minorHAnsi" w:hAnsiTheme="minorHAnsi"/>
          <w:sz w:val="32"/>
        </w:rPr>
      </w:pPr>
    </w:p>
    <w:p w14:paraId="35C002C1" w14:textId="77777777" w:rsidR="00C95D29" w:rsidRDefault="004F1768" w:rsidP="00164101">
      <w:pPr>
        <w:rPr>
          <w:rFonts w:asciiTheme="minorHAnsi" w:hAnsiTheme="minorHAnsi"/>
          <w:sz w:val="32"/>
        </w:rPr>
      </w:pPr>
      <w:r>
        <w:rPr>
          <w:rFonts w:asciiTheme="minorHAnsi" w:hAnsiTheme="minorHAnsi"/>
          <w:sz w:val="32"/>
        </w:rPr>
        <w:t>Notes:</w:t>
      </w:r>
      <w:r w:rsidR="00C95D29">
        <w:rPr>
          <w:rFonts w:asciiTheme="minorHAnsi" w:hAnsiTheme="minorHAnsi"/>
          <w:sz w:val="32"/>
        </w:rPr>
        <w:t xml:space="preserve"> </w:t>
      </w:r>
    </w:p>
    <w:p w14:paraId="223669A0" w14:textId="77777777" w:rsidR="001519C5" w:rsidRDefault="00C95D29" w:rsidP="00164101">
      <w:pPr>
        <w:rPr>
          <w:rFonts w:asciiTheme="minorHAnsi" w:hAnsiTheme="minorHAnsi"/>
          <w:sz w:val="32"/>
        </w:rPr>
      </w:pPr>
      <w:r>
        <w:rPr>
          <w:rFonts w:asciiTheme="minorHAnsi" w:hAnsiTheme="minorHAnsi"/>
          <w:sz w:val="32"/>
        </w:rPr>
        <w:t>Life stages show typical development, but development is not fixed.</w:t>
      </w:r>
    </w:p>
    <w:p w14:paraId="1C7EEBDB" w14:textId="77777777" w:rsidR="00C95D29" w:rsidRDefault="00C95D29" w:rsidP="00164101">
      <w:pPr>
        <w:rPr>
          <w:rFonts w:asciiTheme="minorHAnsi" w:hAnsiTheme="minorHAnsi"/>
          <w:sz w:val="32"/>
        </w:rPr>
      </w:pPr>
      <w:r>
        <w:rPr>
          <w:rFonts w:asciiTheme="minorHAnsi" w:hAnsiTheme="minorHAnsi"/>
          <w:sz w:val="32"/>
        </w:rPr>
        <w:t xml:space="preserve">Development is sometimes rapid and at other times </w:t>
      </w:r>
      <w:proofErr w:type="gramStart"/>
      <w:r>
        <w:rPr>
          <w:rFonts w:asciiTheme="minorHAnsi" w:hAnsiTheme="minorHAnsi"/>
          <w:sz w:val="32"/>
        </w:rPr>
        <w:t>more steady</w:t>
      </w:r>
      <w:proofErr w:type="gramEnd"/>
      <w:r>
        <w:rPr>
          <w:rFonts w:asciiTheme="minorHAnsi" w:hAnsiTheme="minorHAnsi"/>
          <w:sz w:val="32"/>
        </w:rPr>
        <w:t>.</w:t>
      </w:r>
    </w:p>
    <w:p w14:paraId="4C2AE409" w14:textId="77777777" w:rsidR="004F1768" w:rsidRDefault="004F1768" w:rsidP="00164101">
      <w:pPr>
        <w:rPr>
          <w:rFonts w:asciiTheme="minorHAnsi" w:hAnsiTheme="minorHAnsi"/>
          <w:sz w:val="32"/>
        </w:rPr>
      </w:pPr>
    </w:p>
    <w:p w14:paraId="247AFEF2" w14:textId="77777777" w:rsidR="002E64F4" w:rsidRDefault="002E64F4" w:rsidP="00164101">
      <w:pPr>
        <w:rPr>
          <w:rFonts w:asciiTheme="minorHAnsi" w:hAnsiTheme="minorHAnsi"/>
          <w:smallCaps/>
          <w:sz w:val="32"/>
          <w:u w:val="single"/>
        </w:rPr>
      </w:pPr>
    </w:p>
    <w:p w14:paraId="1D933CF1" w14:textId="77777777" w:rsidR="00164101" w:rsidRPr="002B6728" w:rsidRDefault="00164101" w:rsidP="00164101">
      <w:pPr>
        <w:rPr>
          <w:rFonts w:asciiTheme="minorHAnsi" w:hAnsiTheme="minorHAnsi"/>
          <w:smallCaps/>
          <w:sz w:val="32"/>
          <w:u w:val="single"/>
        </w:rPr>
      </w:pPr>
      <w:r w:rsidRPr="002B6728">
        <w:rPr>
          <w:rFonts w:asciiTheme="minorHAnsi" w:hAnsiTheme="minorHAnsi"/>
          <w:smallCaps/>
          <w:sz w:val="32"/>
          <w:u w:val="single"/>
        </w:rPr>
        <w:lastRenderedPageBreak/>
        <w:t>Growth and Development</w:t>
      </w:r>
    </w:p>
    <w:p w14:paraId="3495B7C7" w14:textId="77777777" w:rsidR="00164101" w:rsidRDefault="00164101" w:rsidP="00164101">
      <w:pPr>
        <w:rPr>
          <w:rFonts w:asciiTheme="minorHAnsi" w:hAnsiTheme="minorHAnsi"/>
          <w:sz w:val="32"/>
        </w:rPr>
      </w:pPr>
    </w:p>
    <w:p w14:paraId="6EB8190B" w14:textId="77777777" w:rsidR="00164101" w:rsidRPr="00164101" w:rsidRDefault="00164101" w:rsidP="00164101">
      <w:pPr>
        <w:rPr>
          <w:rFonts w:asciiTheme="minorHAnsi" w:hAnsiTheme="minorHAnsi"/>
          <w:sz w:val="28"/>
        </w:rPr>
      </w:pPr>
      <w:r w:rsidRPr="00164101">
        <w:rPr>
          <w:rFonts w:asciiTheme="minorHAnsi" w:hAnsiTheme="minorHAnsi"/>
          <w:b/>
          <w:smallCaps/>
          <w:sz w:val="32"/>
        </w:rPr>
        <w:t>Growth:</w:t>
      </w:r>
      <w:r w:rsidRPr="00164101">
        <w:rPr>
          <w:rFonts w:asciiTheme="minorHAnsi" w:hAnsiTheme="minorHAnsi"/>
          <w:sz w:val="32"/>
        </w:rPr>
        <w:t xml:space="preserve"> </w:t>
      </w:r>
      <w:r w:rsidRPr="00164101">
        <w:rPr>
          <w:rFonts w:asciiTheme="minorHAnsi" w:hAnsiTheme="minorHAnsi"/>
          <w:sz w:val="28"/>
        </w:rPr>
        <w:t xml:space="preserve">an increase in a measurable quantity </w:t>
      </w:r>
      <w:proofErr w:type="spellStart"/>
      <w:r w:rsidRPr="00164101">
        <w:rPr>
          <w:rFonts w:asciiTheme="minorHAnsi" w:hAnsiTheme="minorHAnsi"/>
          <w:sz w:val="28"/>
        </w:rPr>
        <w:t>eg</w:t>
      </w:r>
      <w:proofErr w:type="spellEnd"/>
      <w:r w:rsidRPr="00164101">
        <w:rPr>
          <w:rFonts w:asciiTheme="minorHAnsi" w:hAnsiTheme="minorHAnsi"/>
          <w:sz w:val="28"/>
        </w:rPr>
        <w:t xml:space="preserve"> height or weight</w:t>
      </w:r>
    </w:p>
    <w:p w14:paraId="27A5AD57" w14:textId="77777777" w:rsidR="00164101" w:rsidRPr="00164101" w:rsidRDefault="00164101" w:rsidP="00164101">
      <w:pPr>
        <w:rPr>
          <w:rFonts w:asciiTheme="minorHAnsi" w:hAnsiTheme="minorHAnsi"/>
          <w:sz w:val="28"/>
        </w:rPr>
      </w:pPr>
    </w:p>
    <w:p w14:paraId="19F79D47" w14:textId="77777777" w:rsidR="00164101" w:rsidRPr="00164101" w:rsidRDefault="00164101" w:rsidP="00164101">
      <w:pPr>
        <w:rPr>
          <w:rFonts w:asciiTheme="minorHAnsi" w:hAnsiTheme="minorHAnsi"/>
          <w:sz w:val="28"/>
        </w:rPr>
      </w:pPr>
      <w:r w:rsidRPr="00164101">
        <w:rPr>
          <w:rFonts w:asciiTheme="minorHAnsi" w:hAnsiTheme="minorHAnsi"/>
          <w:b/>
          <w:smallCaps/>
          <w:sz w:val="32"/>
        </w:rPr>
        <w:t>Development:</w:t>
      </w:r>
      <w:r w:rsidRPr="00164101">
        <w:rPr>
          <w:rFonts w:asciiTheme="minorHAnsi" w:hAnsiTheme="minorHAnsi"/>
          <w:sz w:val="32"/>
        </w:rPr>
        <w:t xml:space="preserve"> </w:t>
      </w:r>
      <w:r w:rsidRPr="00164101">
        <w:rPr>
          <w:rFonts w:asciiTheme="minorHAnsi" w:hAnsiTheme="minorHAnsi"/>
          <w:sz w:val="28"/>
        </w:rPr>
        <w:t xml:space="preserve">an increase in skills, abilities and capabilities.  Complex changes that an </w:t>
      </w:r>
      <w:proofErr w:type="gramStart"/>
      <w:r w:rsidRPr="00164101">
        <w:rPr>
          <w:rFonts w:asciiTheme="minorHAnsi" w:hAnsiTheme="minorHAnsi"/>
          <w:sz w:val="28"/>
        </w:rPr>
        <w:t>individual experiences</w:t>
      </w:r>
      <w:proofErr w:type="gramEnd"/>
      <w:r w:rsidRPr="00164101">
        <w:rPr>
          <w:rFonts w:asciiTheme="minorHAnsi" w:hAnsiTheme="minorHAnsi"/>
          <w:sz w:val="28"/>
        </w:rPr>
        <w:t xml:space="preserve"> as they grow.</w:t>
      </w:r>
    </w:p>
    <w:p w14:paraId="4B5968E3" w14:textId="77777777" w:rsidR="00164101" w:rsidRDefault="00164101" w:rsidP="00164101">
      <w:pPr>
        <w:rPr>
          <w:rFonts w:asciiTheme="minorHAnsi" w:hAnsiTheme="minorHAnsi"/>
          <w:sz w:val="32"/>
        </w:rPr>
      </w:pPr>
    </w:p>
    <w:p w14:paraId="401999DE" w14:textId="77777777" w:rsidR="00164101" w:rsidRDefault="00164101" w:rsidP="00164101">
      <w:pPr>
        <w:rPr>
          <w:rFonts w:asciiTheme="minorHAnsi" w:hAnsiTheme="minorHAnsi"/>
          <w:sz w:val="32"/>
        </w:rPr>
      </w:pPr>
    </w:p>
    <w:p w14:paraId="3130A57A" w14:textId="77777777" w:rsidR="003A2332" w:rsidRDefault="003A2332" w:rsidP="00164101">
      <w:pPr>
        <w:rPr>
          <w:rFonts w:asciiTheme="minorHAnsi" w:hAnsiTheme="minorHAnsi"/>
          <w:sz w:val="32"/>
        </w:rPr>
      </w:pPr>
    </w:p>
    <w:p w14:paraId="32490C44" w14:textId="77777777" w:rsidR="003A2332" w:rsidRDefault="003A2332" w:rsidP="00164101">
      <w:pPr>
        <w:rPr>
          <w:rFonts w:asciiTheme="minorHAnsi" w:hAnsiTheme="minorHAnsi"/>
          <w:sz w:val="32"/>
        </w:rPr>
      </w:pPr>
    </w:p>
    <w:p w14:paraId="37686977" w14:textId="77777777" w:rsidR="00164101" w:rsidRPr="003A2332" w:rsidRDefault="003A2332" w:rsidP="00164101">
      <w:pPr>
        <w:rPr>
          <w:rFonts w:asciiTheme="minorHAnsi" w:hAnsiTheme="minorHAnsi"/>
          <w:sz w:val="28"/>
        </w:rPr>
      </w:pPr>
      <w:r w:rsidRPr="003A2332">
        <w:rPr>
          <w:rFonts w:asciiTheme="minorHAnsi" w:hAnsiTheme="minorHAnsi"/>
          <w:sz w:val="28"/>
        </w:rPr>
        <w:t>During their lifespan, an individual will pass through the different stages shown in the table on the previous page.  Life stages are marked by changes:</w:t>
      </w:r>
    </w:p>
    <w:p w14:paraId="3BA2CF20" w14:textId="77777777" w:rsidR="003A2332" w:rsidRDefault="003A2332" w:rsidP="00164101">
      <w:pPr>
        <w:rPr>
          <w:rFonts w:asciiTheme="minorHAnsi" w:hAnsiTheme="minorHAnsi"/>
          <w:sz w:val="32"/>
        </w:rPr>
      </w:pPr>
    </w:p>
    <w:p w14:paraId="6FF0D0BE" w14:textId="77777777" w:rsidR="003A2332" w:rsidRPr="003A2332" w:rsidRDefault="003A2332" w:rsidP="003A2332">
      <w:pPr>
        <w:jc w:val="center"/>
        <w:rPr>
          <w:rFonts w:asciiTheme="minorHAnsi" w:hAnsiTheme="minorHAnsi"/>
          <w:b/>
          <w:sz w:val="32"/>
        </w:rPr>
      </w:pPr>
      <w:r w:rsidRPr="003A2332">
        <w:rPr>
          <w:rFonts w:asciiTheme="minorHAnsi" w:hAnsiTheme="minorHAnsi"/>
          <w:b/>
          <w:sz w:val="32"/>
        </w:rPr>
        <w:t>physical</w:t>
      </w:r>
      <w:r w:rsidRPr="003A2332">
        <w:rPr>
          <w:rFonts w:asciiTheme="minorHAnsi" w:hAnsiTheme="minorHAnsi"/>
          <w:b/>
          <w:sz w:val="32"/>
        </w:rPr>
        <w:tab/>
      </w:r>
      <w:r w:rsidRPr="003A2332">
        <w:rPr>
          <w:rFonts w:asciiTheme="minorHAnsi" w:hAnsiTheme="minorHAnsi"/>
          <w:b/>
          <w:sz w:val="32"/>
        </w:rPr>
        <w:tab/>
        <w:t>physiological</w:t>
      </w:r>
      <w:r w:rsidRPr="003A2332">
        <w:rPr>
          <w:rFonts w:asciiTheme="minorHAnsi" w:hAnsiTheme="minorHAnsi"/>
          <w:b/>
          <w:sz w:val="32"/>
        </w:rPr>
        <w:tab/>
      </w:r>
      <w:r w:rsidRPr="003A2332">
        <w:rPr>
          <w:rFonts w:asciiTheme="minorHAnsi" w:hAnsiTheme="minorHAnsi"/>
          <w:b/>
          <w:sz w:val="32"/>
        </w:rPr>
        <w:tab/>
        <w:t>psychological</w:t>
      </w:r>
    </w:p>
    <w:p w14:paraId="04850C3A" w14:textId="77777777" w:rsidR="00164101" w:rsidRDefault="00C95D29" w:rsidP="00164101">
      <w:pPr>
        <w:rPr>
          <w:rFonts w:asciiTheme="minorHAnsi" w:hAnsiTheme="minorHAnsi"/>
          <w:b/>
          <w:sz w:val="28"/>
        </w:rPr>
      </w:pPr>
      <w:r w:rsidRPr="00C95D29">
        <w:rPr>
          <w:rFonts w:asciiTheme="minorHAnsi" w:hAnsiTheme="minorHAnsi"/>
          <w:b/>
          <w:sz w:val="28"/>
        </w:rPr>
        <w:t xml:space="preserve">              </w:t>
      </w:r>
      <w:proofErr w:type="gramStart"/>
      <w:r w:rsidRPr="00C95D29">
        <w:rPr>
          <w:rFonts w:asciiTheme="minorHAnsi" w:hAnsiTheme="minorHAnsi"/>
          <w:b/>
          <w:sz w:val="28"/>
        </w:rPr>
        <w:t xml:space="preserve">( </w:t>
      </w:r>
      <w:r w:rsidRPr="00C95D29">
        <w:rPr>
          <w:rFonts w:asciiTheme="minorHAnsi" w:hAnsiTheme="minorHAnsi"/>
          <w:b/>
          <w:color w:val="FF0000"/>
          <w:sz w:val="28"/>
        </w:rPr>
        <w:t>learning</w:t>
      </w:r>
      <w:proofErr w:type="gramEnd"/>
      <w:r w:rsidRPr="00C95D29">
        <w:rPr>
          <w:rFonts w:asciiTheme="minorHAnsi" w:hAnsiTheme="minorHAnsi"/>
          <w:b/>
          <w:color w:val="FF0000"/>
          <w:sz w:val="28"/>
        </w:rPr>
        <w:t xml:space="preserve"> to crawl</w:t>
      </w:r>
      <w:r w:rsidR="00364580" w:rsidRPr="00C95D29">
        <w:rPr>
          <w:rFonts w:asciiTheme="minorHAnsi" w:hAnsiTheme="minorHAnsi"/>
          <w:b/>
          <w:color w:val="FF0000"/>
          <w:sz w:val="28"/>
        </w:rPr>
        <w:t xml:space="preserve"> </w:t>
      </w:r>
      <w:r w:rsidR="00364580" w:rsidRPr="00C95D29">
        <w:rPr>
          <w:rFonts w:asciiTheme="minorHAnsi" w:hAnsiTheme="minorHAnsi"/>
          <w:b/>
          <w:sz w:val="28"/>
        </w:rPr>
        <w:t xml:space="preserve">)   </w:t>
      </w:r>
      <w:r>
        <w:rPr>
          <w:rFonts w:asciiTheme="minorHAnsi" w:hAnsiTheme="minorHAnsi"/>
          <w:b/>
          <w:sz w:val="28"/>
        </w:rPr>
        <w:t xml:space="preserve">   </w:t>
      </w:r>
      <w:r w:rsidR="00F250E0">
        <w:rPr>
          <w:rFonts w:asciiTheme="minorHAnsi" w:hAnsiTheme="minorHAnsi"/>
          <w:b/>
          <w:sz w:val="28"/>
        </w:rPr>
        <w:t xml:space="preserve">  </w:t>
      </w:r>
      <w:r>
        <w:rPr>
          <w:rFonts w:asciiTheme="minorHAnsi" w:hAnsiTheme="minorHAnsi"/>
          <w:b/>
          <w:sz w:val="28"/>
        </w:rPr>
        <w:t xml:space="preserve">      </w:t>
      </w:r>
      <w:r w:rsidR="004C446B">
        <w:rPr>
          <w:rFonts w:asciiTheme="minorHAnsi" w:hAnsiTheme="minorHAnsi"/>
          <w:b/>
          <w:sz w:val="28"/>
        </w:rPr>
        <w:t xml:space="preserve">( </w:t>
      </w:r>
      <w:r w:rsidR="00F250E0">
        <w:rPr>
          <w:rFonts w:asciiTheme="minorHAnsi" w:hAnsiTheme="minorHAnsi"/>
          <w:b/>
          <w:color w:val="FF0000"/>
          <w:sz w:val="28"/>
        </w:rPr>
        <w:t>puberty</w:t>
      </w:r>
      <w:r w:rsidRPr="004C446B">
        <w:rPr>
          <w:rFonts w:asciiTheme="minorHAnsi" w:hAnsiTheme="minorHAnsi"/>
          <w:b/>
          <w:color w:val="FF0000"/>
          <w:sz w:val="28"/>
        </w:rPr>
        <w:t xml:space="preserve"> </w:t>
      </w:r>
      <w:r w:rsidR="00364580" w:rsidRPr="00C95D29">
        <w:rPr>
          <w:rFonts w:asciiTheme="minorHAnsi" w:hAnsiTheme="minorHAnsi"/>
          <w:b/>
          <w:sz w:val="28"/>
        </w:rPr>
        <w:t xml:space="preserve">)    </w:t>
      </w:r>
      <w:r w:rsidR="00F250E0">
        <w:rPr>
          <w:rFonts w:asciiTheme="minorHAnsi" w:hAnsiTheme="minorHAnsi"/>
          <w:b/>
          <w:sz w:val="28"/>
        </w:rPr>
        <w:t xml:space="preserve"> </w:t>
      </w:r>
      <w:r w:rsidR="00364580" w:rsidRPr="00C95D29">
        <w:rPr>
          <w:rFonts w:asciiTheme="minorHAnsi" w:hAnsiTheme="minorHAnsi"/>
          <w:b/>
          <w:sz w:val="28"/>
        </w:rPr>
        <w:t xml:space="preserve">  </w:t>
      </w:r>
      <w:r w:rsidR="00F250E0">
        <w:rPr>
          <w:rFonts w:asciiTheme="minorHAnsi" w:hAnsiTheme="minorHAnsi"/>
          <w:b/>
          <w:sz w:val="28"/>
        </w:rPr>
        <w:t xml:space="preserve">        </w:t>
      </w:r>
      <w:r w:rsidR="00364580" w:rsidRPr="00C95D29">
        <w:rPr>
          <w:rFonts w:asciiTheme="minorHAnsi" w:hAnsiTheme="minorHAnsi"/>
          <w:b/>
          <w:sz w:val="28"/>
        </w:rPr>
        <w:t xml:space="preserve"> ( </w:t>
      </w:r>
      <w:r w:rsidRPr="00C95D29">
        <w:rPr>
          <w:rFonts w:asciiTheme="minorHAnsi" w:hAnsiTheme="minorHAnsi"/>
          <w:b/>
          <w:color w:val="FF0000"/>
          <w:sz w:val="28"/>
        </w:rPr>
        <w:t>cognitive/emotional</w:t>
      </w:r>
      <w:r w:rsidR="00364580" w:rsidRPr="00C95D29">
        <w:rPr>
          <w:rFonts w:asciiTheme="minorHAnsi" w:hAnsiTheme="minorHAnsi"/>
          <w:b/>
          <w:color w:val="FF0000"/>
          <w:sz w:val="28"/>
        </w:rPr>
        <w:t xml:space="preserve"> </w:t>
      </w:r>
      <w:r w:rsidR="00364580" w:rsidRPr="00C95D29">
        <w:rPr>
          <w:rFonts w:asciiTheme="minorHAnsi" w:hAnsiTheme="minorHAnsi"/>
          <w:b/>
          <w:sz w:val="28"/>
        </w:rPr>
        <w:t>)</w:t>
      </w:r>
    </w:p>
    <w:p w14:paraId="7F32C2A4" w14:textId="77777777" w:rsidR="00C658C1" w:rsidRPr="00C95D29" w:rsidRDefault="00C658C1" w:rsidP="00164101">
      <w:pPr>
        <w:rPr>
          <w:rFonts w:asciiTheme="minorHAnsi" w:hAnsiTheme="minorHAnsi"/>
          <w:b/>
          <w:sz w:val="28"/>
        </w:rPr>
      </w:pPr>
    </w:p>
    <w:p w14:paraId="596208E9" w14:textId="77777777" w:rsidR="00164101" w:rsidRPr="00792FA4" w:rsidRDefault="00164101" w:rsidP="00164101">
      <w:pPr>
        <w:rPr>
          <w:rFonts w:asciiTheme="minorHAnsi" w:hAnsiTheme="minorHAnsi"/>
          <w:sz w:val="32"/>
        </w:rPr>
      </w:pPr>
    </w:p>
    <w:p w14:paraId="20FCABE3" w14:textId="77777777" w:rsidR="00C746B6" w:rsidRPr="002B6728" w:rsidRDefault="002B6728" w:rsidP="00164101">
      <w:pPr>
        <w:rPr>
          <w:rFonts w:asciiTheme="minorHAnsi" w:hAnsiTheme="minorHAnsi"/>
          <w:smallCaps/>
          <w:sz w:val="32"/>
          <w:u w:val="single"/>
        </w:rPr>
      </w:pPr>
      <w:r w:rsidRPr="002B6728">
        <w:rPr>
          <w:rFonts w:asciiTheme="minorHAnsi" w:hAnsiTheme="minorHAnsi"/>
          <w:smallCaps/>
          <w:sz w:val="32"/>
          <w:u w:val="single"/>
        </w:rPr>
        <w:t>Milestones</w:t>
      </w:r>
      <w:r>
        <w:rPr>
          <w:rFonts w:asciiTheme="minorHAnsi" w:hAnsiTheme="minorHAnsi"/>
          <w:smallCaps/>
          <w:sz w:val="32"/>
          <w:u w:val="single"/>
        </w:rPr>
        <w:t>/norms</w:t>
      </w:r>
    </w:p>
    <w:p w14:paraId="185AE3C2" w14:textId="77777777" w:rsidR="002B6728" w:rsidRDefault="002B6728" w:rsidP="00164101">
      <w:pPr>
        <w:rPr>
          <w:rFonts w:asciiTheme="minorHAnsi" w:hAnsiTheme="minorHAnsi"/>
          <w:sz w:val="22"/>
        </w:rPr>
      </w:pPr>
    </w:p>
    <w:p w14:paraId="71E0371B" w14:textId="77777777" w:rsidR="00A41577" w:rsidRDefault="002B6728" w:rsidP="00696B28">
      <w:pPr>
        <w:rPr>
          <w:rFonts w:asciiTheme="minorHAnsi" w:hAnsiTheme="minorHAnsi"/>
          <w:sz w:val="28"/>
          <w:szCs w:val="28"/>
        </w:rPr>
      </w:pPr>
      <w:r w:rsidRPr="00696B28">
        <w:rPr>
          <w:rFonts w:asciiTheme="minorHAnsi" w:hAnsiTheme="minorHAnsi"/>
          <w:sz w:val="28"/>
          <w:szCs w:val="28"/>
        </w:rPr>
        <w:t>Milestones of development (or norms of development) refer to the expectations associated with different stages of the lifespan.</w:t>
      </w:r>
      <w:r w:rsidR="00696B28">
        <w:rPr>
          <w:rFonts w:asciiTheme="minorHAnsi" w:hAnsiTheme="minorHAnsi"/>
          <w:sz w:val="28"/>
          <w:szCs w:val="28"/>
        </w:rPr>
        <w:t xml:space="preserve">  For </w:t>
      </w:r>
      <w:proofErr w:type="gramStart"/>
      <w:r w:rsidR="00696B28">
        <w:rPr>
          <w:rFonts w:asciiTheme="minorHAnsi" w:hAnsiTheme="minorHAnsi"/>
          <w:sz w:val="28"/>
          <w:szCs w:val="28"/>
        </w:rPr>
        <w:t>example</w:t>
      </w:r>
      <w:proofErr w:type="gramEnd"/>
      <w:r w:rsidR="00696B28">
        <w:rPr>
          <w:rFonts w:asciiTheme="minorHAnsi" w:hAnsiTheme="minorHAnsi"/>
          <w:sz w:val="28"/>
          <w:szCs w:val="28"/>
        </w:rPr>
        <w:t xml:space="preserve"> an ability achieved by most children at an expected age</w:t>
      </w:r>
      <w:r w:rsidR="00A41577">
        <w:rPr>
          <w:rFonts w:asciiTheme="minorHAnsi" w:hAnsiTheme="minorHAnsi"/>
          <w:sz w:val="28"/>
          <w:szCs w:val="28"/>
        </w:rPr>
        <w:t>.  It can involve skills such as:</w:t>
      </w:r>
    </w:p>
    <w:p w14:paraId="41AEF866" w14:textId="77777777" w:rsidR="00EE47CC" w:rsidRDefault="00EE47CC" w:rsidP="00696B28">
      <w:pPr>
        <w:rPr>
          <w:rFonts w:asciiTheme="minorHAnsi" w:hAnsiTheme="minorHAnsi"/>
          <w:sz w:val="28"/>
          <w:szCs w:val="28"/>
        </w:rPr>
      </w:pPr>
    </w:p>
    <w:tbl>
      <w:tblPr>
        <w:tblStyle w:val="TableGrid"/>
        <w:tblW w:w="0" w:type="auto"/>
        <w:tblLook w:val="04A0" w:firstRow="1" w:lastRow="0" w:firstColumn="1" w:lastColumn="0" w:noHBand="0" w:noVBand="1"/>
      </w:tblPr>
      <w:tblGrid>
        <w:gridCol w:w="2235"/>
        <w:gridCol w:w="8185"/>
      </w:tblGrid>
      <w:tr w:rsidR="00EE47CC" w14:paraId="446A9F45" w14:textId="77777777" w:rsidTr="00EE47CC">
        <w:tc>
          <w:tcPr>
            <w:tcW w:w="2235" w:type="dxa"/>
          </w:tcPr>
          <w:p w14:paraId="707C48FA" w14:textId="77777777" w:rsidR="00EE47CC" w:rsidRPr="00554E5A" w:rsidRDefault="00EE47CC" w:rsidP="00EE47CC">
            <w:pPr>
              <w:rPr>
                <w:sz w:val="28"/>
                <w:szCs w:val="28"/>
              </w:rPr>
            </w:pPr>
            <w:r w:rsidRPr="00554E5A">
              <w:rPr>
                <w:rFonts w:asciiTheme="minorHAnsi" w:hAnsiTheme="minorHAnsi"/>
                <w:sz w:val="28"/>
                <w:szCs w:val="28"/>
              </w:rPr>
              <w:t>physical</w:t>
            </w:r>
          </w:p>
        </w:tc>
        <w:tc>
          <w:tcPr>
            <w:tcW w:w="8185" w:type="dxa"/>
          </w:tcPr>
          <w:p w14:paraId="6B089C8C" w14:textId="77777777" w:rsidR="00EE47CC" w:rsidRDefault="00EE47CC" w:rsidP="00EE47CC">
            <w:pPr>
              <w:rPr>
                <w:rFonts w:asciiTheme="minorHAnsi" w:hAnsiTheme="minorHAnsi"/>
                <w:sz w:val="28"/>
                <w:szCs w:val="28"/>
              </w:rPr>
            </w:pPr>
            <w:r>
              <w:rPr>
                <w:rFonts w:asciiTheme="minorHAnsi" w:hAnsiTheme="minorHAnsi"/>
                <w:sz w:val="28"/>
                <w:szCs w:val="28"/>
              </w:rPr>
              <w:t>most children can sit without support at 6-7 months</w:t>
            </w:r>
          </w:p>
        </w:tc>
      </w:tr>
      <w:tr w:rsidR="00EE47CC" w14:paraId="083CD3B8" w14:textId="77777777" w:rsidTr="00EE47CC">
        <w:tc>
          <w:tcPr>
            <w:tcW w:w="2235" w:type="dxa"/>
          </w:tcPr>
          <w:p w14:paraId="496CF002" w14:textId="77777777" w:rsidR="00EE47CC" w:rsidRPr="00554E5A" w:rsidRDefault="00EE47CC" w:rsidP="00EE47CC">
            <w:pPr>
              <w:rPr>
                <w:sz w:val="28"/>
                <w:szCs w:val="28"/>
              </w:rPr>
            </w:pPr>
            <w:r w:rsidRPr="00554E5A">
              <w:rPr>
                <w:rFonts w:asciiTheme="minorHAnsi" w:hAnsiTheme="minorHAnsi"/>
                <w:sz w:val="28"/>
                <w:szCs w:val="28"/>
              </w:rPr>
              <w:t xml:space="preserve">social </w:t>
            </w:r>
          </w:p>
        </w:tc>
        <w:tc>
          <w:tcPr>
            <w:tcW w:w="8185" w:type="dxa"/>
          </w:tcPr>
          <w:p w14:paraId="734063AD" w14:textId="77777777" w:rsidR="00EE47CC" w:rsidRDefault="008B66B4" w:rsidP="008B66B4">
            <w:pPr>
              <w:rPr>
                <w:rFonts w:asciiTheme="minorHAnsi" w:hAnsiTheme="minorHAnsi"/>
                <w:sz w:val="28"/>
                <w:szCs w:val="28"/>
              </w:rPr>
            </w:pPr>
            <w:r>
              <w:rPr>
                <w:rFonts w:asciiTheme="minorHAnsi" w:hAnsiTheme="minorHAnsi"/>
                <w:sz w:val="28"/>
                <w:szCs w:val="28"/>
              </w:rPr>
              <w:t>able to play in small groups, making up own games and rules; does not cope well with losing (6-8 years)</w:t>
            </w:r>
          </w:p>
        </w:tc>
      </w:tr>
      <w:tr w:rsidR="00EE47CC" w14:paraId="4388F58B" w14:textId="77777777" w:rsidTr="00EE47CC">
        <w:tc>
          <w:tcPr>
            <w:tcW w:w="2235" w:type="dxa"/>
          </w:tcPr>
          <w:p w14:paraId="2092F4AA" w14:textId="77777777" w:rsidR="00EE47CC" w:rsidRPr="00554E5A" w:rsidRDefault="00EE47CC" w:rsidP="00EE47CC">
            <w:pPr>
              <w:rPr>
                <w:sz w:val="28"/>
                <w:szCs w:val="28"/>
              </w:rPr>
            </w:pPr>
            <w:r w:rsidRPr="00554E5A">
              <w:rPr>
                <w:rFonts w:asciiTheme="minorHAnsi" w:hAnsiTheme="minorHAnsi"/>
                <w:sz w:val="28"/>
                <w:szCs w:val="28"/>
              </w:rPr>
              <w:t>emotional</w:t>
            </w:r>
          </w:p>
        </w:tc>
        <w:tc>
          <w:tcPr>
            <w:tcW w:w="8185" w:type="dxa"/>
          </w:tcPr>
          <w:p w14:paraId="40C0E7CA" w14:textId="77777777" w:rsidR="00EE47CC" w:rsidRDefault="008B66B4" w:rsidP="00EE47CC">
            <w:pPr>
              <w:rPr>
                <w:rFonts w:asciiTheme="minorHAnsi" w:hAnsiTheme="minorHAnsi"/>
                <w:sz w:val="28"/>
                <w:szCs w:val="28"/>
              </w:rPr>
            </w:pPr>
            <w:r>
              <w:rPr>
                <w:rFonts w:asciiTheme="minorHAnsi" w:hAnsiTheme="minorHAnsi"/>
                <w:sz w:val="28"/>
                <w:szCs w:val="28"/>
              </w:rPr>
              <w:t>the ability to identify with or understand another’s situation or feelings ‘walking a mile in someone else’s shoes’</w:t>
            </w:r>
          </w:p>
        </w:tc>
      </w:tr>
      <w:tr w:rsidR="00EE47CC" w14:paraId="428B7ED3" w14:textId="77777777" w:rsidTr="00EE47CC">
        <w:tc>
          <w:tcPr>
            <w:tcW w:w="2235" w:type="dxa"/>
          </w:tcPr>
          <w:p w14:paraId="7840A212" w14:textId="77777777" w:rsidR="00EE47CC" w:rsidRPr="00554E5A" w:rsidRDefault="00EE47CC" w:rsidP="00EE47CC">
            <w:pPr>
              <w:rPr>
                <w:sz w:val="28"/>
                <w:szCs w:val="28"/>
              </w:rPr>
            </w:pPr>
            <w:r w:rsidRPr="00554E5A">
              <w:rPr>
                <w:rFonts w:asciiTheme="minorHAnsi" w:hAnsiTheme="minorHAnsi"/>
                <w:sz w:val="28"/>
                <w:szCs w:val="28"/>
              </w:rPr>
              <w:t xml:space="preserve">cognitive </w:t>
            </w:r>
          </w:p>
        </w:tc>
        <w:tc>
          <w:tcPr>
            <w:tcW w:w="8185" w:type="dxa"/>
          </w:tcPr>
          <w:p w14:paraId="62967ECE" w14:textId="77777777" w:rsidR="00EE47CC" w:rsidRDefault="00EE47CC" w:rsidP="00EE47CC">
            <w:pPr>
              <w:rPr>
                <w:rFonts w:asciiTheme="minorHAnsi" w:hAnsiTheme="minorHAnsi"/>
                <w:sz w:val="28"/>
                <w:szCs w:val="28"/>
              </w:rPr>
            </w:pPr>
            <w:r>
              <w:rPr>
                <w:rFonts w:asciiTheme="minorHAnsi" w:hAnsiTheme="minorHAnsi"/>
                <w:sz w:val="28"/>
                <w:szCs w:val="28"/>
              </w:rPr>
              <w:t>during adolescence, young people develop the capacity for abstract thinking, for example think through complicated ideas in their heads without having to see an image; think of possible outcomes of a scientific problem, not just the obvious ones.</w:t>
            </w:r>
          </w:p>
        </w:tc>
      </w:tr>
      <w:tr w:rsidR="00EE47CC" w14:paraId="290D7D76" w14:textId="77777777" w:rsidTr="00EE47CC">
        <w:tc>
          <w:tcPr>
            <w:tcW w:w="2235" w:type="dxa"/>
          </w:tcPr>
          <w:p w14:paraId="7C8D4442" w14:textId="77777777" w:rsidR="00EE47CC" w:rsidRPr="00554E5A" w:rsidRDefault="00EE47CC" w:rsidP="00EE47CC">
            <w:pPr>
              <w:rPr>
                <w:sz w:val="28"/>
                <w:szCs w:val="28"/>
              </w:rPr>
            </w:pPr>
            <w:r w:rsidRPr="00554E5A">
              <w:rPr>
                <w:rFonts w:asciiTheme="minorHAnsi" w:hAnsiTheme="minorHAnsi"/>
                <w:sz w:val="28"/>
                <w:szCs w:val="28"/>
              </w:rPr>
              <w:t>communication</w:t>
            </w:r>
          </w:p>
        </w:tc>
        <w:tc>
          <w:tcPr>
            <w:tcW w:w="8185" w:type="dxa"/>
          </w:tcPr>
          <w:p w14:paraId="52808F7D" w14:textId="77777777" w:rsidR="00EE47CC" w:rsidRDefault="00EE47CC" w:rsidP="00EE47CC">
            <w:pPr>
              <w:rPr>
                <w:rFonts w:asciiTheme="minorHAnsi" w:hAnsiTheme="minorHAnsi"/>
                <w:sz w:val="28"/>
                <w:szCs w:val="28"/>
              </w:rPr>
            </w:pPr>
            <w:r>
              <w:rPr>
                <w:rFonts w:asciiTheme="minorHAnsi" w:hAnsiTheme="minorHAnsi"/>
                <w:sz w:val="28"/>
                <w:szCs w:val="28"/>
              </w:rPr>
              <w:t xml:space="preserve">infants begin to make </w:t>
            </w:r>
            <w:proofErr w:type="gramStart"/>
            <w:r>
              <w:rPr>
                <w:rFonts w:asciiTheme="minorHAnsi" w:hAnsiTheme="minorHAnsi"/>
                <w:sz w:val="28"/>
                <w:szCs w:val="28"/>
              </w:rPr>
              <w:t>two word</w:t>
            </w:r>
            <w:proofErr w:type="gramEnd"/>
            <w:r>
              <w:rPr>
                <w:rFonts w:asciiTheme="minorHAnsi" w:hAnsiTheme="minorHAnsi"/>
                <w:sz w:val="28"/>
                <w:szCs w:val="28"/>
              </w:rPr>
              <w:t xml:space="preserve"> sentences, such as ‘cat </w:t>
            </w:r>
            <w:proofErr w:type="spellStart"/>
            <w:r>
              <w:rPr>
                <w:rFonts w:asciiTheme="minorHAnsi" w:hAnsiTheme="minorHAnsi"/>
                <w:sz w:val="28"/>
                <w:szCs w:val="28"/>
              </w:rPr>
              <w:t>goed</w:t>
            </w:r>
            <w:proofErr w:type="spellEnd"/>
            <w:r>
              <w:rPr>
                <w:rFonts w:asciiTheme="minorHAnsi" w:hAnsiTheme="minorHAnsi"/>
                <w:sz w:val="28"/>
                <w:szCs w:val="28"/>
              </w:rPr>
              <w:t xml:space="preserve">’ </w:t>
            </w:r>
            <w:r w:rsidR="008B66B4">
              <w:rPr>
                <w:rFonts w:asciiTheme="minorHAnsi" w:hAnsiTheme="minorHAnsi"/>
                <w:sz w:val="28"/>
                <w:szCs w:val="28"/>
              </w:rPr>
              <w:t>(</w:t>
            </w:r>
            <w:r>
              <w:rPr>
                <w:rFonts w:asciiTheme="minorHAnsi" w:hAnsiTheme="minorHAnsi"/>
                <w:sz w:val="28"/>
                <w:szCs w:val="28"/>
              </w:rPr>
              <w:t>around two years old</w:t>
            </w:r>
            <w:r w:rsidR="008B66B4">
              <w:rPr>
                <w:rFonts w:asciiTheme="minorHAnsi" w:hAnsiTheme="minorHAnsi"/>
                <w:sz w:val="28"/>
                <w:szCs w:val="28"/>
              </w:rPr>
              <w:t>)</w:t>
            </w:r>
          </w:p>
        </w:tc>
      </w:tr>
    </w:tbl>
    <w:p w14:paraId="0592E38C" w14:textId="77777777" w:rsidR="00A41577" w:rsidRDefault="00A41577" w:rsidP="00696B28">
      <w:pPr>
        <w:rPr>
          <w:rFonts w:asciiTheme="minorHAnsi" w:hAnsiTheme="minorHAnsi"/>
          <w:sz w:val="28"/>
          <w:szCs w:val="28"/>
        </w:rPr>
      </w:pPr>
      <w:r>
        <w:rPr>
          <w:rFonts w:asciiTheme="minorHAnsi" w:hAnsiTheme="minorHAnsi"/>
          <w:sz w:val="28"/>
          <w:szCs w:val="28"/>
        </w:rPr>
        <w:t xml:space="preserve"> </w:t>
      </w:r>
    </w:p>
    <w:p w14:paraId="6F3036DE" w14:textId="77777777" w:rsidR="00696B28" w:rsidRDefault="00696B28" w:rsidP="00696B28">
      <w:pPr>
        <w:rPr>
          <w:rFonts w:asciiTheme="minorHAnsi" w:hAnsiTheme="minorHAnsi"/>
          <w:sz w:val="28"/>
          <w:szCs w:val="28"/>
        </w:rPr>
      </w:pPr>
    </w:p>
    <w:p w14:paraId="27B5C7A7" w14:textId="77777777" w:rsidR="00696B28" w:rsidRDefault="00696B28" w:rsidP="00696B28">
      <w:pPr>
        <w:rPr>
          <w:rFonts w:asciiTheme="minorHAnsi" w:hAnsiTheme="minorHAnsi"/>
          <w:sz w:val="28"/>
          <w:szCs w:val="28"/>
        </w:rPr>
      </w:pPr>
    </w:p>
    <w:p w14:paraId="03B925D1" w14:textId="77777777" w:rsidR="00696B28" w:rsidRDefault="00696B28" w:rsidP="00696B28">
      <w:pPr>
        <w:rPr>
          <w:rFonts w:asciiTheme="minorHAnsi" w:hAnsiTheme="minorHAnsi"/>
          <w:sz w:val="28"/>
          <w:szCs w:val="28"/>
        </w:rPr>
      </w:pPr>
      <w:r>
        <w:rPr>
          <w:rFonts w:asciiTheme="minorHAnsi" w:hAnsiTheme="minorHAnsi"/>
          <w:sz w:val="28"/>
          <w:szCs w:val="28"/>
        </w:rPr>
        <w:t>Milestones are useful t</w:t>
      </w:r>
      <w:r w:rsidRPr="00696B28">
        <w:rPr>
          <w:rFonts w:asciiTheme="minorHAnsi" w:hAnsiTheme="minorHAnsi"/>
          <w:sz w:val="28"/>
          <w:szCs w:val="28"/>
        </w:rPr>
        <w:t>ools for checking the progress of one child against many other children</w:t>
      </w:r>
      <w:r>
        <w:rPr>
          <w:rFonts w:asciiTheme="minorHAnsi" w:hAnsiTheme="minorHAnsi"/>
          <w:sz w:val="28"/>
          <w:szCs w:val="28"/>
        </w:rPr>
        <w:t xml:space="preserve">.  </w:t>
      </w:r>
    </w:p>
    <w:p w14:paraId="70EC75B9" w14:textId="77777777" w:rsidR="0027101A" w:rsidRDefault="0027101A" w:rsidP="00696B28">
      <w:pPr>
        <w:rPr>
          <w:rFonts w:asciiTheme="minorHAnsi" w:hAnsiTheme="minorHAnsi"/>
          <w:sz w:val="28"/>
          <w:szCs w:val="28"/>
        </w:rPr>
      </w:pPr>
    </w:p>
    <w:p w14:paraId="3A6D4041" w14:textId="77777777" w:rsidR="0027101A" w:rsidRPr="0027101A" w:rsidRDefault="0027101A" w:rsidP="00696B28">
      <w:pPr>
        <w:rPr>
          <w:rFonts w:asciiTheme="minorHAnsi" w:hAnsiTheme="minorHAnsi"/>
          <w:smallCaps/>
          <w:sz w:val="32"/>
          <w:szCs w:val="28"/>
          <w:u w:val="single"/>
        </w:rPr>
      </w:pPr>
      <w:r w:rsidRPr="0027101A">
        <w:rPr>
          <w:rFonts w:asciiTheme="minorHAnsi" w:hAnsiTheme="minorHAnsi"/>
          <w:smallCaps/>
          <w:sz w:val="32"/>
          <w:szCs w:val="28"/>
          <w:u w:val="single"/>
        </w:rPr>
        <w:lastRenderedPageBreak/>
        <w:t>Principles of growth</w:t>
      </w:r>
    </w:p>
    <w:p w14:paraId="0C46D5CF" w14:textId="77777777" w:rsidR="0027101A" w:rsidRDefault="0027101A" w:rsidP="00696B28">
      <w:pPr>
        <w:rPr>
          <w:rFonts w:asciiTheme="minorHAnsi" w:hAnsiTheme="minorHAnsi"/>
          <w:sz w:val="28"/>
          <w:szCs w:val="28"/>
        </w:rPr>
      </w:pPr>
    </w:p>
    <w:p w14:paraId="148511A9" w14:textId="77777777" w:rsidR="0027101A" w:rsidRDefault="0027101A" w:rsidP="00696B28">
      <w:pPr>
        <w:rPr>
          <w:rFonts w:asciiTheme="minorHAnsi" w:hAnsiTheme="minorHAnsi"/>
          <w:sz w:val="28"/>
          <w:szCs w:val="28"/>
        </w:rPr>
      </w:pPr>
      <w:r>
        <w:rPr>
          <w:rFonts w:asciiTheme="minorHAnsi" w:hAnsiTheme="minorHAnsi"/>
          <w:sz w:val="28"/>
          <w:szCs w:val="28"/>
        </w:rPr>
        <w:t>Children grow taller as they get older.  As height increases, so does weight - this is referred to as the process of growth.  Although growth is continuous, the rate is not smooth.  There can be periods of more rapid growth in infancy and again in puberty which means there can be quite a difference in the rates of growth of two people who are the same age.  There are also differences in growth rates for boys and girls</w:t>
      </w:r>
      <w:r w:rsidR="00B36124">
        <w:rPr>
          <w:rFonts w:asciiTheme="minorHAnsi" w:hAnsiTheme="minorHAnsi"/>
          <w:sz w:val="28"/>
          <w:szCs w:val="28"/>
        </w:rPr>
        <w:t>.  Growth rates also vary in different parts of the body, for example the head circumference grows more rapidly than other areas in the first months of life.  When referring to growth it is important to consider two dimensions:</w:t>
      </w:r>
    </w:p>
    <w:p w14:paraId="5003415B" w14:textId="77777777" w:rsidR="00B36124" w:rsidRDefault="00B36124" w:rsidP="00696B28">
      <w:pPr>
        <w:rPr>
          <w:rFonts w:asciiTheme="minorHAnsi" w:hAnsiTheme="minorHAnsi"/>
          <w:sz w:val="28"/>
          <w:szCs w:val="28"/>
        </w:rPr>
      </w:pPr>
    </w:p>
    <w:p w14:paraId="27EF2C68" w14:textId="77777777" w:rsidR="00B36124" w:rsidRPr="00B36124" w:rsidRDefault="00B36124" w:rsidP="00B36124">
      <w:pPr>
        <w:pStyle w:val="ListParagraph"/>
        <w:numPr>
          <w:ilvl w:val="0"/>
          <w:numId w:val="1"/>
        </w:numPr>
        <w:rPr>
          <w:rFonts w:asciiTheme="minorHAnsi" w:hAnsiTheme="minorHAnsi"/>
          <w:sz w:val="28"/>
          <w:szCs w:val="28"/>
        </w:rPr>
      </w:pPr>
      <w:r w:rsidRPr="00B36124">
        <w:rPr>
          <w:rFonts w:asciiTheme="minorHAnsi" w:hAnsiTheme="minorHAnsi"/>
          <w:sz w:val="28"/>
          <w:szCs w:val="28"/>
        </w:rPr>
        <w:t>weight</w:t>
      </w:r>
    </w:p>
    <w:p w14:paraId="1D875E49" w14:textId="77777777" w:rsidR="00B36124" w:rsidRPr="00B36124" w:rsidRDefault="00B36124" w:rsidP="00B36124">
      <w:pPr>
        <w:pStyle w:val="ListParagraph"/>
        <w:numPr>
          <w:ilvl w:val="0"/>
          <w:numId w:val="1"/>
        </w:numPr>
        <w:rPr>
          <w:rFonts w:asciiTheme="minorHAnsi" w:hAnsiTheme="minorHAnsi"/>
          <w:sz w:val="28"/>
          <w:szCs w:val="28"/>
        </w:rPr>
      </w:pPr>
      <w:r w:rsidRPr="00B36124">
        <w:rPr>
          <w:rFonts w:asciiTheme="minorHAnsi" w:hAnsiTheme="minorHAnsi"/>
          <w:sz w:val="28"/>
          <w:szCs w:val="28"/>
        </w:rPr>
        <w:t>height/length</w:t>
      </w:r>
    </w:p>
    <w:p w14:paraId="6D38DB73" w14:textId="77777777" w:rsidR="00F45FA2" w:rsidRDefault="00F45FA2" w:rsidP="00696B28">
      <w:pPr>
        <w:rPr>
          <w:rFonts w:asciiTheme="minorHAnsi" w:hAnsiTheme="minorHAnsi"/>
          <w:sz w:val="28"/>
          <w:szCs w:val="28"/>
        </w:rPr>
      </w:pPr>
    </w:p>
    <w:p w14:paraId="3947CF2D" w14:textId="77777777" w:rsidR="00B36124" w:rsidRDefault="0045387E" w:rsidP="00696B28">
      <w:pPr>
        <w:rPr>
          <w:rFonts w:asciiTheme="minorHAnsi" w:hAnsiTheme="minorHAnsi"/>
          <w:sz w:val="28"/>
          <w:szCs w:val="28"/>
        </w:rPr>
      </w:pPr>
      <w:r w:rsidRPr="00F42AD8">
        <w:rPr>
          <w:rFonts w:asciiTheme="minorHAnsi" w:hAnsiTheme="minorHAnsi"/>
          <w:noProof/>
          <w:lang w:eastAsia="en-GB"/>
        </w:rPr>
        <w:drawing>
          <wp:anchor distT="0" distB="0" distL="114300" distR="114300" simplePos="0" relativeHeight="251643904" behindDoc="1" locked="0" layoutInCell="1" allowOverlap="1" wp14:anchorId="52CB22D4" wp14:editId="56040C1C">
            <wp:simplePos x="0" y="0"/>
            <wp:positionH relativeFrom="column">
              <wp:posOffset>8752</wp:posOffset>
            </wp:positionH>
            <wp:positionV relativeFrom="paragraph">
              <wp:posOffset>204553</wp:posOffset>
            </wp:positionV>
            <wp:extent cx="1695450" cy="1143000"/>
            <wp:effectExtent l="0" t="0" r="0" b="0"/>
            <wp:wrapTight wrapText="bothSides">
              <wp:wrapPolygon edited="0">
                <wp:start x="0" y="0"/>
                <wp:lineTo x="0" y="21240"/>
                <wp:lineTo x="21357" y="21240"/>
                <wp:lineTo x="21357" y="0"/>
                <wp:lineTo x="0" y="0"/>
              </wp:wrapPolygon>
            </wp:wrapTight>
            <wp:docPr id="3" name="Picture 3" descr="j020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020203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95450" cy="11430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12E3C9B1" w14:textId="77777777" w:rsidR="00B36124" w:rsidRDefault="0045387E" w:rsidP="00696B28">
      <w:pPr>
        <w:rPr>
          <w:rFonts w:asciiTheme="minorHAnsi" w:hAnsiTheme="minorHAnsi"/>
          <w:sz w:val="28"/>
          <w:szCs w:val="28"/>
        </w:rPr>
      </w:pPr>
      <w:r w:rsidRPr="00F42AD8">
        <w:rPr>
          <w:rFonts w:asciiTheme="minorHAnsi" w:hAnsiTheme="minorHAnsi"/>
          <w:noProof/>
          <w:sz w:val="36"/>
          <w:szCs w:val="36"/>
          <w:lang w:eastAsia="en-GB"/>
        </w:rPr>
        <w:drawing>
          <wp:anchor distT="0" distB="0" distL="114300" distR="114300" simplePos="0" relativeHeight="251638784" behindDoc="1" locked="0" layoutInCell="1" allowOverlap="1" wp14:anchorId="4EC9B423" wp14:editId="2B108C24">
            <wp:simplePos x="0" y="0"/>
            <wp:positionH relativeFrom="column">
              <wp:posOffset>3016360</wp:posOffset>
            </wp:positionH>
            <wp:positionV relativeFrom="paragraph">
              <wp:posOffset>11817</wp:posOffset>
            </wp:positionV>
            <wp:extent cx="1781175" cy="1171575"/>
            <wp:effectExtent l="0" t="0" r="0" b="0"/>
            <wp:wrapTight wrapText="bothSides">
              <wp:wrapPolygon edited="0">
                <wp:start x="0" y="0"/>
                <wp:lineTo x="0" y="21424"/>
                <wp:lineTo x="21484" y="21424"/>
                <wp:lineTo x="21484" y="0"/>
                <wp:lineTo x="0" y="0"/>
              </wp:wrapPolygon>
            </wp:wrapTight>
            <wp:docPr id="4" name="Picture 4" descr="j0185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018517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81175" cy="117157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47BD44B2" w14:textId="77777777" w:rsidR="00B36124" w:rsidRPr="00832326" w:rsidRDefault="00B36124" w:rsidP="00B36124">
      <w:pPr>
        <w:rPr>
          <w:rFonts w:asciiTheme="minorHAnsi" w:hAnsiTheme="minorHAnsi"/>
          <w:sz w:val="32"/>
          <w:szCs w:val="36"/>
        </w:rPr>
      </w:pPr>
      <w:r>
        <w:rPr>
          <w:rFonts w:asciiTheme="minorHAnsi" w:hAnsiTheme="minorHAnsi"/>
        </w:rPr>
        <w:t xml:space="preserve">    </w:t>
      </w:r>
      <w:r w:rsidRPr="00832326">
        <w:rPr>
          <w:rFonts w:asciiTheme="minorHAnsi" w:hAnsiTheme="minorHAnsi"/>
          <w:sz w:val="32"/>
          <w:szCs w:val="36"/>
        </w:rPr>
        <w:t>HEIGHT AND WEIGHT CHARTS/</w:t>
      </w:r>
    </w:p>
    <w:p w14:paraId="43013FC0" w14:textId="77777777" w:rsidR="00B36124" w:rsidRPr="00F42AD8" w:rsidRDefault="0045387E" w:rsidP="00B36124">
      <w:pPr>
        <w:jc w:val="center"/>
        <w:rPr>
          <w:rFonts w:asciiTheme="minorHAnsi" w:hAnsiTheme="minorHAnsi"/>
          <w:sz w:val="36"/>
          <w:szCs w:val="36"/>
        </w:rPr>
      </w:pPr>
      <w:r>
        <w:rPr>
          <w:rFonts w:asciiTheme="minorHAnsi" w:hAnsiTheme="minorHAnsi"/>
          <w:sz w:val="32"/>
          <w:szCs w:val="36"/>
        </w:rPr>
        <w:t xml:space="preserve">CENTILE </w:t>
      </w:r>
      <w:r w:rsidR="00B36124" w:rsidRPr="00832326">
        <w:rPr>
          <w:rFonts w:asciiTheme="minorHAnsi" w:hAnsiTheme="minorHAnsi"/>
          <w:sz w:val="32"/>
          <w:szCs w:val="36"/>
        </w:rPr>
        <w:t>CHARTS</w:t>
      </w:r>
    </w:p>
    <w:p w14:paraId="21F76F7C" w14:textId="77777777" w:rsidR="00B36124" w:rsidRDefault="00B36124" w:rsidP="00B36124">
      <w:pPr>
        <w:rPr>
          <w:rFonts w:asciiTheme="minorHAnsi" w:hAnsiTheme="minorHAnsi"/>
        </w:rPr>
      </w:pPr>
    </w:p>
    <w:p w14:paraId="2C7CAD82" w14:textId="77777777" w:rsidR="00B36124" w:rsidRDefault="00B36124" w:rsidP="00B36124">
      <w:pPr>
        <w:rPr>
          <w:rFonts w:asciiTheme="minorHAnsi" w:hAnsiTheme="minorHAnsi"/>
        </w:rPr>
      </w:pPr>
    </w:p>
    <w:p w14:paraId="46191650" w14:textId="77777777" w:rsidR="00B36124" w:rsidRPr="00F42AD8" w:rsidRDefault="00B36124" w:rsidP="00B36124">
      <w:pPr>
        <w:rPr>
          <w:rFonts w:asciiTheme="minorHAnsi" w:hAnsiTheme="minorHAnsi"/>
        </w:rPr>
      </w:pPr>
    </w:p>
    <w:p w14:paraId="4B79DCD8" w14:textId="77777777" w:rsidR="0045387E" w:rsidRDefault="0045387E" w:rsidP="00B36124">
      <w:pPr>
        <w:spacing w:line="360" w:lineRule="auto"/>
        <w:rPr>
          <w:rFonts w:asciiTheme="minorHAnsi" w:hAnsiTheme="minorHAnsi"/>
          <w:sz w:val="28"/>
          <w:szCs w:val="28"/>
        </w:rPr>
      </w:pPr>
    </w:p>
    <w:p w14:paraId="1D1A25E2" w14:textId="77777777" w:rsidR="00B36124" w:rsidRPr="00F42AD8" w:rsidRDefault="00B36124" w:rsidP="00B36124">
      <w:pPr>
        <w:spacing w:line="360" w:lineRule="auto"/>
        <w:rPr>
          <w:rFonts w:asciiTheme="minorHAnsi" w:hAnsiTheme="minorHAnsi"/>
          <w:sz w:val="28"/>
          <w:szCs w:val="28"/>
        </w:rPr>
      </w:pPr>
      <w:r w:rsidRPr="00F42AD8">
        <w:rPr>
          <w:rFonts w:asciiTheme="minorHAnsi" w:hAnsiTheme="minorHAnsi"/>
          <w:sz w:val="28"/>
          <w:szCs w:val="28"/>
        </w:rPr>
        <w:t xml:space="preserve">As soon as babies are </w:t>
      </w:r>
      <w:proofErr w:type="gramStart"/>
      <w:r w:rsidRPr="00F42AD8">
        <w:rPr>
          <w:rFonts w:asciiTheme="minorHAnsi" w:hAnsiTheme="minorHAnsi"/>
          <w:sz w:val="28"/>
          <w:szCs w:val="28"/>
        </w:rPr>
        <w:t>born</w:t>
      </w:r>
      <w:proofErr w:type="gramEnd"/>
      <w:r w:rsidRPr="00F42AD8">
        <w:rPr>
          <w:rFonts w:asciiTheme="minorHAnsi" w:hAnsiTheme="minorHAnsi"/>
          <w:sz w:val="28"/>
          <w:szCs w:val="28"/>
        </w:rPr>
        <w:t xml:space="preserve"> they are ..................................  and ......................................., and ........................................... charts are used regularly to assess the growth rates of babies and young children.</w:t>
      </w:r>
    </w:p>
    <w:p w14:paraId="0F2C19A9" w14:textId="77777777" w:rsidR="00B36124" w:rsidRPr="00F42AD8" w:rsidRDefault="00B36124" w:rsidP="00B36124">
      <w:pPr>
        <w:spacing w:line="360" w:lineRule="auto"/>
        <w:rPr>
          <w:rFonts w:asciiTheme="minorHAnsi" w:hAnsiTheme="minorHAnsi"/>
          <w:sz w:val="28"/>
          <w:szCs w:val="28"/>
        </w:rPr>
      </w:pPr>
    </w:p>
    <w:p w14:paraId="29E1119B" w14:textId="77777777" w:rsidR="00B36124" w:rsidRPr="00F42AD8" w:rsidRDefault="00B36124" w:rsidP="00B36124">
      <w:pPr>
        <w:spacing w:line="360" w:lineRule="auto"/>
        <w:rPr>
          <w:rFonts w:asciiTheme="minorHAnsi" w:hAnsiTheme="minorHAnsi"/>
          <w:sz w:val="28"/>
          <w:szCs w:val="28"/>
        </w:rPr>
      </w:pPr>
      <w:r w:rsidRPr="00F42AD8">
        <w:rPr>
          <w:rFonts w:asciiTheme="minorHAnsi" w:hAnsiTheme="minorHAnsi"/>
          <w:sz w:val="28"/>
          <w:szCs w:val="28"/>
        </w:rPr>
        <w:t xml:space="preserve">A </w:t>
      </w:r>
      <w:r w:rsidRPr="00F42AD8">
        <w:rPr>
          <w:rFonts w:asciiTheme="minorHAnsi" w:hAnsiTheme="minorHAnsi"/>
          <w:b/>
          <w:color w:val="FF0000"/>
          <w:sz w:val="28"/>
          <w:szCs w:val="28"/>
        </w:rPr>
        <w:t>health visitor</w:t>
      </w:r>
      <w:r w:rsidRPr="00F42AD8">
        <w:rPr>
          <w:rFonts w:asciiTheme="minorHAnsi" w:hAnsiTheme="minorHAnsi"/>
          <w:sz w:val="28"/>
          <w:szCs w:val="28"/>
        </w:rPr>
        <w:t xml:space="preserve"> is the name of the health professional who monitors </w:t>
      </w:r>
      <w:r>
        <w:rPr>
          <w:rFonts w:asciiTheme="minorHAnsi" w:hAnsiTheme="minorHAnsi"/>
          <w:sz w:val="28"/>
          <w:szCs w:val="28"/>
        </w:rPr>
        <w:t xml:space="preserve">the development of children aged </w:t>
      </w:r>
      <w:r w:rsidRPr="00F42AD8">
        <w:rPr>
          <w:rFonts w:asciiTheme="minorHAnsi" w:hAnsiTheme="minorHAnsi"/>
          <w:sz w:val="28"/>
          <w:szCs w:val="28"/>
        </w:rPr>
        <w:t>0-5 years</w:t>
      </w:r>
      <w:r>
        <w:rPr>
          <w:rFonts w:asciiTheme="minorHAnsi" w:hAnsiTheme="minorHAnsi"/>
          <w:sz w:val="28"/>
          <w:szCs w:val="28"/>
        </w:rPr>
        <w:t>.</w:t>
      </w:r>
    </w:p>
    <w:p w14:paraId="3A6D3D67" w14:textId="77777777" w:rsidR="00B36124" w:rsidRPr="00F42AD8" w:rsidRDefault="00B36124" w:rsidP="00B36124">
      <w:pPr>
        <w:spacing w:line="360" w:lineRule="auto"/>
        <w:rPr>
          <w:rFonts w:asciiTheme="minorHAnsi" w:hAnsiTheme="minorHAnsi"/>
          <w:sz w:val="28"/>
          <w:szCs w:val="28"/>
        </w:rPr>
      </w:pPr>
    </w:p>
    <w:p w14:paraId="0BD966F2" w14:textId="77777777" w:rsidR="00B36124" w:rsidRPr="00F42AD8" w:rsidRDefault="00B36124" w:rsidP="00B36124">
      <w:pPr>
        <w:spacing w:line="360" w:lineRule="auto"/>
        <w:rPr>
          <w:rFonts w:asciiTheme="minorHAnsi" w:hAnsiTheme="minorHAnsi"/>
          <w:sz w:val="28"/>
          <w:szCs w:val="28"/>
        </w:rPr>
      </w:pPr>
      <w:r w:rsidRPr="00F42AD8">
        <w:rPr>
          <w:rFonts w:asciiTheme="minorHAnsi" w:hAnsiTheme="minorHAnsi"/>
          <w:sz w:val="28"/>
          <w:szCs w:val="28"/>
        </w:rPr>
        <w:t>Babies are weighed and measured regularly because weight gain shows they are being fed properly.  They are usually weighed every ..........................  for the first two months of their lives, then ............................ a month for the next ten months, and every ..................... months after the age of 1 year old.</w:t>
      </w:r>
    </w:p>
    <w:p w14:paraId="2E4F132E" w14:textId="77777777" w:rsidR="00B36124" w:rsidRPr="00F42AD8" w:rsidRDefault="00B36124" w:rsidP="00B36124">
      <w:pPr>
        <w:spacing w:line="360" w:lineRule="auto"/>
        <w:rPr>
          <w:rFonts w:asciiTheme="minorHAnsi" w:hAnsiTheme="minorHAnsi"/>
        </w:rPr>
      </w:pPr>
    </w:p>
    <w:tbl>
      <w:tblPr>
        <w:tblStyle w:val="TableGrid"/>
        <w:tblW w:w="0" w:type="auto"/>
        <w:tblLook w:val="01E0" w:firstRow="1" w:lastRow="1" w:firstColumn="1" w:lastColumn="1" w:noHBand="0" w:noVBand="0"/>
      </w:tblPr>
      <w:tblGrid>
        <w:gridCol w:w="1736"/>
        <w:gridCol w:w="1736"/>
        <w:gridCol w:w="1737"/>
        <w:gridCol w:w="1737"/>
        <w:gridCol w:w="1737"/>
        <w:gridCol w:w="1737"/>
      </w:tblGrid>
      <w:tr w:rsidR="00B36124" w:rsidRPr="00F42AD8" w14:paraId="20A02E5A" w14:textId="77777777" w:rsidTr="00595EC2">
        <w:tc>
          <w:tcPr>
            <w:tcW w:w="1736" w:type="dxa"/>
          </w:tcPr>
          <w:p w14:paraId="2A9F8735" w14:textId="77777777" w:rsidR="00B36124" w:rsidRPr="00F42AD8" w:rsidRDefault="00B36124" w:rsidP="00595EC2">
            <w:pPr>
              <w:spacing w:line="360" w:lineRule="auto"/>
              <w:jc w:val="center"/>
              <w:rPr>
                <w:rFonts w:asciiTheme="minorHAnsi" w:hAnsiTheme="minorHAnsi"/>
              </w:rPr>
            </w:pPr>
            <w:r w:rsidRPr="00F42AD8">
              <w:rPr>
                <w:rFonts w:asciiTheme="minorHAnsi" w:hAnsiTheme="minorHAnsi"/>
              </w:rPr>
              <w:t>WEEK</w:t>
            </w:r>
          </w:p>
        </w:tc>
        <w:tc>
          <w:tcPr>
            <w:tcW w:w="1736" w:type="dxa"/>
          </w:tcPr>
          <w:p w14:paraId="4512B846" w14:textId="77777777" w:rsidR="00B36124" w:rsidRPr="00F42AD8" w:rsidRDefault="00B36124" w:rsidP="00595EC2">
            <w:pPr>
              <w:spacing w:line="360" w:lineRule="auto"/>
              <w:jc w:val="center"/>
              <w:rPr>
                <w:rFonts w:asciiTheme="minorHAnsi" w:hAnsiTheme="minorHAnsi"/>
              </w:rPr>
            </w:pPr>
            <w:r w:rsidRPr="00F42AD8">
              <w:rPr>
                <w:rFonts w:asciiTheme="minorHAnsi" w:hAnsiTheme="minorHAnsi"/>
              </w:rPr>
              <w:t>ONCE</w:t>
            </w:r>
          </w:p>
        </w:tc>
        <w:tc>
          <w:tcPr>
            <w:tcW w:w="1737" w:type="dxa"/>
          </w:tcPr>
          <w:p w14:paraId="7A341BDC" w14:textId="77777777" w:rsidR="00B36124" w:rsidRPr="00F42AD8" w:rsidRDefault="00B36124" w:rsidP="00595EC2">
            <w:pPr>
              <w:spacing w:line="360" w:lineRule="auto"/>
              <w:jc w:val="center"/>
              <w:rPr>
                <w:rFonts w:asciiTheme="minorHAnsi" w:hAnsiTheme="minorHAnsi"/>
              </w:rPr>
            </w:pPr>
            <w:r w:rsidRPr="00F42AD8">
              <w:rPr>
                <w:rFonts w:asciiTheme="minorHAnsi" w:hAnsiTheme="minorHAnsi"/>
              </w:rPr>
              <w:t>WEIGHED</w:t>
            </w:r>
          </w:p>
        </w:tc>
        <w:tc>
          <w:tcPr>
            <w:tcW w:w="1737" w:type="dxa"/>
          </w:tcPr>
          <w:p w14:paraId="3C1DBD3C" w14:textId="77777777" w:rsidR="00B36124" w:rsidRPr="00F42AD8" w:rsidRDefault="00B36124" w:rsidP="00595EC2">
            <w:pPr>
              <w:spacing w:line="360" w:lineRule="auto"/>
              <w:jc w:val="center"/>
              <w:rPr>
                <w:rFonts w:asciiTheme="minorHAnsi" w:hAnsiTheme="minorHAnsi"/>
              </w:rPr>
            </w:pPr>
            <w:r w:rsidRPr="00F42AD8">
              <w:rPr>
                <w:rFonts w:asciiTheme="minorHAnsi" w:hAnsiTheme="minorHAnsi"/>
              </w:rPr>
              <w:t>SIX</w:t>
            </w:r>
          </w:p>
        </w:tc>
        <w:tc>
          <w:tcPr>
            <w:tcW w:w="1737" w:type="dxa"/>
          </w:tcPr>
          <w:p w14:paraId="5BF17971" w14:textId="77777777" w:rsidR="00B36124" w:rsidRPr="00F42AD8" w:rsidRDefault="00B36124" w:rsidP="00595EC2">
            <w:pPr>
              <w:spacing w:line="360" w:lineRule="auto"/>
              <w:jc w:val="center"/>
              <w:rPr>
                <w:rFonts w:asciiTheme="minorHAnsi" w:hAnsiTheme="minorHAnsi"/>
              </w:rPr>
            </w:pPr>
            <w:r w:rsidRPr="00F42AD8">
              <w:rPr>
                <w:rFonts w:asciiTheme="minorHAnsi" w:hAnsiTheme="minorHAnsi"/>
              </w:rPr>
              <w:t>MEASURED</w:t>
            </w:r>
          </w:p>
        </w:tc>
        <w:tc>
          <w:tcPr>
            <w:tcW w:w="1737" w:type="dxa"/>
          </w:tcPr>
          <w:p w14:paraId="59CCCB4D" w14:textId="77777777" w:rsidR="00B36124" w:rsidRPr="00F42AD8" w:rsidRDefault="00B36124" w:rsidP="00595EC2">
            <w:pPr>
              <w:spacing w:line="360" w:lineRule="auto"/>
              <w:jc w:val="center"/>
              <w:rPr>
                <w:rFonts w:asciiTheme="minorHAnsi" w:hAnsiTheme="minorHAnsi"/>
              </w:rPr>
            </w:pPr>
            <w:r w:rsidRPr="00F42AD8">
              <w:rPr>
                <w:rFonts w:asciiTheme="minorHAnsi" w:hAnsiTheme="minorHAnsi"/>
              </w:rPr>
              <w:t>CENTILE</w:t>
            </w:r>
          </w:p>
        </w:tc>
      </w:tr>
    </w:tbl>
    <w:p w14:paraId="3C1F0352" w14:textId="77777777" w:rsidR="00B36124" w:rsidRDefault="006E0A2E" w:rsidP="00696B28">
      <w:pPr>
        <w:rPr>
          <w:rFonts w:asciiTheme="minorHAnsi" w:hAnsiTheme="minorHAnsi"/>
          <w:sz w:val="28"/>
          <w:szCs w:val="28"/>
        </w:rPr>
      </w:pPr>
      <w:r>
        <w:rPr>
          <w:noProof/>
          <w:lang w:eastAsia="en-GB"/>
        </w:rPr>
        <w:lastRenderedPageBreak/>
        <w:drawing>
          <wp:inline distT="0" distB="0" distL="0" distR="0" wp14:anchorId="30D97BE6" wp14:editId="2272E546">
            <wp:extent cx="6479540" cy="4312147"/>
            <wp:effectExtent l="0" t="0" r="0" b="0"/>
            <wp:docPr id="1483" name="Picture 1483"/>
            <wp:cNvGraphicFramePr/>
            <a:graphic xmlns:a="http://schemas.openxmlformats.org/drawingml/2006/main">
              <a:graphicData uri="http://schemas.openxmlformats.org/drawingml/2006/picture">
                <pic:pic xmlns:pic="http://schemas.openxmlformats.org/drawingml/2006/picture">
                  <pic:nvPicPr>
                    <pic:cNvPr id="1483" name="Picture 1483"/>
                    <pic:cNvPicPr/>
                  </pic:nvPicPr>
                  <pic:blipFill>
                    <a:blip r:embed="rId20"/>
                    <a:stretch>
                      <a:fillRect/>
                    </a:stretch>
                  </pic:blipFill>
                  <pic:spPr>
                    <a:xfrm>
                      <a:off x="0" y="0"/>
                      <a:ext cx="6479540" cy="4312147"/>
                    </a:xfrm>
                    <a:prstGeom prst="rect">
                      <a:avLst/>
                    </a:prstGeom>
                  </pic:spPr>
                </pic:pic>
              </a:graphicData>
            </a:graphic>
          </wp:inline>
        </w:drawing>
      </w:r>
    </w:p>
    <w:p w14:paraId="0CCF255A" w14:textId="77777777" w:rsidR="00105D0E" w:rsidRDefault="00105D0E" w:rsidP="00696B28">
      <w:pPr>
        <w:rPr>
          <w:rFonts w:asciiTheme="minorHAnsi" w:hAnsiTheme="minorHAnsi"/>
          <w:sz w:val="28"/>
          <w:szCs w:val="28"/>
        </w:rPr>
      </w:pPr>
    </w:p>
    <w:p w14:paraId="01D8A8E5" w14:textId="77777777" w:rsidR="00105D0E" w:rsidRPr="00105D0E" w:rsidRDefault="00105D0E" w:rsidP="00105D0E">
      <w:pPr>
        <w:rPr>
          <w:rFonts w:asciiTheme="minorHAnsi" w:hAnsiTheme="minorHAnsi"/>
          <w:sz w:val="32"/>
        </w:rPr>
      </w:pPr>
      <w:r w:rsidRPr="00105D0E">
        <w:rPr>
          <w:rFonts w:asciiTheme="minorHAnsi" w:hAnsiTheme="minorHAnsi"/>
          <w:sz w:val="32"/>
        </w:rPr>
        <w:t>Using centile charts</w:t>
      </w:r>
    </w:p>
    <w:p w14:paraId="6FD3F955" w14:textId="77777777" w:rsidR="00105D0E" w:rsidRPr="00105D0E" w:rsidRDefault="00105D0E" w:rsidP="00105D0E">
      <w:pPr>
        <w:rPr>
          <w:rFonts w:asciiTheme="minorHAnsi" w:hAnsiTheme="minorHAnsi"/>
          <w:sz w:val="28"/>
          <w:szCs w:val="28"/>
        </w:rPr>
      </w:pPr>
      <w:r w:rsidRPr="00105D0E">
        <w:rPr>
          <w:rFonts w:asciiTheme="minorHAnsi" w:hAnsiTheme="minorHAnsi"/>
          <w:sz w:val="28"/>
          <w:szCs w:val="28"/>
        </w:rPr>
        <w:t>Use the data below to plot Jessica’s weight on the centile chart.</w:t>
      </w:r>
    </w:p>
    <w:p w14:paraId="32112F2A" w14:textId="77777777" w:rsidR="00105D0E" w:rsidRDefault="00105D0E" w:rsidP="00105D0E">
      <w:pPr>
        <w:rPr>
          <w:rFonts w:asciiTheme="minorHAnsi" w:hAnsiTheme="minorHAnsi"/>
          <w:sz w:val="28"/>
          <w:szCs w:val="28"/>
        </w:rPr>
      </w:pPr>
    </w:p>
    <w:tbl>
      <w:tblPr>
        <w:tblStyle w:val="TableGrid"/>
        <w:tblpPr w:leftFromText="180" w:rightFromText="180" w:vertAnchor="text" w:horzAnchor="page" w:tblpX="1663" w:tblpY="229"/>
        <w:tblW w:w="0" w:type="auto"/>
        <w:tblLook w:val="04A0" w:firstRow="1" w:lastRow="0" w:firstColumn="1" w:lastColumn="0" w:noHBand="0" w:noVBand="1"/>
      </w:tblPr>
      <w:tblGrid>
        <w:gridCol w:w="2639"/>
        <w:gridCol w:w="2845"/>
      </w:tblGrid>
      <w:tr w:rsidR="00105D0E" w:rsidRPr="00105D0E" w14:paraId="2F09CC6E" w14:textId="77777777" w:rsidTr="00105D0E">
        <w:trPr>
          <w:trHeight w:val="413"/>
        </w:trPr>
        <w:tc>
          <w:tcPr>
            <w:tcW w:w="2639" w:type="dxa"/>
            <w:shd w:val="clear" w:color="auto" w:fill="EAF1DD" w:themeFill="accent3" w:themeFillTint="33"/>
          </w:tcPr>
          <w:p w14:paraId="584B1D6C"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Age</w:t>
            </w:r>
          </w:p>
        </w:tc>
        <w:tc>
          <w:tcPr>
            <w:tcW w:w="2845" w:type="dxa"/>
            <w:shd w:val="clear" w:color="auto" w:fill="EAF1DD" w:themeFill="accent3" w:themeFillTint="33"/>
          </w:tcPr>
          <w:p w14:paraId="54B496CB"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Weight (kg)</w:t>
            </w:r>
          </w:p>
        </w:tc>
      </w:tr>
      <w:tr w:rsidR="00105D0E" w:rsidRPr="00105D0E" w14:paraId="23FA3575" w14:textId="77777777" w:rsidTr="00105D0E">
        <w:trPr>
          <w:trHeight w:val="395"/>
        </w:trPr>
        <w:tc>
          <w:tcPr>
            <w:tcW w:w="2639" w:type="dxa"/>
          </w:tcPr>
          <w:p w14:paraId="25F453E8"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Birth</w:t>
            </w:r>
          </w:p>
        </w:tc>
        <w:tc>
          <w:tcPr>
            <w:tcW w:w="2845" w:type="dxa"/>
          </w:tcPr>
          <w:p w14:paraId="2943AABF"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2.4</w:t>
            </w:r>
          </w:p>
        </w:tc>
      </w:tr>
      <w:tr w:rsidR="00105D0E" w:rsidRPr="00105D0E" w14:paraId="132F941F" w14:textId="77777777" w:rsidTr="00105D0E">
        <w:trPr>
          <w:trHeight w:val="395"/>
        </w:trPr>
        <w:tc>
          <w:tcPr>
            <w:tcW w:w="2639" w:type="dxa"/>
          </w:tcPr>
          <w:p w14:paraId="50E19BB3"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2 months</w:t>
            </w:r>
          </w:p>
        </w:tc>
        <w:tc>
          <w:tcPr>
            <w:tcW w:w="2845" w:type="dxa"/>
          </w:tcPr>
          <w:p w14:paraId="7A1F05D4"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3.8</w:t>
            </w:r>
          </w:p>
        </w:tc>
      </w:tr>
      <w:tr w:rsidR="00105D0E" w:rsidRPr="00105D0E" w14:paraId="658C8EE8" w14:textId="77777777" w:rsidTr="00105D0E">
        <w:trPr>
          <w:trHeight w:val="413"/>
        </w:trPr>
        <w:tc>
          <w:tcPr>
            <w:tcW w:w="2639" w:type="dxa"/>
          </w:tcPr>
          <w:p w14:paraId="235237B7"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5 months</w:t>
            </w:r>
          </w:p>
        </w:tc>
        <w:tc>
          <w:tcPr>
            <w:tcW w:w="2845" w:type="dxa"/>
          </w:tcPr>
          <w:p w14:paraId="243021C7"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5.8</w:t>
            </w:r>
          </w:p>
        </w:tc>
      </w:tr>
      <w:tr w:rsidR="00105D0E" w:rsidRPr="00105D0E" w14:paraId="32BF724C" w14:textId="77777777" w:rsidTr="00105D0E">
        <w:trPr>
          <w:trHeight w:val="395"/>
        </w:trPr>
        <w:tc>
          <w:tcPr>
            <w:tcW w:w="2639" w:type="dxa"/>
          </w:tcPr>
          <w:p w14:paraId="5C533C49"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9 months</w:t>
            </w:r>
          </w:p>
        </w:tc>
        <w:tc>
          <w:tcPr>
            <w:tcW w:w="2845" w:type="dxa"/>
          </w:tcPr>
          <w:p w14:paraId="003CACD7"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7.4</w:t>
            </w:r>
          </w:p>
        </w:tc>
      </w:tr>
      <w:tr w:rsidR="00105D0E" w:rsidRPr="00105D0E" w14:paraId="126E5DAE" w14:textId="77777777" w:rsidTr="00105D0E">
        <w:trPr>
          <w:trHeight w:val="413"/>
        </w:trPr>
        <w:tc>
          <w:tcPr>
            <w:tcW w:w="2639" w:type="dxa"/>
          </w:tcPr>
          <w:p w14:paraId="75909E4E"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12 months</w:t>
            </w:r>
          </w:p>
        </w:tc>
        <w:tc>
          <w:tcPr>
            <w:tcW w:w="2845" w:type="dxa"/>
          </w:tcPr>
          <w:p w14:paraId="4816169D"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8.6</w:t>
            </w:r>
          </w:p>
        </w:tc>
      </w:tr>
      <w:tr w:rsidR="00105D0E" w:rsidRPr="00105D0E" w14:paraId="6A4F12BB" w14:textId="77777777" w:rsidTr="00105D0E">
        <w:trPr>
          <w:trHeight w:val="395"/>
        </w:trPr>
        <w:tc>
          <w:tcPr>
            <w:tcW w:w="2639" w:type="dxa"/>
          </w:tcPr>
          <w:p w14:paraId="2F0C8B1E"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15 months</w:t>
            </w:r>
          </w:p>
        </w:tc>
        <w:tc>
          <w:tcPr>
            <w:tcW w:w="2845" w:type="dxa"/>
          </w:tcPr>
          <w:p w14:paraId="0F41CC80"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9.5</w:t>
            </w:r>
          </w:p>
        </w:tc>
      </w:tr>
      <w:tr w:rsidR="00105D0E" w:rsidRPr="00105D0E" w14:paraId="3EC449CD" w14:textId="77777777" w:rsidTr="00105D0E">
        <w:trPr>
          <w:trHeight w:val="413"/>
        </w:trPr>
        <w:tc>
          <w:tcPr>
            <w:tcW w:w="2639" w:type="dxa"/>
          </w:tcPr>
          <w:p w14:paraId="768E6DAA"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20 months</w:t>
            </w:r>
          </w:p>
        </w:tc>
        <w:tc>
          <w:tcPr>
            <w:tcW w:w="2845" w:type="dxa"/>
          </w:tcPr>
          <w:p w14:paraId="51121BE0"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10.5</w:t>
            </w:r>
          </w:p>
        </w:tc>
      </w:tr>
      <w:tr w:rsidR="00105D0E" w:rsidRPr="00105D0E" w14:paraId="1AD380DA" w14:textId="77777777" w:rsidTr="00105D0E">
        <w:trPr>
          <w:trHeight w:val="413"/>
        </w:trPr>
        <w:tc>
          <w:tcPr>
            <w:tcW w:w="2639" w:type="dxa"/>
          </w:tcPr>
          <w:p w14:paraId="0B5006C2"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24 months</w:t>
            </w:r>
          </w:p>
        </w:tc>
        <w:tc>
          <w:tcPr>
            <w:tcW w:w="2845" w:type="dxa"/>
          </w:tcPr>
          <w:p w14:paraId="181FE651" w14:textId="77777777" w:rsidR="00105D0E" w:rsidRPr="00105D0E" w:rsidRDefault="00105D0E" w:rsidP="00105D0E">
            <w:pPr>
              <w:jc w:val="center"/>
              <w:rPr>
                <w:rFonts w:asciiTheme="minorHAnsi" w:hAnsiTheme="minorHAnsi"/>
                <w:sz w:val="28"/>
                <w:szCs w:val="28"/>
              </w:rPr>
            </w:pPr>
            <w:r w:rsidRPr="00105D0E">
              <w:rPr>
                <w:rFonts w:asciiTheme="minorHAnsi" w:hAnsiTheme="minorHAnsi"/>
                <w:sz w:val="28"/>
                <w:szCs w:val="28"/>
              </w:rPr>
              <w:t>11.4</w:t>
            </w:r>
          </w:p>
        </w:tc>
      </w:tr>
    </w:tbl>
    <w:p w14:paraId="3F02F35A" w14:textId="77777777" w:rsidR="00105D0E" w:rsidRPr="00105D0E" w:rsidRDefault="00105D0E" w:rsidP="00105D0E">
      <w:pPr>
        <w:rPr>
          <w:rFonts w:asciiTheme="minorHAnsi" w:hAnsiTheme="minorHAnsi"/>
          <w:sz w:val="28"/>
          <w:szCs w:val="28"/>
        </w:rPr>
      </w:pPr>
    </w:p>
    <w:p w14:paraId="6F3E9A76" w14:textId="77777777" w:rsidR="00105D0E" w:rsidRPr="00105D0E" w:rsidRDefault="00105D0E" w:rsidP="00105D0E">
      <w:pPr>
        <w:rPr>
          <w:rFonts w:asciiTheme="minorHAnsi" w:hAnsiTheme="minorHAnsi"/>
          <w:sz w:val="28"/>
          <w:szCs w:val="28"/>
        </w:rPr>
      </w:pPr>
    </w:p>
    <w:p w14:paraId="4FB887BE" w14:textId="77777777" w:rsidR="00105D0E" w:rsidRPr="00105D0E" w:rsidRDefault="00105D0E" w:rsidP="00105D0E">
      <w:pPr>
        <w:rPr>
          <w:rFonts w:asciiTheme="minorHAnsi" w:hAnsiTheme="minorHAnsi"/>
          <w:sz w:val="28"/>
          <w:szCs w:val="28"/>
        </w:rPr>
      </w:pPr>
    </w:p>
    <w:p w14:paraId="753C6CFF" w14:textId="77777777" w:rsidR="00105D0E" w:rsidRPr="00105D0E" w:rsidRDefault="00105D0E" w:rsidP="00105D0E">
      <w:pPr>
        <w:rPr>
          <w:rFonts w:asciiTheme="minorHAnsi" w:hAnsiTheme="minorHAnsi"/>
          <w:sz w:val="28"/>
          <w:szCs w:val="28"/>
        </w:rPr>
      </w:pPr>
    </w:p>
    <w:p w14:paraId="2A2E5ED6" w14:textId="77777777" w:rsidR="00105D0E" w:rsidRPr="00105D0E" w:rsidRDefault="00105D0E" w:rsidP="00105D0E">
      <w:pPr>
        <w:rPr>
          <w:rFonts w:asciiTheme="minorHAnsi" w:hAnsiTheme="minorHAnsi"/>
          <w:sz w:val="28"/>
          <w:szCs w:val="28"/>
        </w:rPr>
      </w:pPr>
    </w:p>
    <w:p w14:paraId="4FF8F64F" w14:textId="77777777" w:rsidR="00105D0E" w:rsidRPr="00105D0E" w:rsidRDefault="00105D0E" w:rsidP="00105D0E">
      <w:pPr>
        <w:rPr>
          <w:rFonts w:asciiTheme="minorHAnsi" w:hAnsiTheme="minorHAnsi"/>
          <w:sz w:val="28"/>
          <w:szCs w:val="28"/>
        </w:rPr>
      </w:pPr>
    </w:p>
    <w:p w14:paraId="1D0E01E1" w14:textId="77777777" w:rsidR="00105D0E" w:rsidRPr="00105D0E" w:rsidRDefault="00105D0E" w:rsidP="00105D0E">
      <w:pPr>
        <w:rPr>
          <w:rFonts w:asciiTheme="minorHAnsi" w:hAnsiTheme="minorHAnsi"/>
          <w:sz w:val="28"/>
          <w:szCs w:val="28"/>
        </w:rPr>
      </w:pPr>
    </w:p>
    <w:p w14:paraId="3D6ACBA9" w14:textId="77777777" w:rsidR="00105D0E" w:rsidRPr="00105D0E" w:rsidRDefault="00105D0E" w:rsidP="00105D0E">
      <w:pPr>
        <w:rPr>
          <w:rFonts w:asciiTheme="minorHAnsi" w:hAnsiTheme="minorHAnsi"/>
          <w:sz w:val="28"/>
          <w:szCs w:val="28"/>
        </w:rPr>
      </w:pPr>
    </w:p>
    <w:p w14:paraId="4513F1B4" w14:textId="77777777" w:rsidR="00105D0E" w:rsidRPr="00105D0E" w:rsidRDefault="00105D0E" w:rsidP="00105D0E">
      <w:pPr>
        <w:rPr>
          <w:rFonts w:asciiTheme="minorHAnsi" w:hAnsiTheme="minorHAnsi"/>
          <w:sz w:val="28"/>
          <w:szCs w:val="28"/>
        </w:rPr>
      </w:pPr>
    </w:p>
    <w:p w14:paraId="292C6208" w14:textId="77777777" w:rsidR="00105D0E" w:rsidRPr="00105D0E" w:rsidRDefault="00105D0E" w:rsidP="00105D0E">
      <w:pPr>
        <w:rPr>
          <w:rFonts w:asciiTheme="minorHAnsi" w:hAnsiTheme="minorHAnsi"/>
          <w:sz w:val="28"/>
          <w:szCs w:val="28"/>
        </w:rPr>
      </w:pPr>
    </w:p>
    <w:p w14:paraId="26B98601" w14:textId="77777777" w:rsidR="00105D0E" w:rsidRPr="00105D0E" w:rsidRDefault="00105D0E" w:rsidP="00105D0E">
      <w:pPr>
        <w:rPr>
          <w:rFonts w:asciiTheme="minorHAnsi" w:hAnsiTheme="minorHAnsi"/>
          <w:sz w:val="28"/>
          <w:szCs w:val="28"/>
        </w:rPr>
      </w:pPr>
    </w:p>
    <w:p w14:paraId="36569793" w14:textId="77777777" w:rsidR="00105D0E" w:rsidRPr="00105D0E" w:rsidRDefault="00105D0E" w:rsidP="00105D0E">
      <w:pPr>
        <w:rPr>
          <w:rFonts w:asciiTheme="minorHAnsi" w:hAnsiTheme="minorHAnsi"/>
          <w:sz w:val="28"/>
          <w:szCs w:val="28"/>
        </w:rPr>
      </w:pPr>
    </w:p>
    <w:p w14:paraId="3301B99F" w14:textId="77777777" w:rsidR="00105D0E" w:rsidRPr="00105D0E" w:rsidRDefault="00105D0E" w:rsidP="00105D0E">
      <w:pPr>
        <w:rPr>
          <w:rFonts w:asciiTheme="minorHAnsi" w:hAnsiTheme="minorHAnsi"/>
          <w:sz w:val="28"/>
          <w:szCs w:val="28"/>
        </w:rPr>
      </w:pPr>
    </w:p>
    <w:p w14:paraId="643ACCB8" w14:textId="77777777" w:rsidR="00105D0E" w:rsidRDefault="00105D0E" w:rsidP="00105D0E">
      <w:pPr>
        <w:rPr>
          <w:rFonts w:asciiTheme="minorHAnsi" w:hAnsiTheme="minorHAnsi"/>
          <w:sz w:val="28"/>
          <w:szCs w:val="28"/>
        </w:rPr>
      </w:pPr>
      <w:r w:rsidRPr="00105D0E">
        <w:rPr>
          <w:rFonts w:asciiTheme="minorHAnsi" w:hAnsiTheme="minorHAnsi"/>
          <w:sz w:val="28"/>
          <w:szCs w:val="28"/>
        </w:rPr>
        <w:t xml:space="preserve">Explain why a </w:t>
      </w:r>
      <w:proofErr w:type="gramStart"/>
      <w:r w:rsidRPr="00105D0E">
        <w:rPr>
          <w:rFonts w:asciiTheme="minorHAnsi" w:hAnsiTheme="minorHAnsi"/>
          <w:sz w:val="28"/>
          <w:szCs w:val="28"/>
        </w:rPr>
        <w:t>6 month old</w:t>
      </w:r>
      <w:proofErr w:type="gramEnd"/>
      <w:r w:rsidRPr="00105D0E">
        <w:rPr>
          <w:rFonts w:asciiTheme="minorHAnsi" w:hAnsiTheme="minorHAnsi"/>
          <w:sz w:val="28"/>
          <w:szCs w:val="28"/>
        </w:rPr>
        <w:t xml:space="preserve"> baby girl weighing 5.5kg would give cause for concern</w:t>
      </w:r>
      <w:r w:rsidR="00D25172">
        <w:rPr>
          <w:rFonts w:asciiTheme="minorHAnsi" w:hAnsiTheme="minorHAnsi"/>
          <w:sz w:val="28"/>
          <w:szCs w:val="28"/>
        </w:rPr>
        <w:t>.</w:t>
      </w:r>
    </w:p>
    <w:p w14:paraId="3ECCA561" w14:textId="77777777" w:rsidR="00D25172" w:rsidRDefault="00005D8F" w:rsidP="00105D0E">
      <w:pPr>
        <w:rPr>
          <w:rFonts w:asciiTheme="minorHAnsi" w:hAnsiTheme="minorHAnsi"/>
          <w:sz w:val="28"/>
          <w:szCs w:val="28"/>
        </w:rPr>
      </w:pPr>
      <w:r>
        <w:rPr>
          <w:rFonts w:asciiTheme="minorHAnsi" w:hAnsiTheme="minorHAnsi"/>
          <w:sz w:val="28"/>
          <w:szCs w:val="28"/>
        </w:rPr>
        <w:t>……………………………………………………………………………………………………………………………………….</w:t>
      </w:r>
    </w:p>
    <w:p w14:paraId="4BF161B7" w14:textId="77777777" w:rsidR="00D25172" w:rsidRPr="00105D0E" w:rsidRDefault="00D25172" w:rsidP="00105D0E">
      <w:pPr>
        <w:rPr>
          <w:rFonts w:asciiTheme="minorHAnsi" w:hAnsiTheme="minorHAnsi"/>
          <w:sz w:val="28"/>
          <w:szCs w:val="28"/>
        </w:rPr>
      </w:pPr>
    </w:p>
    <w:p w14:paraId="063E7D67" w14:textId="77777777" w:rsidR="00105D0E" w:rsidRPr="00105D0E" w:rsidRDefault="00105D0E" w:rsidP="00105D0E">
      <w:pPr>
        <w:rPr>
          <w:rFonts w:asciiTheme="minorHAnsi" w:hAnsiTheme="minorHAnsi"/>
          <w:sz w:val="28"/>
          <w:szCs w:val="28"/>
        </w:rPr>
      </w:pPr>
      <w:r w:rsidRPr="00105D0E">
        <w:rPr>
          <w:rFonts w:asciiTheme="minorHAnsi" w:hAnsiTheme="minorHAnsi"/>
          <w:sz w:val="28"/>
          <w:szCs w:val="28"/>
        </w:rPr>
        <w:t>Why do you think a separate chart is used for boys and girls?</w:t>
      </w:r>
    </w:p>
    <w:p w14:paraId="265D9CAE" w14:textId="77777777" w:rsidR="00105D0E" w:rsidRPr="00105D0E" w:rsidRDefault="00005D8F" w:rsidP="00105D0E">
      <w:pPr>
        <w:tabs>
          <w:tab w:val="left" w:pos="1140"/>
        </w:tabs>
        <w:rPr>
          <w:rFonts w:asciiTheme="minorHAnsi" w:hAnsiTheme="minorHAnsi"/>
          <w:sz w:val="28"/>
          <w:szCs w:val="28"/>
        </w:rPr>
      </w:pPr>
      <w:r>
        <w:rPr>
          <w:rFonts w:asciiTheme="minorHAnsi" w:hAnsiTheme="minorHAnsi"/>
          <w:sz w:val="28"/>
          <w:szCs w:val="28"/>
        </w:rPr>
        <w:t>………………………………………………………………………………………………………………………………………...</w:t>
      </w:r>
    </w:p>
    <w:p w14:paraId="705084E4" w14:textId="77777777" w:rsidR="00D25172" w:rsidRDefault="00D25172" w:rsidP="00105D0E">
      <w:pPr>
        <w:tabs>
          <w:tab w:val="left" w:pos="1125"/>
        </w:tabs>
        <w:rPr>
          <w:rFonts w:asciiTheme="minorHAnsi" w:hAnsiTheme="minorHAnsi"/>
          <w:sz w:val="28"/>
          <w:szCs w:val="28"/>
        </w:rPr>
      </w:pPr>
      <w:r>
        <w:rPr>
          <w:noProof/>
          <w:lang w:eastAsia="en-GB"/>
        </w:rPr>
        <w:lastRenderedPageBreak/>
        <w:drawing>
          <wp:inline distT="0" distB="0" distL="0" distR="0" wp14:anchorId="7E0DBD55" wp14:editId="4C6B7524">
            <wp:extent cx="6479540" cy="4315697"/>
            <wp:effectExtent l="0" t="0" r="0" b="8890"/>
            <wp:docPr id="5" name="Picture 5" descr="http://cdn2.momjunction.com/wp-content/uploads/2014/07/Weight-for-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dn2.momjunction.com/wp-content/uploads/2014/07/Weight-for-age.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79540" cy="4315697"/>
                    </a:xfrm>
                    <a:prstGeom prst="rect">
                      <a:avLst/>
                    </a:prstGeom>
                    <a:noFill/>
                    <a:ln>
                      <a:noFill/>
                    </a:ln>
                  </pic:spPr>
                </pic:pic>
              </a:graphicData>
            </a:graphic>
          </wp:inline>
        </w:drawing>
      </w:r>
    </w:p>
    <w:p w14:paraId="5C071C2F" w14:textId="77777777" w:rsidR="00D25172" w:rsidRPr="00D25172" w:rsidRDefault="00D25172" w:rsidP="00D25172">
      <w:pPr>
        <w:rPr>
          <w:rFonts w:asciiTheme="minorHAnsi" w:hAnsiTheme="minorHAnsi"/>
          <w:sz w:val="28"/>
          <w:szCs w:val="28"/>
        </w:rPr>
      </w:pPr>
    </w:p>
    <w:p w14:paraId="17D10C92" w14:textId="77777777" w:rsidR="00D25172" w:rsidRPr="00105D0E" w:rsidRDefault="00D25172" w:rsidP="00D25172">
      <w:pPr>
        <w:rPr>
          <w:rFonts w:asciiTheme="minorHAnsi" w:hAnsiTheme="minorHAnsi"/>
          <w:sz w:val="32"/>
        </w:rPr>
      </w:pPr>
      <w:r w:rsidRPr="00105D0E">
        <w:rPr>
          <w:rFonts w:asciiTheme="minorHAnsi" w:hAnsiTheme="minorHAnsi"/>
          <w:sz w:val="32"/>
        </w:rPr>
        <w:t>Using centile charts</w:t>
      </w:r>
    </w:p>
    <w:p w14:paraId="49DBFA2E" w14:textId="77777777" w:rsidR="00D25172" w:rsidRPr="00105D0E" w:rsidRDefault="00D25172" w:rsidP="00D25172">
      <w:pPr>
        <w:rPr>
          <w:rFonts w:asciiTheme="minorHAnsi" w:hAnsiTheme="minorHAnsi"/>
          <w:sz w:val="28"/>
          <w:szCs w:val="28"/>
        </w:rPr>
      </w:pPr>
      <w:r w:rsidRPr="00105D0E">
        <w:rPr>
          <w:rFonts w:asciiTheme="minorHAnsi" w:hAnsiTheme="minorHAnsi"/>
          <w:sz w:val="28"/>
          <w:szCs w:val="28"/>
        </w:rPr>
        <w:t>Us</w:t>
      </w:r>
      <w:r>
        <w:rPr>
          <w:rFonts w:asciiTheme="minorHAnsi" w:hAnsiTheme="minorHAnsi"/>
          <w:sz w:val="28"/>
          <w:szCs w:val="28"/>
        </w:rPr>
        <w:t>e the data below to plot Joe</w:t>
      </w:r>
      <w:r w:rsidRPr="00105D0E">
        <w:rPr>
          <w:rFonts w:asciiTheme="minorHAnsi" w:hAnsiTheme="minorHAnsi"/>
          <w:sz w:val="28"/>
          <w:szCs w:val="28"/>
        </w:rPr>
        <w:t>’s weight on the centile chart.</w:t>
      </w:r>
    </w:p>
    <w:p w14:paraId="171998F2" w14:textId="77777777" w:rsidR="00D25172" w:rsidRDefault="00D25172" w:rsidP="00D25172">
      <w:pPr>
        <w:rPr>
          <w:rFonts w:asciiTheme="minorHAnsi" w:hAnsiTheme="minorHAnsi"/>
          <w:sz w:val="28"/>
          <w:szCs w:val="28"/>
        </w:rPr>
      </w:pPr>
    </w:p>
    <w:tbl>
      <w:tblPr>
        <w:tblStyle w:val="TableGrid"/>
        <w:tblpPr w:leftFromText="180" w:rightFromText="180" w:vertAnchor="text" w:horzAnchor="page" w:tblpX="1663" w:tblpY="229"/>
        <w:tblW w:w="0" w:type="auto"/>
        <w:tblLook w:val="04A0" w:firstRow="1" w:lastRow="0" w:firstColumn="1" w:lastColumn="0" w:noHBand="0" w:noVBand="1"/>
      </w:tblPr>
      <w:tblGrid>
        <w:gridCol w:w="2639"/>
        <w:gridCol w:w="2845"/>
      </w:tblGrid>
      <w:tr w:rsidR="00D25172" w:rsidRPr="00105D0E" w14:paraId="74354D10" w14:textId="77777777" w:rsidTr="00595EC2">
        <w:trPr>
          <w:trHeight w:val="413"/>
        </w:trPr>
        <w:tc>
          <w:tcPr>
            <w:tcW w:w="2639" w:type="dxa"/>
            <w:shd w:val="clear" w:color="auto" w:fill="EAF1DD" w:themeFill="accent3" w:themeFillTint="33"/>
          </w:tcPr>
          <w:p w14:paraId="4C0D3469" w14:textId="77777777" w:rsidR="00D25172" w:rsidRPr="00105D0E" w:rsidRDefault="00D25172" w:rsidP="00595EC2">
            <w:pPr>
              <w:jc w:val="center"/>
              <w:rPr>
                <w:rFonts w:asciiTheme="minorHAnsi" w:hAnsiTheme="minorHAnsi"/>
                <w:sz w:val="28"/>
                <w:szCs w:val="28"/>
              </w:rPr>
            </w:pPr>
            <w:r w:rsidRPr="00105D0E">
              <w:rPr>
                <w:rFonts w:asciiTheme="minorHAnsi" w:hAnsiTheme="minorHAnsi"/>
                <w:sz w:val="28"/>
                <w:szCs w:val="28"/>
              </w:rPr>
              <w:t>Age</w:t>
            </w:r>
          </w:p>
        </w:tc>
        <w:tc>
          <w:tcPr>
            <w:tcW w:w="2845" w:type="dxa"/>
            <w:shd w:val="clear" w:color="auto" w:fill="EAF1DD" w:themeFill="accent3" w:themeFillTint="33"/>
          </w:tcPr>
          <w:p w14:paraId="31A07856" w14:textId="77777777" w:rsidR="00D25172" w:rsidRPr="00105D0E" w:rsidRDefault="00D25172" w:rsidP="00595EC2">
            <w:pPr>
              <w:jc w:val="center"/>
              <w:rPr>
                <w:rFonts w:asciiTheme="minorHAnsi" w:hAnsiTheme="minorHAnsi"/>
                <w:sz w:val="28"/>
                <w:szCs w:val="28"/>
              </w:rPr>
            </w:pPr>
            <w:r w:rsidRPr="00105D0E">
              <w:rPr>
                <w:rFonts w:asciiTheme="minorHAnsi" w:hAnsiTheme="minorHAnsi"/>
                <w:sz w:val="28"/>
                <w:szCs w:val="28"/>
              </w:rPr>
              <w:t>Weight (kg)</w:t>
            </w:r>
          </w:p>
        </w:tc>
      </w:tr>
      <w:tr w:rsidR="00D25172" w:rsidRPr="00105D0E" w14:paraId="011CA730" w14:textId="77777777" w:rsidTr="00595EC2">
        <w:trPr>
          <w:trHeight w:val="395"/>
        </w:trPr>
        <w:tc>
          <w:tcPr>
            <w:tcW w:w="2639" w:type="dxa"/>
          </w:tcPr>
          <w:p w14:paraId="3BDA4624" w14:textId="77777777" w:rsidR="00D25172" w:rsidRPr="00105D0E" w:rsidRDefault="00D25172" w:rsidP="00595EC2">
            <w:pPr>
              <w:jc w:val="center"/>
              <w:rPr>
                <w:rFonts w:asciiTheme="minorHAnsi" w:hAnsiTheme="minorHAnsi"/>
                <w:sz w:val="28"/>
                <w:szCs w:val="28"/>
              </w:rPr>
            </w:pPr>
            <w:r w:rsidRPr="00105D0E">
              <w:rPr>
                <w:rFonts w:asciiTheme="minorHAnsi" w:hAnsiTheme="minorHAnsi"/>
                <w:sz w:val="28"/>
                <w:szCs w:val="28"/>
              </w:rPr>
              <w:t>Birth</w:t>
            </w:r>
          </w:p>
        </w:tc>
        <w:tc>
          <w:tcPr>
            <w:tcW w:w="2845" w:type="dxa"/>
          </w:tcPr>
          <w:p w14:paraId="3FC19923" w14:textId="77777777" w:rsidR="00D25172" w:rsidRPr="00105D0E" w:rsidRDefault="00D25172" w:rsidP="00595EC2">
            <w:pPr>
              <w:jc w:val="center"/>
              <w:rPr>
                <w:rFonts w:asciiTheme="minorHAnsi" w:hAnsiTheme="minorHAnsi"/>
                <w:sz w:val="28"/>
                <w:szCs w:val="28"/>
              </w:rPr>
            </w:pPr>
            <w:r>
              <w:rPr>
                <w:rFonts w:asciiTheme="minorHAnsi" w:hAnsiTheme="minorHAnsi"/>
                <w:sz w:val="28"/>
                <w:szCs w:val="28"/>
              </w:rPr>
              <w:t>3.8</w:t>
            </w:r>
          </w:p>
        </w:tc>
      </w:tr>
      <w:tr w:rsidR="00D25172" w:rsidRPr="00105D0E" w14:paraId="5F06F99A" w14:textId="77777777" w:rsidTr="00595EC2">
        <w:trPr>
          <w:trHeight w:val="395"/>
        </w:trPr>
        <w:tc>
          <w:tcPr>
            <w:tcW w:w="2639" w:type="dxa"/>
          </w:tcPr>
          <w:p w14:paraId="43469D40" w14:textId="77777777" w:rsidR="00D25172" w:rsidRPr="00105D0E" w:rsidRDefault="00D25172" w:rsidP="00595EC2">
            <w:pPr>
              <w:jc w:val="center"/>
              <w:rPr>
                <w:rFonts w:asciiTheme="minorHAnsi" w:hAnsiTheme="minorHAnsi"/>
                <w:sz w:val="28"/>
                <w:szCs w:val="28"/>
              </w:rPr>
            </w:pPr>
            <w:r w:rsidRPr="00105D0E">
              <w:rPr>
                <w:rFonts w:asciiTheme="minorHAnsi" w:hAnsiTheme="minorHAnsi"/>
                <w:sz w:val="28"/>
                <w:szCs w:val="28"/>
              </w:rPr>
              <w:t>2 months</w:t>
            </w:r>
          </w:p>
        </w:tc>
        <w:tc>
          <w:tcPr>
            <w:tcW w:w="2845" w:type="dxa"/>
          </w:tcPr>
          <w:p w14:paraId="070B7EAA" w14:textId="77777777" w:rsidR="00D25172" w:rsidRPr="00105D0E" w:rsidRDefault="00D25172" w:rsidP="00595EC2">
            <w:pPr>
              <w:jc w:val="center"/>
              <w:rPr>
                <w:rFonts w:asciiTheme="minorHAnsi" w:hAnsiTheme="minorHAnsi"/>
                <w:sz w:val="28"/>
                <w:szCs w:val="28"/>
              </w:rPr>
            </w:pPr>
            <w:r>
              <w:rPr>
                <w:rFonts w:asciiTheme="minorHAnsi" w:hAnsiTheme="minorHAnsi"/>
                <w:sz w:val="28"/>
                <w:szCs w:val="28"/>
              </w:rPr>
              <w:t>6.3</w:t>
            </w:r>
          </w:p>
        </w:tc>
      </w:tr>
      <w:tr w:rsidR="00D25172" w:rsidRPr="00105D0E" w14:paraId="02217D03" w14:textId="77777777" w:rsidTr="00595EC2">
        <w:trPr>
          <w:trHeight w:val="413"/>
        </w:trPr>
        <w:tc>
          <w:tcPr>
            <w:tcW w:w="2639" w:type="dxa"/>
          </w:tcPr>
          <w:p w14:paraId="29A26B7A" w14:textId="77777777" w:rsidR="00D25172" w:rsidRPr="00105D0E" w:rsidRDefault="00D25172" w:rsidP="00595EC2">
            <w:pPr>
              <w:jc w:val="center"/>
              <w:rPr>
                <w:rFonts w:asciiTheme="minorHAnsi" w:hAnsiTheme="minorHAnsi"/>
                <w:sz w:val="28"/>
                <w:szCs w:val="28"/>
              </w:rPr>
            </w:pPr>
            <w:r w:rsidRPr="00105D0E">
              <w:rPr>
                <w:rFonts w:asciiTheme="minorHAnsi" w:hAnsiTheme="minorHAnsi"/>
                <w:sz w:val="28"/>
                <w:szCs w:val="28"/>
              </w:rPr>
              <w:t>5 months</w:t>
            </w:r>
          </w:p>
        </w:tc>
        <w:tc>
          <w:tcPr>
            <w:tcW w:w="2845" w:type="dxa"/>
          </w:tcPr>
          <w:p w14:paraId="5701FBB0" w14:textId="77777777" w:rsidR="00D25172" w:rsidRPr="00105D0E" w:rsidRDefault="00D25172" w:rsidP="00595EC2">
            <w:pPr>
              <w:jc w:val="center"/>
              <w:rPr>
                <w:rFonts w:asciiTheme="minorHAnsi" w:hAnsiTheme="minorHAnsi"/>
                <w:sz w:val="28"/>
                <w:szCs w:val="28"/>
              </w:rPr>
            </w:pPr>
            <w:r>
              <w:rPr>
                <w:rFonts w:asciiTheme="minorHAnsi" w:hAnsiTheme="minorHAnsi"/>
                <w:sz w:val="28"/>
                <w:szCs w:val="28"/>
              </w:rPr>
              <w:t>8.1</w:t>
            </w:r>
          </w:p>
        </w:tc>
      </w:tr>
      <w:tr w:rsidR="00D25172" w:rsidRPr="00105D0E" w14:paraId="25316D3D" w14:textId="77777777" w:rsidTr="00595EC2">
        <w:trPr>
          <w:trHeight w:val="395"/>
        </w:trPr>
        <w:tc>
          <w:tcPr>
            <w:tcW w:w="2639" w:type="dxa"/>
          </w:tcPr>
          <w:p w14:paraId="59C5890C" w14:textId="77777777" w:rsidR="00D25172" w:rsidRPr="00105D0E" w:rsidRDefault="00D25172" w:rsidP="00595EC2">
            <w:pPr>
              <w:jc w:val="center"/>
              <w:rPr>
                <w:rFonts w:asciiTheme="minorHAnsi" w:hAnsiTheme="minorHAnsi"/>
                <w:sz w:val="28"/>
                <w:szCs w:val="28"/>
              </w:rPr>
            </w:pPr>
            <w:r w:rsidRPr="00105D0E">
              <w:rPr>
                <w:rFonts w:asciiTheme="minorHAnsi" w:hAnsiTheme="minorHAnsi"/>
                <w:sz w:val="28"/>
                <w:szCs w:val="28"/>
              </w:rPr>
              <w:t>9 months</w:t>
            </w:r>
          </w:p>
        </w:tc>
        <w:tc>
          <w:tcPr>
            <w:tcW w:w="2845" w:type="dxa"/>
          </w:tcPr>
          <w:p w14:paraId="0A276A9B" w14:textId="77777777" w:rsidR="00D25172" w:rsidRPr="00105D0E" w:rsidRDefault="00D25172" w:rsidP="00595EC2">
            <w:pPr>
              <w:jc w:val="center"/>
              <w:rPr>
                <w:rFonts w:asciiTheme="minorHAnsi" w:hAnsiTheme="minorHAnsi"/>
                <w:sz w:val="28"/>
                <w:szCs w:val="28"/>
              </w:rPr>
            </w:pPr>
            <w:r>
              <w:rPr>
                <w:rFonts w:asciiTheme="minorHAnsi" w:hAnsiTheme="minorHAnsi"/>
                <w:sz w:val="28"/>
                <w:szCs w:val="28"/>
              </w:rPr>
              <w:t>9.7</w:t>
            </w:r>
          </w:p>
        </w:tc>
      </w:tr>
      <w:tr w:rsidR="00D25172" w:rsidRPr="00105D0E" w14:paraId="4E01CBB5" w14:textId="77777777" w:rsidTr="00595EC2">
        <w:trPr>
          <w:trHeight w:val="413"/>
        </w:trPr>
        <w:tc>
          <w:tcPr>
            <w:tcW w:w="2639" w:type="dxa"/>
          </w:tcPr>
          <w:p w14:paraId="74388816" w14:textId="77777777" w:rsidR="00D25172" w:rsidRPr="00105D0E" w:rsidRDefault="00D25172" w:rsidP="00595EC2">
            <w:pPr>
              <w:jc w:val="center"/>
              <w:rPr>
                <w:rFonts w:asciiTheme="minorHAnsi" w:hAnsiTheme="minorHAnsi"/>
                <w:sz w:val="28"/>
                <w:szCs w:val="28"/>
              </w:rPr>
            </w:pPr>
            <w:r w:rsidRPr="00105D0E">
              <w:rPr>
                <w:rFonts w:asciiTheme="minorHAnsi" w:hAnsiTheme="minorHAnsi"/>
                <w:sz w:val="28"/>
                <w:szCs w:val="28"/>
              </w:rPr>
              <w:t>12 months</w:t>
            </w:r>
          </w:p>
        </w:tc>
        <w:tc>
          <w:tcPr>
            <w:tcW w:w="2845" w:type="dxa"/>
          </w:tcPr>
          <w:p w14:paraId="37C9A669" w14:textId="77777777" w:rsidR="00D25172" w:rsidRPr="00105D0E" w:rsidRDefault="00D25172" w:rsidP="00595EC2">
            <w:pPr>
              <w:jc w:val="center"/>
              <w:rPr>
                <w:rFonts w:asciiTheme="minorHAnsi" w:hAnsiTheme="minorHAnsi"/>
                <w:sz w:val="28"/>
                <w:szCs w:val="28"/>
              </w:rPr>
            </w:pPr>
            <w:r>
              <w:rPr>
                <w:rFonts w:asciiTheme="minorHAnsi" w:hAnsiTheme="minorHAnsi"/>
                <w:sz w:val="28"/>
                <w:szCs w:val="28"/>
              </w:rPr>
              <w:t>10.0</w:t>
            </w:r>
          </w:p>
        </w:tc>
      </w:tr>
      <w:tr w:rsidR="00D25172" w:rsidRPr="00105D0E" w14:paraId="62720DD3" w14:textId="77777777" w:rsidTr="00595EC2">
        <w:trPr>
          <w:trHeight w:val="395"/>
        </w:trPr>
        <w:tc>
          <w:tcPr>
            <w:tcW w:w="2639" w:type="dxa"/>
          </w:tcPr>
          <w:p w14:paraId="35F0B61F" w14:textId="77777777" w:rsidR="00D25172" w:rsidRPr="00105D0E" w:rsidRDefault="00D25172" w:rsidP="00595EC2">
            <w:pPr>
              <w:jc w:val="center"/>
              <w:rPr>
                <w:rFonts w:asciiTheme="minorHAnsi" w:hAnsiTheme="minorHAnsi"/>
                <w:sz w:val="28"/>
                <w:szCs w:val="28"/>
              </w:rPr>
            </w:pPr>
            <w:r w:rsidRPr="00105D0E">
              <w:rPr>
                <w:rFonts w:asciiTheme="minorHAnsi" w:hAnsiTheme="minorHAnsi"/>
                <w:sz w:val="28"/>
                <w:szCs w:val="28"/>
              </w:rPr>
              <w:t>15 months</w:t>
            </w:r>
          </w:p>
        </w:tc>
        <w:tc>
          <w:tcPr>
            <w:tcW w:w="2845" w:type="dxa"/>
          </w:tcPr>
          <w:p w14:paraId="6E879528" w14:textId="77777777" w:rsidR="00D25172" w:rsidRPr="00105D0E" w:rsidRDefault="007C3038" w:rsidP="007C3038">
            <w:pPr>
              <w:jc w:val="center"/>
              <w:rPr>
                <w:rFonts w:asciiTheme="minorHAnsi" w:hAnsiTheme="minorHAnsi"/>
                <w:sz w:val="28"/>
                <w:szCs w:val="28"/>
              </w:rPr>
            </w:pPr>
            <w:r>
              <w:rPr>
                <w:rFonts w:asciiTheme="minorHAnsi" w:hAnsiTheme="minorHAnsi"/>
                <w:sz w:val="28"/>
                <w:szCs w:val="28"/>
              </w:rPr>
              <w:t>11.7</w:t>
            </w:r>
          </w:p>
        </w:tc>
      </w:tr>
      <w:tr w:rsidR="00D25172" w:rsidRPr="00105D0E" w14:paraId="4EE7D9CF" w14:textId="77777777" w:rsidTr="00595EC2">
        <w:trPr>
          <w:trHeight w:val="413"/>
        </w:trPr>
        <w:tc>
          <w:tcPr>
            <w:tcW w:w="2639" w:type="dxa"/>
          </w:tcPr>
          <w:p w14:paraId="4C893FE1" w14:textId="77777777" w:rsidR="00D25172" w:rsidRPr="00105D0E" w:rsidRDefault="00D25172" w:rsidP="00595EC2">
            <w:pPr>
              <w:jc w:val="center"/>
              <w:rPr>
                <w:rFonts w:asciiTheme="minorHAnsi" w:hAnsiTheme="minorHAnsi"/>
                <w:sz w:val="28"/>
                <w:szCs w:val="28"/>
              </w:rPr>
            </w:pPr>
            <w:r w:rsidRPr="00105D0E">
              <w:rPr>
                <w:rFonts w:asciiTheme="minorHAnsi" w:hAnsiTheme="minorHAnsi"/>
                <w:sz w:val="28"/>
                <w:szCs w:val="28"/>
              </w:rPr>
              <w:t>20 months</w:t>
            </w:r>
          </w:p>
        </w:tc>
        <w:tc>
          <w:tcPr>
            <w:tcW w:w="2845" w:type="dxa"/>
          </w:tcPr>
          <w:p w14:paraId="4864679D" w14:textId="77777777" w:rsidR="00D25172" w:rsidRPr="00105D0E" w:rsidRDefault="007C3038" w:rsidP="00595EC2">
            <w:pPr>
              <w:jc w:val="center"/>
              <w:rPr>
                <w:rFonts w:asciiTheme="minorHAnsi" w:hAnsiTheme="minorHAnsi"/>
                <w:sz w:val="28"/>
                <w:szCs w:val="28"/>
              </w:rPr>
            </w:pPr>
            <w:r>
              <w:rPr>
                <w:rFonts w:asciiTheme="minorHAnsi" w:hAnsiTheme="minorHAnsi"/>
                <w:sz w:val="28"/>
                <w:szCs w:val="28"/>
              </w:rPr>
              <w:t>12.8</w:t>
            </w:r>
          </w:p>
        </w:tc>
      </w:tr>
      <w:tr w:rsidR="00D25172" w:rsidRPr="00105D0E" w14:paraId="670D7CB0" w14:textId="77777777" w:rsidTr="00595EC2">
        <w:trPr>
          <w:trHeight w:val="413"/>
        </w:trPr>
        <w:tc>
          <w:tcPr>
            <w:tcW w:w="2639" w:type="dxa"/>
          </w:tcPr>
          <w:p w14:paraId="2F9BC9FE" w14:textId="77777777" w:rsidR="00D25172" w:rsidRPr="00105D0E" w:rsidRDefault="00D25172" w:rsidP="00595EC2">
            <w:pPr>
              <w:jc w:val="center"/>
              <w:rPr>
                <w:rFonts w:asciiTheme="minorHAnsi" w:hAnsiTheme="minorHAnsi"/>
                <w:sz w:val="28"/>
                <w:szCs w:val="28"/>
              </w:rPr>
            </w:pPr>
            <w:r w:rsidRPr="00105D0E">
              <w:rPr>
                <w:rFonts w:asciiTheme="minorHAnsi" w:hAnsiTheme="minorHAnsi"/>
                <w:sz w:val="28"/>
                <w:szCs w:val="28"/>
              </w:rPr>
              <w:t>24 months</w:t>
            </w:r>
          </w:p>
        </w:tc>
        <w:tc>
          <w:tcPr>
            <w:tcW w:w="2845" w:type="dxa"/>
          </w:tcPr>
          <w:p w14:paraId="06A0EF6A" w14:textId="77777777" w:rsidR="00D25172" w:rsidRPr="00105D0E" w:rsidRDefault="007C3038" w:rsidP="00595EC2">
            <w:pPr>
              <w:jc w:val="center"/>
              <w:rPr>
                <w:rFonts w:asciiTheme="minorHAnsi" w:hAnsiTheme="minorHAnsi"/>
                <w:sz w:val="28"/>
                <w:szCs w:val="28"/>
              </w:rPr>
            </w:pPr>
            <w:r>
              <w:rPr>
                <w:rFonts w:asciiTheme="minorHAnsi" w:hAnsiTheme="minorHAnsi"/>
                <w:sz w:val="28"/>
                <w:szCs w:val="28"/>
              </w:rPr>
              <w:t>14.1</w:t>
            </w:r>
          </w:p>
        </w:tc>
      </w:tr>
    </w:tbl>
    <w:p w14:paraId="0B755B36" w14:textId="77777777" w:rsidR="00D25172" w:rsidRDefault="00D25172" w:rsidP="00D25172">
      <w:pPr>
        <w:ind w:firstLine="720"/>
        <w:rPr>
          <w:rFonts w:asciiTheme="minorHAnsi" w:hAnsiTheme="minorHAnsi"/>
          <w:sz w:val="28"/>
          <w:szCs w:val="28"/>
        </w:rPr>
      </w:pPr>
    </w:p>
    <w:p w14:paraId="3038CFFB" w14:textId="77777777" w:rsidR="00D25172" w:rsidRPr="00D25172" w:rsidRDefault="00D25172" w:rsidP="00D25172">
      <w:pPr>
        <w:rPr>
          <w:rFonts w:asciiTheme="minorHAnsi" w:hAnsiTheme="minorHAnsi"/>
          <w:sz w:val="28"/>
          <w:szCs w:val="28"/>
        </w:rPr>
      </w:pPr>
    </w:p>
    <w:p w14:paraId="0E8F8DDA" w14:textId="77777777" w:rsidR="00D25172" w:rsidRPr="00D25172" w:rsidRDefault="00D25172" w:rsidP="00D25172">
      <w:pPr>
        <w:rPr>
          <w:rFonts w:asciiTheme="minorHAnsi" w:hAnsiTheme="minorHAnsi"/>
          <w:sz w:val="28"/>
          <w:szCs w:val="28"/>
        </w:rPr>
      </w:pPr>
    </w:p>
    <w:p w14:paraId="3441AA7B" w14:textId="77777777" w:rsidR="00D25172" w:rsidRPr="00D25172" w:rsidRDefault="00D25172" w:rsidP="00D25172">
      <w:pPr>
        <w:rPr>
          <w:rFonts w:asciiTheme="minorHAnsi" w:hAnsiTheme="minorHAnsi"/>
          <w:sz w:val="28"/>
          <w:szCs w:val="28"/>
        </w:rPr>
      </w:pPr>
    </w:p>
    <w:p w14:paraId="5635F2B2" w14:textId="77777777" w:rsidR="00D25172" w:rsidRPr="00D25172" w:rsidRDefault="00D25172" w:rsidP="00D25172">
      <w:pPr>
        <w:rPr>
          <w:rFonts w:asciiTheme="minorHAnsi" w:hAnsiTheme="minorHAnsi"/>
          <w:sz w:val="28"/>
          <w:szCs w:val="28"/>
        </w:rPr>
      </w:pPr>
    </w:p>
    <w:p w14:paraId="6EAC717A" w14:textId="77777777" w:rsidR="00D25172" w:rsidRPr="00D25172" w:rsidRDefault="00D25172" w:rsidP="00D25172">
      <w:pPr>
        <w:rPr>
          <w:rFonts w:asciiTheme="minorHAnsi" w:hAnsiTheme="minorHAnsi"/>
          <w:sz w:val="28"/>
          <w:szCs w:val="28"/>
        </w:rPr>
      </w:pPr>
    </w:p>
    <w:p w14:paraId="688A34DA" w14:textId="77777777" w:rsidR="00D25172" w:rsidRPr="00D25172" w:rsidRDefault="00D25172" w:rsidP="00D25172">
      <w:pPr>
        <w:rPr>
          <w:rFonts w:asciiTheme="minorHAnsi" w:hAnsiTheme="minorHAnsi"/>
          <w:sz w:val="28"/>
          <w:szCs w:val="28"/>
        </w:rPr>
      </w:pPr>
    </w:p>
    <w:p w14:paraId="191A7FD1" w14:textId="77777777" w:rsidR="00D25172" w:rsidRPr="00D25172" w:rsidRDefault="00D25172" w:rsidP="00D25172">
      <w:pPr>
        <w:rPr>
          <w:rFonts w:asciiTheme="minorHAnsi" w:hAnsiTheme="minorHAnsi"/>
          <w:sz w:val="28"/>
          <w:szCs w:val="28"/>
        </w:rPr>
      </w:pPr>
    </w:p>
    <w:p w14:paraId="28A628A1" w14:textId="77777777" w:rsidR="00D25172" w:rsidRPr="00D25172" w:rsidRDefault="00D25172" w:rsidP="00D25172">
      <w:pPr>
        <w:rPr>
          <w:rFonts w:asciiTheme="minorHAnsi" w:hAnsiTheme="minorHAnsi"/>
          <w:sz w:val="28"/>
          <w:szCs w:val="28"/>
        </w:rPr>
      </w:pPr>
    </w:p>
    <w:p w14:paraId="097168B5" w14:textId="77777777" w:rsidR="009967AD" w:rsidRDefault="009967AD" w:rsidP="009967AD">
      <w:pPr>
        <w:ind w:firstLine="720"/>
        <w:rPr>
          <w:rFonts w:asciiTheme="minorHAnsi" w:hAnsiTheme="minorHAnsi"/>
          <w:sz w:val="28"/>
          <w:szCs w:val="28"/>
        </w:rPr>
      </w:pPr>
    </w:p>
    <w:p w14:paraId="5ECA8E6A" w14:textId="77777777" w:rsidR="009967AD" w:rsidRDefault="009967AD" w:rsidP="009967AD">
      <w:pPr>
        <w:ind w:firstLine="720"/>
        <w:rPr>
          <w:rFonts w:asciiTheme="minorHAnsi" w:hAnsiTheme="minorHAnsi"/>
          <w:sz w:val="28"/>
          <w:szCs w:val="28"/>
        </w:rPr>
      </w:pPr>
    </w:p>
    <w:p w14:paraId="1BC66E39" w14:textId="77777777" w:rsidR="009967AD" w:rsidRDefault="009967AD" w:rsidP="009967AD">
      <w:pPr>
        <w:ind w:firstLine="720"/>
        <w:rPr>
          <w:rFonts w:asciiTheme="minorHAnsi" w:hAnsiTheme="minorHAnsi"/>
          <w:sz w:val="28"/>
          <w:szCs w:val="28"/>
        </w:rPr>
      </w:pPr>
    </w:p>
    <w:p w14:paraId="267F41E6" w14:textId="77777777" w:rsidR="009967AD" w:rsidRDefault="009967AD" w:rsidP="009967AD">
      <w:pPr>
        <w:ind w:firstLine="720"/>
        <w:rPr>
          <w:rFonts w:asciiTheme="minorHAnsi" w:hAnsiTheme="minorHAnsi"/>
          <w:sz w:val="28"/>
          <w:szCs w:val="28"/>
        </w:rPr>
      </w:pPr>
    </w:p>
    <w:p w14:paraId="7B0FC913" w14:textId="77777777" w:rsidR="00105D0E" w:rsidRDefault="00D25172" w:rsidP="009967AD">
      <w:pPr>
        <w:rPr>
          <w:rFonts w:asciiTheme="minorHAnsi" w:hAnsiTheme="minorHAnsi"/>
          <w:sz w:val="28"/>
          <w:szCs w:val="28"/>
        </w:rPr>
      </w:pPr>
      <w:r>
        <w:rPr>
          <w:rFonts w:asciiTheme="minorHAnsi" w:hAnsiTheme="minorHAnsi"/>
          <w:sz w:val="28"/>
          <w:szCs w:val="28"/>
        </w:rPr>
        <w:t xml:space="preserve">What weights would give cause for concern for an </w:t>
      </w:r>
      <w:proofErr w:type="gramStart"/>
      <w:r>
        <w:rPr>
          <w:rFonts w:asciiTheme="minorHAnsi" w:hAnsiTheme="minorHAnsi"/>
          <w:sz w:val="28"/>
          <w:szCs w:val="28"/>
        </w:rPr>
        <w:t>18 month old</w:t>
      </w:r>
      <w:proofErr w:type="gramEnd"/>
      <w:r>
        <w:rPr>
          <w:rFonts w:asciiTheme="minorHAnsi" w:hAnsiTheme="minorHAnsi"/>
          <w:sz w:val="28"/>
          <w:szCs w:val="28"/>
        </w:rPr>
        <w:t xml:space="preserve"> baby boy?</w:t>
      </w:r>
    </w:p>
    <w:p w14:paraId="27A1EAC5" w14:textId="77777777" w:rsidR="00A062A9" w:rsidRDefault="00A062A9" w:rsidP="009967AD">
      <w:pPr>
        <w:rPr>
          <w:rFonts w:asciiTheme="minorHAnsi" w:hAnsiTheme="minorHAnsi"/>
          <w:sz w:val="28"/>
          <w:szCs w:val="28"/>
        </w:rPr>
      </w:pPr>
    </w:p>
    <w:p w14:paraId="09B84DA1" w14:textId="77777777" w:rsidR="00A062A9" w:rsidRDefault="00A062A9" w:rsidP="009967AD">
      <w:pPr>
        <w:rPr>
          <w:rFonts w:asciiTheme="minorHAnsi" w:hAnsiTheme="minorHAnsi"/>
          <w:sz w:val="28"/>
          <w:szCs w:val="28"/>
        </w:rPr>
      </w:pPr>
      <w:r>
        <w:rPr>
          <w:rFonts w:asciiTheme="minorHAnsi" w:hAnsiTheme="minorHAnsi"/>
          <w:sz w:val="28"/>
          <w:szCs w:val="28"/>
        </w:rPr>
        <w:t>………………………………………………………………………………………………………………………………………</w:t>
      </w:r>
    </w:p>
    <w:p w14:paraId="7E86C697" w14:textId="77777777" w:rsidR="009967AD" w:rsidRDefault="009967AD" w:rsidP="00D25172">
      <w:pPr>
        <w:ind w:firstLine="720"/>
        <w:rPr>
          <w:rFonts w:asciiTheme="minorHAnsi" w:hAnsiTheme="minorHAnsi"/>
          <w:sz w:val="28"/>
          <w:szCs w:val="28"/>
        </w:rPr>
      </w:pPr>
    </w:p>
    <w:p w14:paraId="137D9C66" w14:textId="77777777" w:rsidR="009967AD" w:rsidRDefault="009967AD" w:rsidP="009967AD">
      <w:pPr>
        <w:rPr>
          <w:rFonts w:asciiTheme="minorHAnsi" w:hAnsiTheme="minorHAnsi"/>
          <w:sz w:val="28"/>
          <w:szCs w:val="28"/>
        </w:rPr>
      </w:pPr>
    </w:p>
    <w:p w14:paraId="54E5AD2D" w14:textId="77777777" w:rsidR="009967AD" w:rsidRDefault="00832326" w:rsidP="009967AD">
      <w:pPr>
        <w:rPr>
          <w:rFonts w:asciiTheme="minorHAnsi" w:hAnsiTheme="minorHAnsi"/>
          <w:sz w:val="28"/>
          <w:szCs w:val="28"/>
        </w:rPr>
      </w:pPr>
      <w:r>
        <w:rPr>
          <w:noProof/>
          <w:lang w:eastAsia="en-GB"/>
        </w:rPr>
        <w:lastRenderedPageBreak/>
        <w:drawing>
          <wp:anchor distT="0" distB="0" distL="114300" distR="114300" simplePos="0" relativeHeight="251668480" behindDoc="1" locked="0" layoutInCell="1" allowOverlap="1" wp14:anchorId="75BF5168" wp14:editId="47A2F2F3">
            <wp:simplePos x="0" y="0"/>
            <wp:positionH relativeFrom="column">
              <wp:posOffset>3869334</wp:posOffset>
            </wp:positionH>
            <wp:positionV relativeFrom="paragraph">
              <wp:posOffset>45085</wp:posOffset>
            </wp:positionV>
            <wp:extent cx="2670175" cy="2003425"/>
            <wp:effectExtent l="0" t="0" r="0" b="0"/>
            <wp:wrapTight wrapText="bothSides">
              <wp:wrapPolygon edited="0">
                <wp:start x="0" y="0"/>
                <wp:lineTo x="0" y="21360"/>
                <wp:lineTo x="21420" y="21360"/>
                <wp:lineTo x="21420" y="0"/>
                <wp:lineTo x="0" y="0"/>
              </wp:wrapPolygon>
            </wp:wrapTight>
            <wp:docPr id="2" name="Picture 2" descr="https://i.ytimg.com/vi/AgUf_Y8Z5VE/hq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ytimg.com/vi/AgUf_Y8Z5VE/hqdefault.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70175" cy="2003425"/>
                    </a:xfrm>
                    <a:prstGeom prst="rect">
                      <a:avLst/>
                    </a:prstGeom>
                    <a:noFill/>
                    <a:ln>
                      <a:noFill/>
                    </a:ln>
                  </pic:spPr>
                </pic:pic>
              </a:graphicData>
            </a:graphic>
            <wp14:sizeRelH relativeFrom="page">
              <wp14:pctWidth>0</wp14:pctWidth>
            </wp14:sizeRelH>
            <wp14:sizeRelV relativeFrom="page">
              <wp14:pctHeight>0</wp14:pctHeight>
            </wp14:sizeRelV>
          </wp:anchor>
        </w:drawing>
      </w:r>
      <w:r w:rsidR="009967AD">
        <w:rPr>
          <w:rFonts w:asciiTheme="minorHAnsi" w:hAnsiTheme="minorHAnsi"/>
          <w:sz w:val="28"/>
          <w:szCs w:val="28"/>
        </w:rPr>
        <w:t xml:space="preserve">At birth and then between six and eight weeks, a baby’s head circumference will be measured to check the size and growth of the brain.  </w:t>
      </w:r>
    </w:p>
    <w:p w14:paraId="0A317310" w14:textId="77777777" w:rsidR="009967AD" w:rsidRDefault="009967AD" w:rsidP="009967AD">
      <w:pPr>
        <w:rPr>
          <w:rFonts w:asciiTheme="minorHAnsi" w:hAnsiTheme="minorHAnsi"/>
          <w:sz w:val="28"/>
          <w:szCs w:val="28"/>
        </w:rPr>
      </w:pPr>
    </w:p>
    <w:p w14:paraId="2617ECE1" w14:textId="77777777" w:rsidR="001D3213" w:rsidRDefault="001D3213" w:rsidP="009967AD">
      <w:pPr>
        <w:rPr>
          <w:rFonts w:asciiTheme="minorHAnsi" w:hAnsiTheme="minorHAnsi"/>
          <w:sz w:val="28"/>
          <w:szCs w:val="28"/>
        </w:rPr>
      </w:pPr>
    </w:p>
    <w:p w14:paraId="7EE732D3" w14:textId="77777777" w:rsidR="00832326" w:rsidRDefault="00832326" w:rsidP="009967AD">
      <w:pPr>
        <w:rPr>
          <w:rFonts w:asciiTheme="minorHAnsi" w:hAnsiTheme="minorHAnsi"/>
          <w:sz w:val="28"/>
          <w:szCs w:val="28"/>
        </w:rPr>
      </w:pPr>
    </w:p>
    <w:p w14:paraId="0695C69C" w14:textId="77777777" w:rsidR="00832326" w:rsidRDefault="00832326" w:rsidP="009967AD">
      <w:pPr>
        <w:rPr>
          <w:rFonts w:asciiTheme="minorHAnsi" w:hAnsiTheme="minorHAnsi"/>
          <w:sz w:val="28"/>
          <w:szCs w:val="28"/>
        </w:rPr>
      </w:pPr>
    </w:p>
    <w:p w14:paraId="3AF10F30" w14:textId="77777777" w:rsidR="003F147D" w:rsidRDefault="009967AD" w:rsidP="009967AD">
      <w:pPr>
        <w:rPr>
          <w:rFonts w:asciiTheme="minorHAnsi" w:hAnsiTheme="minorHAnsi"/>
          <w:sz w:val="28"/>
          <w:szCs w:val="28"/>
        </w:rPr>
      </w:pPr>
      <w:r>
        <w:rPr>
          <w:rFonts w:asciiTheme="minorHAnsi" w:hAnsiTheme="minorHAnsi"/>
          <w:sz w:val="28"/>
          <w:szCs w:val="28"/>
        </w:rPr>
        <w:t>Infants grow rapidly during the first six months of their lives.</w:t>
      </w:r>
      <w:r w:rsidR="003F147D">
        <w:rPr>
          <w:rFonts w:asciiTheme="minorHAnsi" w:hAnsiTheme="minorHAnsi"/>
          <w:sz w:val="28"/>
          <w:szCs w:val="28"/>
        </w:rPr>
        <w:t xml:space="preserve"> </w:t>
      </w:r>
      <w:r>
        <w:rPr>
          <w:rFonts w:asciiTheme="minorHAnsi" w:hAnsiTheme="minorHAnsi"/>
          <w:sz w:val="28"/>
          <w:szCs w:val="28"/>
        </w:rPr>
        <w:t>Healthy infants double their birth weight by four to five months and triple it by the time they reach a year old.</w:t>
      </w:r>
      <w:r w:rsidR="003F147D">
        <w:rPr>
          <w:rFonts w:asciiTheme="minorHAnsi" w:hAnsiTheme="minorHAnsi"/>
          <w:sz w:val="28"/>
          <w:szCs w:val="28"/>
        </w:rPr>
        <w:t xml:space="preserve">  </w:t>
      </w:r>
      <w:r>
        <w:rPr>
          <w:rFonts w:asciiTheme="minorHAnsi" w:hAnsiTheme="minorHAnsi"/>
          <w:sz w:val="28"/>
          <w:szCs w:val="28"/>
        </w:rPr>
        <w:t>By the age of tw</w:t>
      </w:r>
      <w:r w:rsidR="003F147D">
        <w:rPr>
          <w:rFonts w:asciiTheme="minorHAnsi" w:hAnsiTheme="minorHAnsi"/>
          <w:sz w:val="28"/>
          <w:szCs w:val="28"/>
        </w:rPr>
        <w:t xml:space="preserve">o, a healthy infant will be approximately half their adult height.  </w:t>
      </w:r>
    </w:p>
    <w:p w14:paraId="4CE066F9" w14:textId="77777777" w:rsidR="00832326" w:rsidRDefault="00832326" w:rsidP="009967AD">
      <w:pPr>
        <w:rPr>
          <w:rFonts w:asciiTheme="minorHAnsi" w:hAnsiTheme="minorHAnsi"/>
          <w:sz w:val="28"/>
          <w:szCs w:val="28"/>
        </w:rPr>
      </w:pPr>
    </w:p>
    <w:p w14:paraId="57DB43AF" w14:textId="77777777" w:rsidR="001D3213" w:rsidRDefault="001D3213" w:rsidP="009967AD">
      <w:pPr>
        <w:rPr>
          <w:rFonts w:asciiTheme="minorHAnsi" w:hAnsiTheme="minorHAnsi"/>
          <w:sz w:val="28"/>
          <w:szCs w:val="28"/>
        </w:rPr>
      </w:pPr>
    </w:p>
    <w:p w14:paraId="11C079A0" w14:textId="77777777" w:rsidR="00832326" w:rsidRDefault="00832326" w:rsidP="009967AD">
      <w:pPr>
        <w:rPr>
          <w:rFonts w:asciiTheme="minorHAnsi" w:hAnsiTheme="minorHAnsi"/>
          <w:sz w:val="28"/>
          <w:szCs w:val="28"/>
        </w:rPr>
      </w:pPr>
    </w:p>
    <w:p w14:paraId="2006BBEE" w14:textId="77777777" w:rsidR="003F147D" w:rsidRDefault="003F147D" w:rsidP="009967AD">
      <w:pPr>
        <w:rPr>
          <w:rFonts w:asciiTheme="minorHAnsi" w:hAnsiTheme="minorHAnsi"/>
          <w:sz w:val="28"/>
          <w:szCs w:val="28"/>
        </w:rPr>
      </w:pPr>
    </w:p>
    <w:p w14:paraId="3D6453E8" w14:textId="77777777" w:rsidR="003F147D" w:rsidRDefault="003F147D" w:rsidP="009967AD">
      <w:pPr>
        <w:rPr>
          <w:rFonts w:asciiTheme="minorHAnsi" w:hAnsiTheme="minorHAnsi"/>
          <w:sz w:val="28"/>
          <w:szCs w:val="28"/>
        </w:rPr>
      </w:pPr>
      <w:r>
        <w:rPr>
          <w:rFonts w:asciiTheme="minorHAnsi" w:hAnsiTheme="minorHAnsi"/>
          <w:sz w:val="28"/>
          <w:szCs w:val="28"/>
        </w:rPr>
        <w:t>Not only can growth measurements help a health visitor to monitor a child’s health and development, they can also identify other issues, for example if an infant is over or underweight or growing too slowly.  A health visitor will carry out measurements and plot the results on a growth chart to ensure that an infant is meeting their milestones.</w:t>
      </w:r>
    </w:p>
    <w:p w14:paraId="4CF3B8D5" w14:textId="77777777" w:rsidR="001B53C3" w:rsidRDefault="001B53C3" w:rsidP="009967AD">
      <w:pPr>
        <w:rPr>
          <w:rFonts w:asciiTheme="minorHAnsi" w:hAnsiTheme="minorHAnsi"/>
          <w:sz w:val="28"/>
          <w:szCs w:val="28"/>
        </w:rPr>
      </w:pPr>
    </w:p>
    <w:p w14:paraId="3D069D25" w14:textId="77777777" w:rsidR="001D3213" w:rsidRDefault="001D3213" w:rsidP="009967AD">
      <w:pPr>
        <w:rPr>
          <w:rFonts w:asciiTheme="minorHAnsi" w:hAnsiTheme="minorHAnsi"/>
          <w:sz w:val="28"/>
          <w:szCs w:val="28"/>
        </w:rPr>
      </w:pPr>
    </w:p>
    <w:p w14:paraId="41C75F25" w14:textId="77777777" w:rsidR="00832326" w:rsidRDefault="00832326" w:rsidP="009967AD">
      <w:pPr>
        <w:rPr>
          <w:rFonts w:asciiTheme="minorHAnsi" w:hAnsiTheme="minorHAnsi"/>
          <w:sz w:val="28"/>
          <w:szCs w:val="28"/>
        </w:rPr>
      </w:pPr>
    </w:p>
    <w:p w14:paraId="1899EBF4" w14:textId="77777777" w:rsidR="00832326" w:rsidRDefault="00832326" w:rsidP="009967AD">
      <w:pPr>
        <w:rPr>
          <w:rFonts w:asciiTheme="minorHAnsi" w:hAnsiTheme="minorHAnsi"/>
          <w:sz w:val="28"/>
          <w:szCs w:val="28"/>
        </w:rPr>
      </w:pPr>
    </w:p>
    <w:p w14:paraId="63FDBD7D" w14:textId="77777777" w:rsidR="001B53C3" w:rsidRDefault="001B53C3" w:rsidP="009967AD">
      <w:pPr>
        <w:rPr>
          <w:rFonts w:asciiTheme="minorHAnsi" w:hAnsiTheme="minorHAnsi"/>
          <w:sz w:val="28"/>
          <w:szCs w:val="28"/>
        </w:rPr>
      </w:pPr>
      <w:r>
        <w:rPr>
          <w:rFonts w:asciiTheme="minorHAnsi" w:hAnsiTheme="minorHAnsi"/>
          <w:sz w:val="28"/>
          <w:szCs w:val="28"/>
        </w:rPr>
        <w:t xml:space="preserve">If an infant or child is growing as expected their weight will rise steadily following the </w:t>
      </w:r>
      <w:r w:rsidRPr="001B53C3">
        <w:rPr>
          <w:rFonts w:asciiTheme="minorHAnsi" w:hAnsiTheme="minorHAnsi"/>
          <w:b/>
          <w:sz w:val="28"/>
          <w:szCs w:val="28"/>
        </w:rPr>
        <w:t>centile lines</w:t>
      </w:r>
      <w:r>
        <w:rPr>
          <w:rFonts w:asciiTheme="minorHAnsi" w:hAnsiTheme="minorHAnsi"/>
          <w:sz w:val="28"/>
          <w:szCs w:val="28"/>
        </w:rPr>
        <w:t xml:space="preserve"> marked on their growth chart. </w:t>
      </w:r>
    </w:p>
    <w:p w14:paraId="185B5A0D" w14:textId="77777777" w:rsidR="00832326" w:rsidRDefault="00832326" w:rsidP="009967AD">
      <w:pPr>
        <w:rPr>
          <w:rFonts w:asciiTheme="minorHAnsi" w:hAnsiTheme="minorHAnsi"/>
          <w:sz w:val="28"/>
          <w:szCs w:val="28"/>
        </w:rPr>
      </w:pPr>
    </w:p>
    <w:p w14:paraId="039A5EF2" w14:textId="77777777" w:rsidR="00832326" w:rsidRDefault="00832326" w:rsidP="009967AD">
      <w:pPr>
        <w:rPr>
          <w:rFonts w:asciiTheme="minorHAnsi" w:hAnsiTheme="minorHAnsi"/>
          <w:sz w:val="28"/>
          <w:szCs w:val="28"/>
        </w:rPr>
      </w:pPr>
    </w:p>
    <w:p w14:paraId="5439228F" w14:textId="77777777" w:rsidR="001B53C3" w:rsidRDefault="001B53C3" w:rsidP="009967AD">
      <w:pPr>
        <w:rPr>
          <w:rFonts w:asciiTheme="minorHAnsi" w:hAnsiTheme="minorHAnsi"/>
          <w:sz w:val="28"/>
          <w:szCs w:val="28"/>
        </w:rPr>
      </w:pPr>
      <w:r>
        <w:rPr>
          <w:noProof/>
          <w:lang w:eastAsia="en-GB"/>
        </w:rPr>
        <w:drawing>
          <wp:anchor distT="0" distB="0" distL="114300" distR="114300" simplePos="0" relativeHeight="251636736" behindDoc="1" locked="0" layoutInCell="1" allowOverlap="1" wp14:anchorId="4A0CAF52" wp14:editId="63AEC8C2">
            <wp:simplePos x="0" y="0"/>
            <wp:positionH relativeFrom="column">
              <wp:posOffset>3775329</wp:posOffset>
            </wp:positionH>
            <wp:positionV relativeFrom="paragraph">
              <wp:posOffset>5258</wp:posOffset>
            </wp:positionV>
            <wp:extent cx="2698750" cy="1800860"/>
            <wp:effectExtent l="0" t="0" r="6350" b="8890"/>
            <wp:wrapTight wrapText="bothSides">
              <wp:wrapPolygon edited="0">
                <wp:start x="0" y="0"/>
                <wp:lineTo x="0" y="21478"/>
                <wp:lineTo x="21498" y="21478"/>
                <wp:lineTo x="21498" y="0"/>
                <wp:lineTo x="0" y="0"/>
              </wp:wrapPolygon>
            </wp:wrapTight>
            <wp:docPr id="1" name="Picture 1" descr="http://www.firstsixmonths.co.uk/wp-content/uploads/2013/08/pchr-blo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irstsixmonths.co.uk/wp-content/uploads/2013/08/pchr-blog.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98750" cy="18008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EFAE14" w14:textId="77777777" w:rsidR="00832326" w:rsidRDefault="001B53C3" w:rsidP="009967AD">
      <w:pPr>
        <w:rPr>
          <w:rFonts w:asciiTheme="minorHAnsi" w:hAnsiTheme="minorHAnsi"/>
          <w:sz w:val="28"/>
          <w:szCs w:val="28"/>
        </w:rPr>
      </w:pPr>
      <w:r>
        <w:rPr>
          <w:rFonts w:asciiTheme="minorHAnsi" w:hAnsiTheme="minorHAnsi"/>
          <w:sz w:val="28"/>
          <w:szCs w:val="28"/>
        </w:rPr>
        <w:t xml:space="preserve">All information is recorded in a </w:t>
      </w:r>
      <w:r w:rsidRPr="0045387E">
        <w:rPr>
          <w:rFonts w:asciiTheme="minorHAnsi" w:hAnsiTheme="minorHAnsi"/>
          <w:b/>
          <w:sz w:val="28"/>
          <w:szCs w:val="28"/>
        </w:rPr>
        <w:t>personal child health record.</w:t>
      </w:r>
      <w:r>
        <w:rPr>
          <w:rFonts w:asciiTheme="minorHAnsi" w:hAnsiTheme="minorHAnsi"/>
          <w:sz w:val="28"/>
          <w:szCs w:val="28"/>
        </w:rPr>
        <w:t xml:space="preserve"> This ensures that if there is cause for concern about height or weight an early referral to a paediatrician can be made.  </w:t>
      </w:r>
      <w:r w:rsidR="0045387E">
        <w:rPr>
          <w:rFonts w:asciiTheme="minorHAnsi" w:hAnsiTheme="minorHAnsi"/>
          <w:sz w:val="28"/>
          <w:szCs w:val="28"/>
        </w:rPr>
        <w:t>These records include vaccinations schedules, information about breastfeeding and potty training etc.</w:t>
      </w:r>
    </w:p>
    <w:p w14:paraId="3BF5FED9" w14:textId="77777777" w:rsidR="00832326" w:rsidRDefault="00832326" w:rsidP="009967AD">
      <w:pPr>
        <w:rPr>
          <w:rFonts w:asciiTheme="minorHAnsi" w:hAnsiTheme="minorHAnsi"/>
          <w:sz w:val="28"/>
          <w:szCs w:val="28"/>
        </w:rPr>
      </w:pPr>
    </w:p>
    <w:p w14:paraId="673E8C8B" w14:textId="77777777" w:rsidR="00832326" w:rsidRDefault="00832326" w:rsidP="009967AD">
      <w:pPr>
        <w:rPr>
          <w:rFonts w:asciiTheme="minorHAnsi" w:hAnsiTheme="minorHAnsi"/>
          <w:sz w:val="28"/>
          <w:szCs w:val="28"/>
        </w:rPr>
      </w:pPr>
    </w:p>
    <w:p w14:paraId="65A295CC" w14:textId="77777777" w:rsidR="007847B4" w:rsidRDefault="007847B4" w:rsidP="009967AD">
      <w:pPr>
        <w:rPr>
          <w:rFonts w:asciiTheme="minorHAnsi" w:hAnsiTheme="minorHAnsi"/>
          <w:sz w:val="28"/>
          <w:szCs w:val="28"/>
        </w:rPr>
      </w:pPr>
    </w:p>
    <w:p w14:paraId="2959A321" w14:textId="77777777" w:rsidR="007847B4" w:rsidRDefault="007847B4" w:rsidP="009967AD">
      <w:pPr>
        <w:rPr>
          <w:rFonts w:asciiTheme="minorHAnsi" w:hAnsiTheme="minorHAnsi"/>
          <w:sz w:val="28"/>
          <w:szCs w:val="28"/>
        </w:rPr>
      </w:pPr>
      <w:r>
        <w:rPr>
          <w:rFonts w:asciiTheme="minorHAnsi" w:hAnsiTheme="minorHAnsi"/>
          <w:sz w:val="28"/>
          <w:szCs w:val="28"/>
        </w:rPr>
        <w:t>Role of a health visitor: usually a post graduate course. Responsible for 0-5 years.</w:t>
      </w:r>
    </w:p>
    <w:p w14:paraId="6ED3F1AB" w14:textId="77777777" w:rsidR="007847B4" w:rsidRDefault="007847B4" w:rsidP="009967AD">
      <w:pPr>
        <w:rPr>
          <w:rFonts w:asciiTheme="minorHAnsi" w:hAnsiTheme="minorHAnsi"/>
          <w:sz w:val="28"/>
          <w:szCs w:val="28"/>
        </w:rPr>
      </w:pPr>
      <w:r>
        <w:rPr>
          <w:rFonts w:asciiTheme="minorHAnsi" w:hAnsiTheme="minorHAnsi"/>
          <w:sz w:val="28"/>
          <w:szCs w:val="28"/>
        </w:rPr>
        <w:t>Assesses children’s growth and development. Manages child protection issues.  Refers onto other paediatric services.</w:t>
      </w:r>
    </w:p>
    <w:p w14:paraId="53EB0E4D" w14:textId="77777777" w:rsidR="00832326" w:rsidRDefault="00832326" w:rsidP="009967AD">
      <w:pPr>
        <w:rPr>
          <w:rFonts w:asciiTheme="minorHAnsi" w:hAnsiTheme="minorHAnsi"/>
          <w:sz w:val="28"/>
          <w:szCs w:val="28"/>
        </w:rPr>
      </w:pPr>
    </w:p>
    <w:p w14:paraId="7B909070" w14:textId="77777777" w:rsidR="00832326" w:rsidRPr="005560B1" w:rsidRDefault="00832326" w:rsidP="009967AD">
      <w:pPr>
        <w:rPr>
          <w:rFonts w:asciiTheme="minorHAnsi" w:hAnsiTheme="minorHAnsi"/>
          <w:sz w:val="32"/>
          <w:u w:val="single"/>
        </w:rPr>
      </w:pPr>
      <w:r w:rsidRPr="005560B1">
        <w:rPr>
          <w:rFonts w:asciiTheme="minorHAnsi" w:hAnsiTheme="minorHAnsi"/>
          <w:sz w:val="32"/>
          <w:u w:val="single"/>
        </w:rPr>
        <w:t>Principles of development</w:t>
      </w:r>
      <w:r w:rsidR="00F16A16">
        <w:rPr>
          <w:rFonts w:asciiTheme="minorHAnsi" w:hAnsiTheme="minorHAnsi"/>
          <w:sz w:val="32"/>
          <w:u w:val="single"/>
        </w:rPr>
        <w:t>:</w:t>
      </w:r>
    </w:p>
    <w:p w14:paraId="74020B2D" w14:textId="77777777" w:rsidR="00832326" w:rsidRDefault="00832326" w:rsidP="009967AD">
      <w:pPr>
        <w:rPr>
          <w:rFonts w:asciiTheme="minorHAnsi" w:hAnsiTheme="minorHAnsi"/>
          <w:sz w:val="28"/>
          <w:szCs w:val="28"/>
        </w:rPr>
      </w:pPr>
    </w:p>
    <w:p w14:paraId="0D73AC2C" w14:textId="77777777" w:rsidR="00F45FA2" w:rsidRPr="00F45FA2" w:rsidRDefault="00F45FA2" w:rsidP="00F45FA2">
      <w:pPr>
        <w:rPr>
          <w:rFonts w:asciiTheme="minorHAnsi" w:hAnsiTheme="minorHAnsi"/>
          <w:sz w:val="28"/>
        </w:rPr>
      </w:pPr>
      <w:r w:rsidRPr="00F45FA2">
        <w:rPr>
          <w:rFonts w:asciiTheme="minorHAnsi" w:hAnsiTheme="minorHAnsi"/>
          <w:sz w:val="28"/>
        </w:rPr>
        <w:t>There are certain patterns of development that are the same for all infants, children etc:</w:t>
      </w:r>
    </w:p>
    <w:p w14:paraId="29A0B9FA" w14:textId="77777777" w:rsidR="00934C7D" w:rsidRDefault="00934C7D" w:rsidP="00934C7D">
      <w:pPr>
        <w:rPr>
          <w:rFonts w:asciiTheme="minorHAnsi" w:hAnsiTheme="minorHAnsi"/>
          <w:sz w:val="28"/>
          <w:szCs w:val="28"/>
        </w:rPr>
      </w:pPr>
      <w:r>
        <w:rPr>
          <w:rFonts w:asciiTheme="minorHAnsi" w:hAnsiTheme="minorHAnsi"/>
          <w:sz w:val="28"/>
          <w:szCs w:val="28"/>
        </w:rPr>
        <w:t>Development describes changes that might be complex and involve ability levels altering.</w:t>
      </w:r>
    </w:p>
    <w:p w14:paraId="160B62D2" w14:textId="77777777" w:rsidR="00F45FA2" w:rsidRPr="00F45FA2" w:rsidRDefault="00F45FA2" w:rsidP="00F45FA2">
      <w:pPr>
        <w:rPr>
          <w:rFonts w:asciiTheme="minorHAnsi" w:hAnsiTheme="minorHAnsi"/>
          <w:sz w:val="28"/>
        </w:rPr>
      </w:pPr>
    </w:p>
    <w:p w14:paraId="4DDAD234" w14:textId="77777777" w:rsidR="00F45FA2" w:rsidRPr="00C268E7" w:rsidRDefault="00934C7D" w:rsidP="00F45FA2">
      <w:pPr>
        <w:spacing w:line="276" w:lineRule="auto"/>
        <w:ind w:left="360"/>
        <w:rPr>
          <w:rFonts w:asciiTheme="minorHAnsi" w:hAnsiTheme="minorHAnsi"/>
          <w:sz w:val="28"/>
          <w:szCs w:val="36"/>
        </w:rPr>
      </w:pPr>
      <w:r>
        <w:rPr>
          <w:rFonts w:asciiTheme="minorHAnsi" w:hAnsiTheme="minorHAnsi"/>
          <w:sz w:val="28"/>
          <w:szCs w:val="36"/>
        </w:rPr>
        <w:t>1</w:t>
      </w:r>
      <w:r>
        <w:rPr>
          <w:rFonts w:asciiTheme="minorHAnsi" w:hAnsiTheme="minorHAnsi"/>
          <w:sz w:val="28"/>
          <w:szCs w:val="36"/>
        </w:rPr>
        <w:tab/>
      </w:r>
      <w:r w:rsidR="00F45FA2" w:rsidRPr="00C268E7">
        <w:rPr>
          <w:rFonts w:asciiTheme="minorHAnsi" w:hAnsiTheme="minorHAnsi"/>
          <w:sz w:val="28"/>
          <w:szCs w:val="36"/>
        </w:rPr>
        <w:t>Babies sit, then crawl, then walk</w:t>
      </w:r>
    </w:p>
    <w:p w14:paraId="5EBEEC68" w14:textId="77777777" w:rsidR="00F45FA2" w:rsidRPr="00C268E7" w:rsidRDefault="00934C7D" w:rsidP="00F45FA2">
      <w:pPr>
        <w:spacing w:line="276" w:lineRule="auto"/>
        <w:ind w:left="360"/>
        <w:rPr>
          <w:rFonts w:asciiTheme="minorHAnsi" w:hAnsiTheme="minorHAnsi"/>
          <w:sz w:val="28"/>
          <w:szCs w:val="36"/>
        </w:rPr>
      </w:pPr>
      <w:r>
        <w:rPr>
          <w:rFonts w:asciiTheme="minorHAnsi" w:hAnsiTheme="minorHAnsi"/>
          <w:sz w:val="28"/>
          <w:szCs w:val="36"/>
        </w:rPr>
        <w:t>2</w:t>
      </w:r>
      <w:r>
        <w:rPr>
          <w:rFonts w:asciiTheme="minorHAnsi" w:hAnsiTheme="minorHAnsi"/>
          <w:sz w:val="28"/>
          <w:szCs w:val="36"/>
        </w:rPr>
        <w:tab/>
      </w:r>
      <w:r w:rsidR="00F45FA2" w:rsidRPr="00C268E7">
        <w:rPr>
          <w:rFonts w:asciiTheme="minorHAnsi" w:hAnsiTheme="minorHAnsi"/>
          <w:sz w:val="28"/>
          <w:szCs w:val="36"/>
        </w:rPr>
        <w:t>Gross motor skills develop first, followed by fine motor skills</w:t>
      </w:r>
    </w:p>
    <w:p w14:paraId="5D80319D" w14:textId="77777777" w:rsidR="00F45FA2" w:rsidRPr="00C268E7" w:rsidRDefault="00934C7D" w:rsidP="00F45FA2">
      <w:pPr>
        <w:spacing w:line="276" w:lineRule="auto"/>
        <w:ind w:left="360"/>
        <w:rPr>
          <w:rFonts w:asciiTheme="minorHAnsi" w:hAnsiTheme="minorHAnsi"/>
          <w:sz w:val="28"/>
          <w:szCs w:val="36"/>
        </w:rPr>
      </w:pPr>
      <w:r>
        <w:rPr>
          <w:rFonts w:asciiTheme="minorHAnsi" w:hAnsiTheme="minorHAnsi"/>
          <w:sz w:val="28"/>
          <w:szCs w:val="36"/>
        </w:rPr>
        <w:t>3</w:t>
      </w:r>
      <w:r>
        <w:rPr>
          <w:rFonts w:asciiTheme="minorHAnsi" w:hAnsiTheme="minorHAnsi"/>
          <w:sz w:val="28"/>
          <w:szCs w:val="36"/>
        </w:rPr>
        <w:tab/>
      </w:r>
      <w:r w:rsidR="00F45FA2" w:rsidRPr="00C268E7">
        <w:rPr>
          <w:rFonts w:asciiTheme="minorHAnsi" w:hAnsiTheme="minorHAnsi"/>
          <w:sz w:val="28"/>
          <w:szCs w:val="36"/>
        </w:rPr>
        <w:t>Puberty begins 2-4 years earlier in girls</w:t>
      </w:r>
      <w:r w:rsidR="00F45FA2">
        <w:rPr>
          <w:rFonts w:asciiTheme="minorHAnsi" w:hAnsiTheme="minorHAnsi"/>
          <w:sz w:val="28"/>
          <w:szCs w:val="36"/>
        </w:rPr>
        <w:t xml:space="preserve"> </w:t>
      </w:r>
    </w:p>
    <w:p w14:paraId="19FC3A17" w14:textId="77777777" w:rsidR="00F45FA2" w:rsidRPr="00C268E7" w:rsidRDefault="00934C7D" w:rsidP="00F45FA2">
      <w:pPr>
        <w:spacing w:line="276" w:lineRule="auto"/>
        <w:ind w:left="360"/>
        <w:rPr>
          <w:rFonts w:asciiTheme="minorHAnsi" w:hAnsiTheme="minorHAnsi"/>
          <w:sz w:val="28"/>
          <w:szCs w:val="36"/>
        </w:rPr>
      </w:pPr>
      <w:r>
        <w:rPr>
          <w:rFonts w:asciiTheme="minorHAnsi" w:hAnsiTheme="minorHAnsi"/>
          <w:sz w:val="28"/>
          <w:szCs w:val="36"/>
        </w:rPr>
        <w:t>4</w:t>
      </w:r>
      <w:r>
        <w:rPr>
          <w:rFonts w:asciiTheme="minorHAnsi" w:hAnsiTheme="minorHAnsi"/>
          <w:sz w:val="28"/>
          <w:szCs w:val="36"/>
        </w:rPr>
        <w:tab/>
      </w:r>
      <w:r w:rsidR="00F45FA2" w:rsidRPr="00C268E7">
        <w:rPr>
          <w:rFonts w:asciiTheme="minorHAnsi" w:hAnsiTheme="minorHAnsi"/>
          <w:sz w:val="28"/>
          <w:szCs w:val="36"/>
        </w:rPr>
        <w:t xml:space="preserve">Once puberty starts in </w:t>
      </w:r>
      <w:proofErr w:type="gramStart"/>
      <w:r w:rsidR="00F45FA2" w:rsidRPr="00C268E7">
        <w:rPr>
          <w:rFonts w:asciiTheme="minorHAnsi" w:hAnsiTheme="minorHAnsi"/>
          <w:sz w:val="28"/>
          <w:szCs w:val="36"/>
        </w:rPr>
        <w:t>boys</w:t>
      </w:r>
      <w:proofErr w:type="gramEnd"/>
      <w:r w:rsidR="00F45FA2" w:rsidRPr="00C268E7">
        <w:rPr>
          <w:rFonts w:asciiTheme="minorHAnsi" w:hAnsiTheme="minorHAnsi"/>
          <w:sz w:val="28"/>
          <w:szCs w:val="36"/>
        </w:rPr>
        <w:t xml:space="preserve"> they grow taller and heavier than girls</w:t>
      </w:r>
    </w:p>
    <w:p w14:paraId="7C4D46F7" w14:textId="77777777" w:rsidR="00832326" w:rsidRDefault="00934C7D" w:rsidP="00934C7D">
      <w:pPr>
        <w:ind w:firstLine="360"/>
        <w:rPr>
          <w:rFonts w:asciiTheme="minorHAnsi" w:hAnsiTheme="minorHAnsi"/>
          <w:sz w:val="28"/>
          <w:szCs w:val="28"/>
        </w:rPr>
      </w:pPr>
      <w:r>
        <w:rPr>
          <w:rFonts w:asciiTheme="minorHAnsi" w:hAnsiTheme="minorHAnsi"/>
          <w:sz w:val="28"/>
          <w:szCs w:val="28"/>
        </w:rPr>
        <w:t>5</w:t>
      </w:r>
      <w:r>
        <w:rPr>
          <w:rFonts w:asciiTheme="minorHAnsi" w:hAnsiTheme="minorHAnsi"/>
          <w:sz w:val="28"/>
          <w:szCs w:val="28"/>
        </w:rPr>
        <w:tab/>
      </w:r>
      <w:r w:rsidR="00832326">
        <w:rPr>
          <w:rFonts w:asciiTheme="minorHAnsi" w:hAnsiTheme="minorHAnsi"/>
          <w:sz w:val="28"/>
          <w:szCs w:val="28"/>
        </w:rPr>
        <w:t>Development happens:</w:t>
      </w:r>
    </w:p>
    <w:p w14:paraId="3BA85DED" w14:textId="77777777" w:rsidR="00832326" w:rsidRDefault="00832326" w:rsidP="009967AD">
      <w:pPr>
        <w:rPr>
          <w:rFonts w:asciiTheme="minorHAnsi" w:hAnsiTheme="minorHAnsi"/>
          <w:sz w:val="28"/>
          <w:szCs w:val="28"/>
        </w:rPr>
      </w:pPr>
    </w:p>
    <w:tbl>
      <w:tblPr>
        <w:tblStyle w:val="TableGrid"/>
        <w:tblW w:w="0" w:type="auto"/>
        <w:tblLook w:val="04A0" w:firstRow="1" w:lastRow="0" w:firstColumn="1" w:lastColumn="0" w:noHBand="0" w:noVBand="1"/>
      </w:tblPr>
      <w:tblGrid>
        <w:gridCol w:w="5210"/>
        <w:gridCol w:w="5210"/>
      </w:tblGrid>
      <w:tr w:rsidR="00832326" w14:paraId="59BB06BC" w14:textId="77777777" w:rsidTr="00832326">
        <w:tc>
          <w:tcPr>
            <w:tcW w:w="5210" w:type="dxa"/>
          </w:tcPr>
          <w:p w14:paraId="45283207" w14:textId="77777777" w:rsidR="00832326" w:rsidRDefault="00832326" w:rsidP="00832326">
            <w:pPr>
              <w:rPr>
                <w:rFonts w:asciiTheme="minorHAnsi" w:hAnsiTheme="minorHAnsi"/>
                <w:sz w:val="28"/>
                <w:szCs w:val="28"/>
              </w:rPr>
            </w:pPr>
            <w:r>
              <w:rPr>
                <w:noProof/>
                <w:lang w:eastAsia="en-GB"/>
              </w:rPr>
              <w:drawing>
                <wp:anchor distT="0" distB="0" distL="114300" distR="114300" simplePos="0" relativeHeight="251682816" behindDoc="1" locked="0" layoutInCell="1" allowOverlap="1" wp14:anchorId="5099B543" wp14:editId="33CBB3DE">
                  <wp:simplePos x="0" y="0"/>
                  <wp:positionH relativeFrom="column">
                    <wp:posOffset>2349119</wp:posOffset>
                  </wp:positionH>
                  <wp:positionV relativeFrom="paragraph">
                    <wp:posOffset>132740</wp:posOffset>
                  </wp:positionV>
                  <wp:extent cx="840740" cy="1675130"/>
                  <wp:effectExtent l="0" t="0" r="0" b="1270"/>
                  <wp:wrapTight wrapText="bothSides">
                    <wp:wrapPolygon edited="0">
                      <wp:start x="0" y="0"/>
                      <wp:lineTo x="0" y="21371"/>
                      <wp:lineTo x="21045" y="21371"/>
                      <wp:lineTo x="21045" y="0"/>
                      <wp:lineTo x="0" y="0"/>
                    </wp:wrapPolygon>
                  </wp:wrapTight>
                  <wp:docPr id="6" name="Picture 6" descr="http://what-when-how.com/wp-content/uploads/2012/08/tmpe02626_thum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hat-when-how.com/wp-content/uploads/2012/08/tmpe02626_thumb.pn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 r="49652" b="1674"/>
                          <a:stretch/>
                        </pic:blipFill>
                        <pic:spPr bwMode="auto">
                          <a:xfrm>
                            <a:off x="0" y="0"/>
                            <a:ext cx="840740" cy="16751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004D0">
              <w:rPr>
                <w:rFonts w:asciiTheme="minorHAnsi" w:hAnsiTheme="minorHAnsi"/>
                <w:sz w:val="28"/>
                <w:szCs w:val="28"/>
              </w:rPr>
              <w:t>from head to toe</w:t>
            </w:r>
          </w:p>
          <w:p w14:paraId="321403B8" w14:textId="77777777" w:rsidR="005560B1" w:rsidRDefault="005560B1" w:rsidP="00832326">
            <w:pPr>
              <w:rPr>
                <w:rFonts w:asciiTheme="minorHAnsi" w:hAnsiTheme="minorHAnsi"/>
                <w:sz w:val="28"/>
                <w:szCs w:val="28"/>
              </w:rPr>
            </w:pPr>
            <w:r>
              <w:rPr>
                <w:rFonts w:asciiTheme="minorHAnsi" w:hAnsiTheme="minorHAnsi"/>
                <w:sz w:val="28"/>
                <w:szCs w:val="28"/>
              </w:rPr>
              <w:t>(cephalo-caudal)</w:t>
            </w:r>
          </w:p>
          <w:p w14:paraId="44DF8721" w14:textId="77777777" w:rsidR="00832326" w:rsidRDefault="00832326" w:rsidP="00832326">
            <w:pPr>
              <w:rPr>
                <w:rFonts w:asciiTheme="minorHAnsi" w:hAnsiTheme="minorHAnsi"/>
                <w:sz w:val="28"/>
                <w:szCs w:val="28"/>
              </w:rPr>
            </w:pPr>
          </w:p>
          <w:p w14:paraId="4E4FDC4C" w14:textId="77777777" w:rsidR="00832326" w:rsidRDefault="00832326" w:rsidP="00832326">
            <w:pPr>
              <w:rPr>
                <w:rFonts w:asciiTheme="minorHAnsi" w:hAnsiTheme="minorHAnsi"/>
                <w:sz w:val="28"/>
                <w:szCs w:val="28"/>
              </w:rPr>
            </w:pPr>
          </w:p>
          <w:p w14:paraId="68C32B3F" w14:textId="77777777" w:rsidR="00832326" w:rsidRDefault="00832326" w:rsidP="00832326">
            <w:pPr>
              <w:rPr>
                <w:rFonts w:asciiTheme="minorHAnsi" w:hAnsiTheme="minorHAnsi"/>
                <w:sz w:val="28"/>
                <w:szCs w:val="28"/>
              </w:rPr>
            </w:pPr>
          </w:p>
          <w:p w14:paraId="225EEF59" w14:textId="77777777" w:rsidR="00832326" w:rsidRDefault="00832326" w:rsidP="00832326">
            <w:pPr>
              <w:rPr>
                <w:rFonts w:asciiTheme="minorHAnsi" w:hAnsiTheme="minorHAnsi"/>
                <w:sz w:val="28"/>
                <w:szCs w:val="28"/>
              </w:rPr>
            </w:pPr>
          </w:p>
          <w:p w14:paraId="2F10EC8B" w14:textId="77777777" w:rsidR="00832326" w:rsidRDefault="00832326" w:rsidP="00832326">
            <w:pPr>
              <w:rPr>
                <w:rFonts w:asciiTheme="minorHAnsi" w:hAnsiTheme="minorHAnsi"/>
                <w:sz w:val="28"/>
                <w:szCs w:val="28"/>
              </w:rPr>
            </w:pPr>
          </w:p>
          <w:p w14:paraId="374F67B7" w14:textId="77777777" w:rsidR="00832326" w:rsidRDefault="00832326" w:rsidP="00832326">
            <w:pPr>
              <w:rPr>
                <w:rFonts w:asciiTheme="minorHAnsi" w:hAnsiTheme="minorHAnsi"/>
                <w:sz w:val="28"/>
                <w:szCs w:val="28"/>
              </w:rPr>
            </w:pPr>
          </w:p>
          <w:p w14:paraId="7C4A9B70" w14:textId="77777777" w:rsidR="00832326" w:rsidRDefault="00832326" w:rsidP="00832326">
            <w:pPr>
              <w:rPr>
                <w:rFonts w:asciiTheme="minorHAnsi" w:hAnsiTheme="minorHAnsi"/>
                <w:sz w:val="28"/>
                <w:szCs w:val="28"/>
              </w:rPr>
            </w:pPr>
          </w:p>
          <w:p w14:paraId="553A0E39" w14:textId="77777777" w:rsidR="00832326" w:rsidRPr="007004D0" w:rsidRDefault="00832326" w:rsidP="00832326">
            <w:pPr>
              <w:rPr>
                <w:sz w:val="28"/>
                <w:szCs w:val="28"/>
              </w:rPr>
            </w:pPr>
          </w:p>
        </w:tc>
        <w:tc>
          <w:tcPr>
            <w:tcW w:w="5210" w:type="dxa"/>
          </w:tcPr>
          <w:p w14:paraId="2F408856" w14:textId="77777777" w:rsidR="00832326" w:rsidRDefault="00832326" w:rsidP="00832326">
            <w:pPr>
              <w:rPr>
                <w:rFonts w:asciiTheme="minorHAnsi" w:hAnsiTheme="minorHAnsi"/>
                <w:sz w:val="28"/>
                <w:szCs w:val="28"/>
              </w:rPr>
            </w:pPr>
            <w:r>
              <w:rPr>
                <w:rFonts w:asciiTheme="minorHAnsi" w:hAnsiTheme="minorHAnsi"/>
                <w:sz w:val="28"/>
                <w:szCs w:val="28"/>
              </w:rPr>
              <w:t>an infant will first be able to control their head, then develop control over their body to enable them to sit, and finally have control over their legs and feet to allow them to crawl and eventually walk</w:t>
            </w:r>
          </w:p>
        </w:tc>
      </w:tr>
      <w:tr w:rsidR="00832326" w14:paraId="650988E4" w14:textId="77777777" w:rsidTr="00832326">
        <w:tc>
          <w:tcPr>
            <w:tcW w:w="5210" w:type="dxa"/>
          </w:tcPr>
          <w:p w14:paraId="76FE3CAD" w14:textId="77777777" w:rsidR="00832326" w:rsidRPr="005560B1" w:rsidRDefault="00EF3FC0" w:rsidP="00832326">
            <w:pPr>
              <w:rPr>
                <w:rFonts w:asciiTheme="minorHAnsi" w:hAnsiTheme="minorHAnsi"/>
                <w:noProof/>
                <w:lang w:eastAsia="en-GB"/>
              </w:rPr>
            </w:pPr>
            <w:r w:rsidRPr="005560B1">
              <w:rPr>
                <w:rFonts w:asciiTheme="minorHAnsi" w:hAnsiTheme="minorHAnsi"/>
                <w:noProof/>
                <w:lang w:eastAsia="en-GB"/>
              </w:rPr>
              <w:drawing>
                <wp:anchor distT="0" distB="0" distL="114300" distR="114300" simplePos="0" relativeHeight="251684864" behindDoc="1" locked="0" layoutInCell="1" allowOverlap="1" wp14:anchorId="7FCD5BC0" wp14:editId="0445D661">
                  <wp:simplePos x="0" y="0"/>
                  <wp:positionH relativeFrom="column">
                    <wp:posOffset>2261032</wp:posOffset>
                  </wp:positionH>
                  <wp:positionV relativeFrom="paragraph">
                    <wp:posOffset>73152</wp:posOffset>
                  </wp:positionV>
                  <wp:extent cx="876935" cy="1774190"/>
                  <wp:effectExtent l="0" t="0" r="0" b="0"/>
                  <wp:wrapTight wrapText="bothSides">
                    <wp:wrapPolygon edited="0">
                      <wp:start x="0" y="0"/>
                      <wp:lineTo x="0" y="21337"/>
                      <wp:lineTo x="21115" y="21337"/>
                      <wp:lineTo x="21115" y="0"/>
                      <wp:lineTo x="0" y="0"/>
                    </wp:wrapPolygon>
                  </wp:wrapTight>
                  <wp:docPr id="8" name="Picture 8" descr="http://what-when-how.com/wp-content/uploads/2012/08/tmpe02626_thum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hat-when-how.com/wp-content/uploads/2012/08/tmpe02626_thumb.pn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9796" t="410"/>
                          <a:stretch/>
                        </pic:blipFill>
                        <pic:spPr bwMode="auto">
                          <a:xfrm>
                            <a:off x="0" y="0"/>
                            <a:ext cx="876935" cy="177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32326" w:rsidRPr="005560B1">
              <w:rPr>
                <w:rFonts w:asciiTheme="minorHAnsi" w:hAnsiTheme="minorHAnsi"/>
                <w:sz w:val="28"/>
                <w:szCs w:val="28"/>
              </w:rPr>
              <w:t>from the inside to the outside</w:t>
            </w:r>
            <w:r w:rsidRPr="005560B1">
              <w:rPr>
                <w:rFonts w:asciiTheme="minorHAnsi" w:hAnsiTheme="minorHAnsi"/>
                <w:noProof/>
                <w:lang w:eastAsia="en-GB"/>
              </w:rPr>
              <w:t xml:space="preserve"> </w:t>
            </w:r>
          </w:p>
          <w:p w14:paraId="126AA5A6" w14:textId="77777777" w:rsidR="005560B1" w:rsidRPr="005560B1" w:rsidRDefault="005560B1" w:rsidP="00832326">
            <w:pPr>
              <w:rPr>
                <w:rFonts w:asciiTheme="minorHAnsi" w:hAnsiTheme="minorHAnsi"/>
                <w:sz w:val="28"/>
                <w:szCs w:val="28"/>
              </w:rPr>
            </w:pPr>
            <w:r w:rsidRPr="005560B1">
              <w:rPr>
                <w:rFonts w:asciiTheme="minorHAnsi" w:hAnsiTheme="minorHAnsi"/>
                <w:noProof/>
                <w:sz w:val="28"/>
                <w:szCs w:val="28"/>
                <w:lang w:eastAsia="en-GB"/>
              </w:rPr>
              <w:t>(proximo-distal)</w:t>
            </w:r>
          </w:p>
          <w:p w14:paraId="20617AE4" w14:textId="77777777" w:rsidR="00EF3FC0" w:rsidRDefault="00EF3FC0" w:rsidP="00832326">
            <w:pPr>
              <w:rPr>
                <w:rFonts w:asciiTheme="minorHAnsi" w:hAnsiTheme="minorHAnsi"/>
                <w:sz w:val="28"/>
                <w:szCs w:val="28"/>
              </w:rPr>
            </w:pPr>
          </w:p>
          <w:p w14:paraId="56B44F66" w14:textId="77777777" w:rsidR="00EF3FC0" w:rsidRDefault="00EF3FC0" w:rsidP="00832326">
            <w:pPr>
              <w:rPr>
                <w:rFonts w:asciiTheme="minorHAnsi" w:hAnsiTheme="minorHAnsi"/>
                <w:sz w:val="28"/>
                <w:szCs w:val="28"/>
              </w:rPr>
            </w:pPr>
          </w:p>
          <w:p w14:paraId="5E56DC56" w14:textId="77777777" w:rsidR="00EF3FC0" w:rsidRDefault="00EF3FC0" w:rsidP="00832326">
            <w:pPr>
              <w:rPr>
                <w:rFonts w:asciiTheme="minorHAnsi" w:hAnsiTheme="minorHAnsi"/>
                <w:sz w:val="28"/>
                <w:szCs w:val="28"/>
              </w:rPr>
            </w:pPr>
          </w:p>
          <w:p w14:paraId="454FB8BE" w14:textId="77777777" w:rsidR="00EF3FC0" w:rsidRDefault="00EF3FC0" w:rsidP="00832326">
            <w:pPr>
              <w:rPr>
                <w:rFonts w:asciiTheme="minorHAnsi" w:hAnsiTheme="minorHAnsi"/>
                <w:sz w:val="28"/>
                <w:szCs w:val="28"/>
              </w:rPr>
            </w:pPr>
          </w:p>
          <w:p w14:paraId="1E6F2146" w14:textId="77777777" w:rsidR="00EF3FC0" w:rsidRDefault="00EF3FC0" w:rsidP="00832326">
            <w:pPr>
              <w:rPr>
                <w:rFonts w:asciiTheme="minorHAnsi" w:hAnsiTheme="minorHAnsi"/>
                <w:sz w:val="28"/>
                <w:szCs w:val="28"/>
              </w:rPr>
            </w:pPr>
          </w:p>
          <w:p w14:paraId="285C4283" w14:textId="77777777" w:rsidR="00EF3FC0" w:rsidRDefault="00EF3FC0" w:rsidP="00832326">
            <w:pPr>
              <w:rPr>
                <w:rFonts w:asciiTheme="minorHAnsi" w:hAnsiTheme="minorHAnsi"/>
                <w:sz w:val="28"/>
                <w:szCs w:val="28"/>
              </w:rPr>
            </w:pPr>
          </w:p>
          <w:p w14:paraId="76706B63" w14:textId="77777777" w:rsidR="00EF3FC0" w:rsidRPr="007004D0" w:rsidRDefault="00EF3FC0" w:rsidP="00832326">
            <w:pPr>
              <w:rPr>
                <w:sz w:val="28"/>
                <w:szCs w:val="28"/>
              </w:rPr>
            </w:pPr>
          </w:p>
        </w:tc>
        <w:tc>
          <w:tcPr>
            <w:tcW w:w="5210" w:type="dxa"/>
          </w:tcPr>
          <w:p w14:paraId="51D49FF6" w14:textId="77777777" w:rsidR="00832326" w:rsidRDefault="00832326" w:rsidP="00832326">
            <w:pPr>
              <w:rPr>
                <w:rFonts w:asciiTheme="minorHAnsi" w:hAnsiTheme="minorHAnsi"/>
                <w:sz w:val="28"/>
                <w:szCs w:val="28"/>
              </w:rPr>
            </w:pPr>
            <w:r>
              <w:rPr>
                <w:rFonts w:asciiTheme="minorHAnsi" w:hAnsiTheme="minorHAnsi"/>
                <w:sz w:val="28"/>
                <w:szCs w:val="28"/>
              </w:rPr>
              <w:t>an infant learns to control movements in their body first, then in their arms and legs until finally, they can control the small muscles in their fingers</w:t>
            </w:r>
          </w:p>
        </w:tc>
      </w:tr>
    </w:tbl>
    <w:p w14:paraId="39D57B94" w14:textId="77777777" w:rsidR="00832326" w:rsidRDefault="00832326" w:rsidP="009967AD">
      <w:pPr>
        <w:rPr>
          <w:rFonts w:asciiTheme="minorHAnsi" w:hAnsiTheme="minorHAnsi"/>
          <w:sz w:val="28"/>
          <w:szCs w:val="28"/>
        </w:rPr>
      </w:pPr>
    </w:p>
    <w:p w14:paraId="4DF2B40E" w14:textId="77777777" w:rsidR="00DA787F" w:rsidRDefault="00DA787F" w:rsidP="00DA787F">
      <w:pPr>
        <w:rPr>
          <w:rFonts w:asciiTheme="minorHAnsi" w:hAnsiTheme="minorHAnsi"/>
          <w:sz w:val="28"/>
          <w:szCs w:val="28"/>
        </w:rPr>
      </w:pPr>
      <w:r>
        <w:rPr>
          <w:rFonts w:asciiTheme="minorHAnsi" w:hAnsiTheme="minorHAnsi"/>
          <w:sz w:val="28"/>
          <w:szCs w:val="28"/>
        </w:rPr>
        <w:t>6</w:t>
      </w:r>
      <w:r>
        <w:rPr>
          <w:rFonts w:asciiTheme="minorHAnsi" w:hAnsiTheme="minorHAnsi"/>
          <w:sz w:val="28"/>
          <w:szCs w:val="28"/>
        </w:rPr>
        <w:tab/>
      </w:r>
      <w:r w:rsidRPr="007004D0">
        <w:rPr>
          <w:rFonts w:asciiTheme="minorHAnsi" w:hAnsiTheme="minorHAnsi"/>
          <w:sz w:val="28"/>
          <w:szCs w:val="28"/>
        </w:rPr>
        <w:t>in the same sequence but at different rates</w:t>
      </w:r>
    </w:p>
    <w:p w14:paraId="72F26E60" w14:textId="77777777" w:rsidR="00DA787F" w:rsidRDefault="00DA787F" w:rsidP="00DA787F">
      <w:pPr>
        <w:rPr>
          <w:rFonts w:asciiTheme="minorHAnsi" w:hAnsiTheme="minorHAnsi"/>
          <w:sz w:val="28"/>
          <w:szCs w:val="28"/>
        </w:rPr>
      </w:pPr>
      <w:r>
        <w:rPr>
          <w:rFonts w:asciiTheme="minorHAnsi" w:hAnsiTheme="minorHAnsi"/>
          <w:sz w:val="28"/>
          <w:szCs w:val="28"/>
        </w:rPr>
        <w:t>7</w:t>
      </w:r>
      <w:r>
        <w:rPr>
          <w:rFonts w:asciiTheme="minorHAnsi" w:hAnsiTheme="minorHAnsi"/>
          <w:sz w:val="28"/>
          <w:szCs w:val="28"/>
        </w:rPr>
        <w:tab/>
        <w:t>holistically</w:t>
      </w:r>
      <w:r w:rsidRPr="00DA787F">
        <w:rPr>
          <w:rFonts w:asciiTheme="minorHAnsi" w:hAnsiTheme="minorHAnsi"/>
          <w:sz w:val="28"/>
          <w:szCs w:val="28"/>
        </w:rPr>
        <w:t xml:space="preserve"> </w:t>
      </w:r>
      <w:r>
        <w:rPr>
          <w:rFonts w:asciiTheme="minorHAnsi" w:hAnsiTheme="minorHAnsi"/>
          <w:sz w:val="28"/>
          <w:szCs w:val="28"/>
        </w:rPr>
        <w:t xml:space="preserve">- areas of development are dependent on and influence each other </w:t>
      </w:r>
    </w:p>
    <w:p w14:paraId="59814B4A" w14:textId="77777777" w:rsidR="00DA787F" w:rsidRDefault="00DA787F" w:rsidP="001A1EE1">
      <w:pPr>
        <w:pStyle w:val="Title"/>
        <w:jc w:val="left"/>
        <w:rPr>
          <w:rFonts w:asciiTheme="minorHAnsi" w:hAnsiTheme="minorHAnsi"/>
          <w:b/>
        </w:rPr>
      </w:pPr>
    </w:p>
    <w:p w14:paraId="50323DCF" w14:textId="77777777" w:rsidR="003321C8" w:rsidRDefault="003321C8" w:rsidP="001A1EE1">
      <w:pPr>
        <w:pStyle w:val="Title"/>
        <w:jc w:val="left"/>
        <w:rPr>
          <w:rFonts w:asciiTheme="minorHAnsi" w:hAnsiTheme="minorHAnsi"/>
          <w:b/>
        </w:rPr>
      </w:pPr>
    </w:p>
    <w:p w14:paraId="327A0591" w14:textId="77777777" w:rsidR="00DA787F" w:rsidRDefault="00DA787F" w:rsidP="001A1EE1">
      <w:pPr>
        <w:pStyle w:val="Title"/>
        <w:jc w:val="left"/>
        <w:rPr>
          <w:rFonts w:asciiTheme="minorHAnsi" w:hAnsiTheme="minorHAnsi"/>
          <w:b/>
        </w:rPr>
      </w:pPr>
    </w:p>
    <w:p w14:paraId="0E345D93" w14:textId="77777777" w:rsidR="00DA787F" w:rsidRDefault="00DA787F" w:rsidP="001A1EE1">
      <w:pPr>
        <w:pStyle w:val="Title"/>
        <w:jc w:val="left"/>
        <w:rPr>
          <w:rFonts w:asciiTheme="minorHAnsi" w:hAnsiTheme="minorHAnsi"/>
          <w:b/>
        </w:rPr>
      </w:pPr>
    </w:p>
    <w:p w14:paraId="09F69856" w14:textId="77777777" w:rsidR="00DA787F" w:rsidRDefault="00DA787F" w:rsidP="001A1EE1">
      <w:pPr>
        <w:rPr>
          <w:rFonts w:asciiTheme="minorHAnsi" w:hAnsiTheme="minorHAnsi"/>
          <w:sz w:val="32"/>
          <w:u w:val="single"/>
        </w:rPr>
      </w:pPr>
    </w:p>
    <w:p w14:paraId="543EDD1A" w14:textId="77777777" w:rsidR="00F16A16" w:rsidRDefault="00F16A16" w:rsidP="001A1EE1">
      <w:pPr>
        <w:rPr>
          <w:rFonts w:asciiTheme="minorHAnsi" w:hAnsiTheme="minorHAnsi"/>
          <w:sz w:val="32"/>
          <w:u w:val="single"/>
        </w:rPr>
      </w:pPr>
      <w:r w:rsidRPr="00F16A16">
        <w:rPr>
          <w:rFonts w:asciiTheme="minorHAnsi" w:hAnsiTheme="minorHAnsi"/>
          <w:sz w:val="32"/>
          <w:u w:val="single"/>
        </w:rPr>
        <w:lastRenderedPageBreak/>
        <w:t>Principles of growth</w:t>
      </w:r>
    </w:p>
    <w:p w14:paraId="0AB521B0" w14:textId="77777777" w:rsidR="003321C8" w:rsidRPr="00F16A16" w:rsidRDefault="003321C8" w:rsidP="001A1EE1">
      <w:pPr>
        <w:rPr>
          <w:rFonts w:asciiTheme="minorHAnsi" w:hAnsiTheme="minorHAnsi"/>
          <w:sz w:val="32"/>
          <w:u w:val="single"/>
        </w:rPr>
      </w:pPr>
    </w:p>
    <w:p w14:paraId="61DA1E59" w14:textId="77777777" w:rsidR="001A1EE1" w:rsidRPr="00F16A16" w:rsidRDefault="00DA787F" w:rsidP="001A1EE1">
      <w:pPr>
        <w:rPr>
          <w:rFonts w:asciiTheme="minorHAnsi" w:hAnsiTheme="minorHAnsi"/>
          <w:sz w:val="32"/>
        </w:rPr>
      </w:pPr>
      <w:r w:rsidRPr="00DA787F">
        <w:rPr>
          <w:rFonts w:asciiTheme="minorHAnsi" w:hAnsiTheme="minorHAnsi"/>
          <w:sz w:val="28"/>
        </w:rPr>
        <w:t>1</w:t>
      </w:r>
      <w:r>
        <w:rPr>
          <w:rFonts w:asciiTheme="minorHAnsi" w:hAnsiTheme="minorHAnsi"/>
          <w:sz w:val="32"/>
        </w:rPr>
        <w:tab/>
      </w:r>
      <w:r w:rsidR="001A1EE1" w:rsidRPr="00DA787F">
        <w:rPr>
          <w:rFonts w:asciiTheme="minorHAnsi" w:hAnsiTheme="minorHAnsi"/>
          <w:sz w:val="28"/>
        </w:rPr>
        <w:t>Growth is an uneven process:</w:t>
      </w:r>
    </w:p>
    <w:p w14:paraId="07CB2C21" w14:textId="77777777" w:rsidR="001A1EE1" w:rsidRPr="006B3542" w:rsidRDefault="001A1EE1" w:rsidP="001A1EE1">
      <w:pPr>
        <w:rPr>
          <w:rFonts w:asciiTheme="minorHAnsi" w:hAnsiTheme="minorHAnsi"/>
          <w:b/>
          <w:sz w:val="32"/>
        </w:rPr>
      </w:pPr>
    </w:p>
    <w:p w14:paraId="1868A1C4" w14:textId="77777777" w:rsidR="001A1EE1" w:rsidRDefault="00DA787F" w:rsidP="001A1EE1">
      <w:pPr>
        <w:rPr>
          <w:rFonts w:asciiTheme="minorHAnsi" w:hAnsiTheme="minorHAnsi"/>
          <w:sz w:val="28"/>
        </w:rPr>
      </w:pPr>
      <w:r>
        <w:rPr>
          <w:rFonts w:asciiTheme="minorHAnsi" w:hAnsiTheme="minorHAnsi"/>
          <w:sz w:val="28"/>
        </w:rPr>
        <w:t>2</w:t>
      </w:r>
      <w:r w:rsidR="001A1EE1">
        <w:rPr>
          <w:rFonts w:asciiTheme="minorHAnsi" w:hAnsiTheme="minorHAnsi"/>
          <w:sz w:val="28"/>
        </w:rPr>
        <w:tab/>
      </w:r>
      <w:r w:rsidR="001A1EE1" w:rsidRPr="006B3542">
        <w:rPr>
          <w:rFonts w:asciiTheme="minorHAnsi" w:hAnsiTheme="minorHAnsi"/>
          <w:sz w:val="28"/>
        </w:rPr>
        <w:t>Rate of growth is most rapid immediately after conception (first 8 weeks)</w:t>
      </w:r>
    </w:p>
    <w:p w14:paraId="0112A364" w14:textId="77777777" w:rsidR="001A1EE1" w:rsidRDefault="001A1EE1" w:rsidP="001A1EE1">
      <w:pPr>
        <w:rPr>
          <w:rFonts w:asciiTheme="minorHAnsi" w:hAnsiTheme="minorHAnsi"/>
          <w:sz w:val="28"/>
        </w:rPr>
      </w:pPr>
    </w:p>
    <w:p w14:paraId="4312D5DF" w14:textId="77777777" w:rsidR="001A1EE1" w:rsidRPr="006B3542" w:rsidRDefault="00DA787F" w:rsidP="001A1EE1">
      <w:pPr>
        <w:rPr>
          <w:rFonts w:asciiTheme="minorHAnsi" w:hAnsiTheme="minorHAnsi"/>
          <w:sz w:val="28"/>
          <w:szCs w:val="36"/>
        </w:rPr>
      </w:pPr>
      <w:r>
        <w:rPr>
          <w:rFonts w:asciiTheme="minorHAnsi" w:hAnsiTheme="minorHAnsi"/>
          <w:sz w:val="28"/>
          <w:szCs w:val="36"/>
        </w:rPr>
        <w:t>3</w:t>
      </w:r>
      <w:r w:rsidR="001A1EE1">
        <w:rPr>
          <w:rFonts w:asciiTheme="minorHAnsi" w:hAnsiTheme="minorHAnsi"/>
          <w:sz w:val="28"/>
          <w:szCs w:val="36"/>
        </w:rPr>
        <w:tab/>
      </w:r>
      <w:r w:rsidR="001A1EE1" w:rsidRPr="006B3542">
        <w:rPr>
          <w:rFonts w:asciiTheme="minorHAnsi" w:hAnsiTheme="minorHAnsi"/>
          <w:sz w:val="28"/>
          <w:szCs w:val="36"/>
        </w:rPr>
        <w:t xml:space="preserve">Infant’s head </w:t>
      </w:r>
      <w:proofErr w:type="gramStart"/>
      <w:r w:rsidR="001A1EE1" w:rsidRPr="006B3542">
        <w:rPr>
          <w:rFonts w:asciiTheme="minorHAnsi" w:hAnsiTheme="minorHAnsi"/>
          <w:sz w:val="28"/>
          <w:szCs w:val="36"/>
        </w:rPr>
        <w:t>is</w:t>
      </w:r>
      <w:proofErr w:type="gramEnd"/>
      <w:r w:rsidR="001A1EE1" w:rsidRPr="006B3542">
        <w:rPr>
          <w:rFonts w:asciiTheme="minorHAnsi" w:hAnsiTheme="minorHAnsi"/>
          <w:sz w:val="28"/>
          <w:szCs w:val="36"/>
        </w:rPr>
        <w:t xml:space="preserve"> ¼ of its size, whereas in an adolescent 1/8 of size</w:t>
      </w:r>
    </w:p>
    <w:p w14:paraId="44A39BBD" w14:textId="77777777" w:rsidR="001A1EE1" w:rsidRDefault="001A1EE1" w:rsidP="001A1EE1">
      <w:pPr>
        <w:rPr>
          <w:rFonts w:asciiTheme="minorHAnsi" w:hAnsiTheme="minorHAnsi"/>
          <w:sz w:val="28"/>
        </w:rPr>
      </w:pPr>
      <w:r>
        <w:rPr>
          <w:rFonts w:ascii="Comic Sans MS" w:hAnsi="Comic Sans MS"/>
          <w:noProof/>
          <w:sz w:val="28"/>
          <w:lang w:eastAsia="en-GB"/>
        </w:rPr>
        <w:drawing>
          <wp:anchor distT="0" distB="0" distL="114300" distR="114300" simplePos="0" relativeHeight="251695104" behindDoc="1" locked="0" layoutInCell="1" allowOverlap="1" wp14:anchorId="5BA791AB" wp14:editId="468C2802">
            <wp:simplePos x="0" y="0"/>
            <wp:positionH relativeFrom="column">
              <wp:posOffset>690770</wp:posOffset>
            </wp:positionH>
            <wp:positionV relativeFrom="paragraph">
              <wp:posOffset>14163</wp:posOffset>
            </wp:positionV>
            <wp:extent cx="4744085" cy="2456815"/>
            <wp:effectExtent l="0" t="0" r="0" b="635"/>
            <wp:wrapTight wrapText="bothSides">
              <wp:wrapPolygon edited="0">
                <wp:start x="0" y="0"/>
                <wp:lineTo x="0" y="21438"/>
                <wp:lineTo x="21510" y="21438"/>
                <wp:lineTo x="21510" y="0"/>
                <wp:lineTo x="0" y="0"/>
              </wp:wrapPolygon>
            </wp:wrapTight>
            <wp:docPr id="19" name="Picture 19" descr="SCAN0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AN0046"/>
                    <pic:cNvPicPr>
                      <a:picLocks noChangeAspect="1" noChangeArrowheads="1"/>
                    </pic:cNvPicPr>
                  </pic:nvPicPr>
                  <pic:blipFill>
                    <a:blip r:embed="rId26" cstate="print"/>
                    <a:srcRect l="4771" t="17337" r="1241" b="51831"/>
                    <a:stretch>
                      <a:fillRect/>
                    </a:stretch>
                  </pic:blipFill>
                  <pic:spPr bwMode="auto">
                    <a:xfrm>
                      <a:off x="0" y="0"/>
                      <a:ext cx="4744085" cy="245681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39A6ACA" w14:textId="77777777" w:rsidR="001A1EE1" w:rsidRPr="006B3542" w:rsidRDefault="001A1EE1" w:rsidP="001A1EE1">
      <w:pPr>
        <w:rPr>
          <w:rFonts w:asciiTheme="minorHAnsi" w:hAnsiTheme="minorHAnsi"/>
          <w:sz w:val="28"/>
        </w:rPr>
      </w:pPr>
    </w:p>
    <w:p w14:paraId="65FFAC02" w14:textId="77777777" w:rsidR="001A1EE1" w:rsidRDefault="001A1EE1" w:rsidP="001A1EE1">
      <w:pPr>
        <w:rPr>
          <w:rFonts w:asciiTheme="minorHAnsi" w:hAnsiTheme="minorHAnsi"/>
          <w:sz w:val="36"/>
          <w:szCs w:val="36"/>
        </w:rPr>
      </w:pPr>
    </w:p>
    <w:p w14:paraId="1C76C6C2" w14:textId="77777777" w:rsidR="001A1EE1" w:rsidRDefault="001A1EE1" w:rsidP="001A1EE1">
      <w:pPr>
        <w:rPr>
          <w:rFonts w:asciiTheme="minorHAnsi" w:hAnsiTheme="minorHAnsi"/>
          <w:sz w:val="36"/>
          <w:szCs w:val="36"/>
        </w:rPr>
      </w:pPr>
    </w:p>
    <w:p w14:paraId="13B3C7E3" w14:textId="77777777" w:rsidR="001A1EE1" w:rsidRDefault="001A1EE1" w:rsidP="001A1EE1">
      <w:pPr>
        <w:rPr>
          <w:rFonts w:asciiTheme="minorHAnsi" w:hAnsiTheme="minorHAnsi"/>
          <w:sz w:val="36"/>
          <w:szCs w:val="36"/>
        </w:rPr>
      </w:pPr>
    </w:p>
    <w:p w14:paraId="730806E9" w14:textId="77777777" w:rsidR="001A1EE1" w:rsidRDefault="001A1EE1" w:rsidP="001A1EE1">
      <w:pPr>
        <w:tabs>
          <w:tab w:val="left" w:pos="2106"/>
        </w:tabs>
        <w:rPr>
          <w:rFonts w:asciiTheme="minorHAnsi" w:hAnsiTheme="minorHAnsi"/>
          <w:sz w:val="36"/>
          <w:szCs w:val="36"/>
        </w:rPr>
      </w:pPr>
      <w:r>
        <w:rPr>
          <w:rFonts w:asciiTheme="minorHAnsi" w:hAnsiTheme="minorHAnsi"/>
          <w:sz w:val="36"/>
          <w:szCs w:val="36"/>
        </w:rPr>
        <w:tab/>
      </w:r>
    </w:p>
    <w:p w14:paraId="15FE025F" w14:textId="77777777" w:rsidR="001A1EE1" w:rsidRDefault="001A1EE1" w:rsidP="001A1EE1">
      <w:pPr>
        <w:rPr>
          <w:rFonts w:asciiTheme="minorHAnsi" w:hAnsiTheme="minorHAnsi"/>
          <w:sz w:val="36"/>
          <w:szCs w:val="36"/>
        </w:rPr>
      </w:pPr>
    </w:p>
    <w:p w14:paraId="4CADB560" w14:textId="77777777" w:rsidR="001A1EE1" w:rsidRDefault="001A1EE1" w:rsidP="001A1EE1">
      <w:pPr>
        <w:rPr>
          <w:rFonts w:asciiTheme="minorHAnsi" w:hAnsiTheme="minorHAnsi"/>
          <w:sz w:val="36"/>
          <w:szCs w:val="36"/>
        </w:rPr>
      </w:pPr>
    </w:p>
    <w:p w14:paraId="3F140CED" w14:textId="77777777" w:rsidR="001A1EE1" w:rsidRDefault="001A1EE1" w:rsidP="001A1EE1">
      <w:pPr>
        <w:rPr>
          <w:rFonts w:asciiTheme="minorHAnsi" w:hAnsiTheme="minorHAnsi"/>
          <w:sz w:val="36"/>
          <w:szCs w:val="36"/>
        </w:rPr>
      </w:pPr>
    </w:p>
    <w:p w14:paraId="7F40ACE5" w14:textId="77777777" w:rsidR="001A1EE1" w:rsidRDefault="001A1EE1" w:rsidP="001A1EE1">
      <w:pPr>
        <w:rPr>
          <w:rFonts w:asciiTheme="minorHAnsi" w:hAnsiTheme="minorHAnsi"/>
          <w:sz w:val="36"/>
          <w:szCs w:val="36"/>
        </w:rPr>
      </w:pPr>
      <w:r>
        <w:rPr>
          <w:rFonts w:ascii="Comic Sans MS" w:hAnsi="Comic Sans MS"/>
          <w:noProof/>
          <w:sz w:val="28"/>
          <w:lang w:eastAsia="en-GB"/>
        </w:rPr>
        <w:drawing>
          <wp:anchor distT="0" distB="0" distL="114300" distR="114300" simplePos="0" relativeHeight="251694080" behindDoc="1" locked="0" layoutInCell="1" allowOverlap="1" wp14:anchorId="09E7BB3B" wp14:editId="1A068C7F">
            <wp:simplePos x="0" y="0"/>
            <wp:positionH relativeFrom="column">
              <wp:posOffset>3832336</wp:posOffset>
            </wp:positionH>
            <wp:positionV relativeFrom="paragraph">
              <wp:posOffset>176585</wp:posOffset>
            </wp:positionV>
            <wp:extent cx="2597150" cy="3140075"/>
            <wp:effectExtent l="0" t="0" r="0" b="3175"/>
            <wp:wrapTight wrapText="bothSides">
              <wp:wrapPolygon edited="0">
                <wp:start x="0" y="0"/>
                <wp:lineTo x="0" y="21491"/>
                <wp:lineTo x="21389" y="21491"/>
                <wp:lineTo x="21389" y="0"/>
                <wp:lineTo x="0" y="0"/>
              </wp:wrapPolygon>
            </wp:wrapTight>
            <wp:docPr id="20" name="Picture 20" descr="SCAN0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AN0046"/>
                    <pic:cNvPicPr>
                      <a:picLocks noChangeAspect="1" noChangeArrowheads="1"/>
                    </pic:cNvPicPr>
                  </pic:nvPicPr>
                  <pic:blipFill>
                    <a:blip r:embed="rId27" cstate="print"/>
                    <a:srcRect l="51610" t="48222" b="14757"/>
                    <a:stretch>
                      <a:fillRect/>
                    </a:stretch>
                  </pic:blipFill>
                  <pic:spPr bwMode="auto">
                    <a:xfrm>
                      <a:off x="0" y="0"/>
                      <a:ext cx="2597150" cy="31400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6F35D45C" w14:textId="77777777" w:rsidR="001A1EE1" w:rsidRDefault="001A1EE1" w:rsidP="001A1EE1">
      <w:pPr>
        <w:rPr>
          <w:rFonts w:asciiTheme="minorHAnsi" w:hAnsiTheme="minorHAnsi"/>
          <w:sz w:val="28"/>
          <w:szCs w:val="36"/>
        </w:rPr>
      </w:pPr>
      <w:r>
        <w:rPr>
          <w:rFonts w:asciiTheme="minorHAnsi" w:hAnsiTheme="minorHAnsi"/>
          <w:sz w:val="36"/>
          <w:szCs w:val="36"/>
        </w:rPr>
        <w:t xml:space="preserve">                   </w:t>
      </w:r>
    </w:p>
    <w:p w14:paraId="7F20C155" w14:textId="77777777" w:rsidR="001A1EE1" w:rsidRPr="006B3542" w:rsidRDefault="001A1EE1" w:rsidP="001A1EE1">
      <w:pPr>
        <w:rPr>
          <w:rFonts w:asciiTheme="minorHAnsi" w:hAnsiTheme="minorHAnsi"/>
          <w:sz w:val="28"/>
          <w:szCs w:val="36"/>
        </w:rPr>
      </w:pPr>
      <w:r w:rsidRPr="006B3542">
        <w:rPr>
          <w:rFonts w:asciiTheme="minorHAnsi" w:hAnsiTheme="minorHAnsi"/>
          <w:sz w:val="28"/>
          <w:szCs w:val="36"/>
        </w:rPr>
        <w:t>3   Differential growth of body parts</w:t>
      </w:r>
    </w:p>
    <w:p w14:paraId="26A5DA15" w14:textId="77777777" w:rsidR="001A1EE1" w:rsidRDefault="001A1EE1" w:rsidP="001A1EE1">
      <w:pPr>
        <w:rPr>
          <w:rFonts w:asciiTheme="minorHAnsi" w:hAnsiTheme="minorHAnsi"/>
          <w:sz w:val="36"/>
          <w:szCs w:val="36"/>
        </w:rPr>
      </w:pPr>
    </w:p>
    <w:p w14:paraId="43AC2960" w14:textId="77777777" w:rsidR="001A1EE1" w:rsidRDefault="001A1EE1" w:rsidP="001A1EE1">
      <w:pPr>
        <w:rPr>
          <w:rFonts w:asciiTheme="minorHAnsi" w:hAnsiTheme="minorHAnsi"/>
          <w:sz w:val="36"/>
          <w:szCs w:val="36"/>
        </w:rPr>
      </w:pPr>
    </w:p>
    <w:p w14:paraId="3EBC283C" w14:textId="77777777" w:rsidR="001A1EE1" w:rsidRDefault="001A1EE1" w:rsidP="001A1EE1">
      <w:pPr>
        <w:rPr>
          <w:rFonts w:asciiTheme="minorHAnsi" w:hAnsiTheme="minorHAnsi"/>
          <w:sz w:val="36"/>
          <w:szCs w:val="36"/>
        </w:rPr>
      </w:pPr>
    </w:p>
    <w:p w14:paraId="53604FE6" w14:textId="77777777" w:rsidR="001A1EE1" w:rsidRDefault="001A1EE1" w:rsidP="001A1EE1">
      <w:pPr>
        <w:rPr>
          <w:rFonts w:asciiTheme="minorHAnsi" w:hAnsiTheme="minorHAnsi"/>
          <w:sz w:val="36"/>
          <w:szCs w:val="36"/>
        </w:rPr>
      </w:pPr>
    </w:p>
    <w:p w14:paraId="30E61D0C" w14:textId="77777777" w:rsidR="001A1EE1" w:rsidRDefault="001A1EE1" w:rsidP="001A1EE1">
      <w:pPr>
        <w:rPr>
          <w:rFonts w:asciiTheme="minorHAnsi" w:hAnsiTheme="minorHAnsi"/>
          <w:sz w:val="36"/>
          <w:szCs w:val="36"/>
        </w:rPr>
      </w:pPr>
    </w:p>
    <w:p w14:paraId="06F51DD2" w14:textId="77777777" w:rsidR="001A1EE1" w:rsidRDefault="001A1EE1" w:rsidP="001A1EE1">
      <w:pPr>
        <w:rPr>
          <w:rFonts w:asciiTheme="minorHAnsi" w:hAnsiTheme="minorHAnsi"/>
          <w:sz w:val="36"/>
          <w:szCs w:val="36"/>
        </w:rPr>
      </w:pPr>
    </w:p>
    <w:p w14:paraId="0485A735" w14:textId="77777777" w:rsidR="001A1EE1" w:rsidRDefault="001A1EE1" w:rsidP="001A1EE1">
      <w:pPr>
        <w:rPr>
          <w:rFonts w:asciiTheme="minorHAnsi" w:hAnsiTheme="minorHAnsi"/>
          <w:sz w:val="28"/>
        </w:rPr>
      </w:pPr>
    </w:p>
    <w:p w14:paraId="166C4C49" w14:textId="77777777" w:rsidR="002D73D1" w:rsidRDefault="002D73D1" w:rsidP="009967AD">
      <w:pPr>
        <w:rPr>
          <w:rFonts w:asciiTheme="minorHAnsi" w:hAnsiTheme="minorHAnsi"/>
          <w:sz w:val="28"/>
          <w:szCs w:val="28"/>
        </w:rPr>
      </w:pPr>
      <w:r w:rsidRPr="00C845D9">
        <w:rPr>
          <w:rFonts w:asciiTheme="minorHAnsi" w:hAnsiTheme="minorHAnsi"/>
          <w:sz w:val="32"/>
          <w:szCs w:val="28"/>
        </w:rPr>
        <w:t xml:space="preserve">Norms are an </w:t>
      </w:r>
      <w:r w:rsidRPr="00C845D9">
        <w:rPr>
          <w:rFonts w:asciiTheme="minorHAnsi" w:hAnsiTheme="minorHAnsi"/>
          <w:b/>
          <w:smallCaps/>
          <w:sz w:val="32"/>
          <w:szCs w:val="28"/>
        </w:rPr>
        <w:t>average</w:t>
      </w:r>
      <w:r w:rsidRPr="00C845D9">
        <w:rPr>
          <w:rFonts w:asciiTheme="minorHAnsi" w:hAnsiTheme="minorHAnsi"/>
          <w:sz w:val="32"/>
          <w:szCs w:val="28"/>
        </w:rPr>
        <w:t xml:space="preserve"> </w:t>
      </w:r>
      <w:r>
        <w:rPr>
          <w:rFonts w:asciiTheme="minorHAnsi" w:hAnsiTheme="minorHAnsi"/>
          <w:sz w:val="28"/>
          <w:szCs w:val="28"/>
        </w:rPr>
        <w:t xml:space="preserve">set of expectations, if a child develops faster or slower it does not necessarily mean the child is ‘gifted’ or there is something wrong.  </w:t>
      </w:r>
    </w:p>
    <w:p w14:paraId="53B7508E" w14:textId="77777777" w:rsidR="002D73D1" w:rsidRDefault="002D73D1" w:rsidP="009967AD">
      <w:pPr>
        <w:rPr>
          <w:rFonts w:asciiTheme="minorHAnsi" w:hAnsiTheme="minorHAnsi"/>
          <w:sz w:val="28"/>
          <w:szCs w:val="28"/>
        </w:rPr>
      </w:pPr>
    </w:p>
    <w:p w14:paraId="3A9A2EBA" w14:textId="77777777" w:rsidR="002D73D1" w:rsidRDefault="002D73D1" w:rsidP="009967AD">
      <w:pPr>
        <w:rPr>
          <w:rFonts w:asciiTheme="minorHAnsi" w:hAnsiTheme="minorHAnsi"/>
          <w:sz w:val="28"/>
          <w:szCs w:val="28"/>
        </w:rPr>
      </w:pPr>
      <w:r>
        <w:rPr>
          <w:rFonts w:asciiTheme="minorHAnsi" w:hAnsiTheme="minorHAnsi"/>
          <w:sz w:val="28"/>
          <w:szCs w:val="28"/>
        </w:rPr>
        <w:t>People experience the PIES holistically, for example a child’s social skills is dependent on its language and intellectual development.  It is not possible to assess one aspect of development without looking at other aspects.</w:t>
      </w:r>
    </w:p>
    <w:p w14:paraId="47FF78ED" w14:textId="77777777" w:rsidR="00711997" w:rsidRDefault="00711997" w:rsidP="009967AD">
      <w:pPr>
        <w:rPr>
          <w:rFonts w:asciiTheme="minorHAnsi" w:hAnsiTheme="minorHAnsi"/>
          <w:sz w:val="28"/>
          <w:szCs w:val="28"/>
        </w:rPr>
      </w:pPr>
    </w:p>
    <w:p w14:paraId="2ECEF065" w14:textId="77777777" w:rsidR="00832326" w:rsidRDefault="002D73D1" w:rsidP="009967AD">
      <w:pPr>
        <w:rPr>
          <w:rFonts w:asciiTheme="minorHAnsi" w:hAnsiTheme="minorHAnsi"/>
          <w:sz w:val="28"/>
          <w:szCs w:val="28"/>
        </w:rPr>
      </w:pPr>
      <w:r>
        <w:rPr>
          <w:rFonts w:asciiTheme="minorHAnsi" w:hAnsiTheme="minorHAnsi"/>
          <w:sz w:val="28"/>
          <w:szCs w:val="28"/>
        </w:rPr>
        <w:t>Developmental milestones are a useful guide to help health professionals recognise, monitor and take appropriate action if development is delayed in one or more of the developmental areas.</w:t>
      </w:r>
    </w:p>
    <w:p w14:paraId="53E9136E" w14:textId="77777777" w:rsidR="001D3213" w:rsidRDefault="001D3213" w:rsidP="001B53C3">
      <w:pPr>
        <w:rPr>
          <w:rFonts w:asciiTheme="minorHAnsi" w:hAnsiTheme="minorHAnsi"/>
          <w:b/>
          <w:sz w:val="32"/>
        </w:rPr>
      </w:pPr>
    </w:p>
    <w:p w14:paraId="2F9B3A67" w14:textId="77777777" w:rsidR="001B53C3" w:rsidRPr="006C1E08" w:rsidRDefault="001B53C3" w:rsidP="001B53C3">
      <w:pPr>
        <w:rPr>
          <w:rFonts w:asciiTheme="minorHAnsi" w:hAnsiTheme="minorHAnsi"/>
          <w:b/>
          <w:sz w:val="32"/>
        </w:rPr>
      </w:pPr>
      <w:r w:rsidRPr="006C1E08">
        <w:rPr>
          <w:rFonts w:asciiTheme="minorHAnsi" w:hAnsiTheme="minorHAnsi"/>
          <w:b/>
          <w:sz w:val="32"/>
        </w:rPr>
        <w:t>Key words:</w:t>
      </w:r>
    </w:p>
    <w:p w14:paraId="711C5A48" w14:textId="77777777" w:rsidR="001B53C3" w:rsidRPr="009967AD" w:rsidRDefault="001B53C3" w:rsidP="001B53C3">
      <w:pPr>
        <w:rPr>
          <w:rFonts w:asciiTheme="minorHAnsi" w:hAnsiTheme="minorHAnsi"/>
          <w:sz w:val="28"/>
        </w:rPr>
      </w:pPr>
    </w:p>
    <w:tbl>
      <w:tblPr>
        <w:tblStyle w:val="TableGrid"/>
        <w:tblW w:w="0" w:type="auto"/>
        <w:tblLook w:val="04A0" w:firstRow="1" w:lastRow="0" w:firstColumn="1" w:lastColumn="0" w:noHBand="0" w:noVBand="1"/>
      </w:tblPr>
      <w:tblGrid>
        <w:gridCol w:w="3227"/>
        <w:gridCol w:w="7193"/>
      </w:tblGrid>
      <w:tr w:rsidR="001B53C3" w:rsidRPr="009967AD" w14:paraId="328DD7AD" w14:textId="77777777" w:rsidTr="00595EC2">
        <w:tc>
          <w:tcPr>
            <w:tcW w:w="3227" w:type="dxa"/>
          </w:tcPr>
          <w:p w14:paraId="67C06654" w14:textId="77777777" w:rsidR="001B53C3" w:rsidRDefault="001B53C3" w:rsidP="00595EC2">
            <w:pPr>
              <w:rPr>
                <w:rFonts w:asciiTheme="minorHAnsi" w:hAnsiTheme="minorHAnsi"/>
                <w:sz w:val="28"/>
              </w:rPr>
            </w:pPr>
            <w:r w:rsidRPr="009967AD">
              <w:rPr>
                <w:rFonts w:asciiTheme="minorHAnsi" w:hAnsiTheme="minorHAnsi"/>
                <w:sz w:val="28"/>
              </w:rPr>
              <w:t>menopause</w:t>
            </w:r>
          </w:p>
          <w:p w14:paraId="5B228D30" w14:textId="77777777" w:rsidR="006C1E08" w:rsidRPr="009967AD" w:rsidRDefault="006C1E08" w:rsidP="00595EC2">
            <w:pPr>
              <w:rPr>
                <w:rFonts w:asciiTheme="minorHAnsi" w:hAnsiTheme="minorHAnsi"/>
                <w:sz w:val="28"/>
              </w:rPr>
            </w:pPr>
          </w:p>
        </w:tc>
        <w:tc>
          <w:tcPr>
            <w:tcW w:w="7193" w:type="dxa"/>
          </w:tcPr>
          <w:p w14:paraId="578F611F" w14:textId="77777777" w:rsidR="001B53C3" w:rsidRPr="009967AD" w:rsidRDefault="001B53C3" w:rsidP="00595EC2">
            <w:pPr>
              <w:rPr>
                <w:rFonts w:asciiTheme="minorHAnsi" w:hAnsiTheme="minorHAnsi"/>
                <w:sz w:val="28"/>
              </w:rPr>
            </w:pPr>
          </w:p>
        </w:tc>
      </w:tr>
      <w:tr w:rsidR="001B53C3" w:rsidRPr="009967AD" w14:paraId="742EEDB6" w14:textId="77777777" w:rsidTr="00595EC2">
        <w:tc>
          <w:tcPr>
            <w:tcW w:w="3227" w:type="dxa"/>
          </w:tcPr>
          <w:p w14:paraId="0697D387" w14:textId="77777777" w:rsidR="001B53C3" w:rsidRDefault="001B53C3" w:rsidP="00595EC2">
            <w:pPr>
              <w:rPr>
                <w:rFonts w:asciiTheme="minorHAnsi" w:hAnsiTheme="minorHAnsi"/>
                <w:sz w:val="28"/>
              </w:rPr>
            </w:pPr>
            <w:r w:rsidRPr="009967AD">
              <w:rPr>
                <w:rFonts w:asciiTheme="minorHAnsi" w:hAnsiTheme="minorHAnsi"/>
                <w:sz w:val="28"/>
              </w:rPr>
              <w:t>mobility</w:t>
            </w:r>
          </w:p>
          <w:p w14:paraId="099AA70E" w14:textId="77777777" w:rsidR="006C1E08" w:rsidRPr="009967AD" w:rsidRDefault="006C1E08" w:rsidP="00595EC2">
            <w:pPr>
              <w:rPr>
                <w:rFonts w:asciiTheme="minorHAnsi" w:hAnsiTheme="minorHAnsi"/>
                <w:sz w:val="28"/>
              </w:rPr>
            </w:pPr>
          </w:p>
        </w:tc>
        <w:tc>
          <w:tcPr>
            <w:tcW w:w="7193" w:type="dxa"/>
          </w:tcPr>
          <w:p w14:paraId="0D0782BB" w14:textId="77777777" w:rsidR="001B53C3" w:rsidRPr="009967AD" w:rsidRDefault="001B53C3" w:rsidP="00595EC2">
            <w:pPr>
              <w:rPr>
                <w:rFonts w:asciiTheme="minorHAnsi" w:hAnsiTheme="minorHAnsi"/>
                <w:sz w:val="28"/>
              </w:rPr>
            </w:pPr>
          </w:p>
        </w:tc>
      </w:tr>
      <w:tr w:rsidR="001B53C3" w:rsidRPr="009967AD" w14:paraId="3D052A29" w14:textId="77777777" w:rsidTr="00595EC2">
        <w:tc>
          <w:tcPr>
            <w:tcW w:w="3227" w:type="dxa"/>
          </w:tcPr>
          <w:p w14:paraId="47625EA5" w14:textId="77777777" w:rsidR="001B53C3" w:rsidRDefault="001B53C3" w:rsidP="00595EC2">
            <w:pPr>
              <w:rPr>
                <w:rFonts w:asciiTheme="minorHAnsi" w:hAnsiTheme="minorHAnsi"/>
                <w:sz w:val="28"/>
              </w:rPr>
            </w:pPr>
            <w:r>
              <w:rPr>
                <w:rFonts w:asciiTheme="minorHAnsi" w:hAnsiTheme="minorHAnsi"/>
                <w:sz w:val="28"/>
              </w:rPr>
              <w:t>paediatrician</w:t>
            </w:r>
          </w:p>
          <w:p w14:paraId="23D5BFC7" w14:textId="77777777" w:rsidR="006C1E08" w:rsidRPr="009967AD" w:rsidRDefault="006C1E08" w:rsidP="00595EC2">
            <w:pPr>
              <w:rPr>
                <w:rFonts w:asciiTheme="minorHAnsi" w:hAnsiTheme="minorHAnsi"/>
                <w:sz w:val="28"/>
              </w:rPr>
            </w:pPr>
          </w:p>
        </w:tc>
        <w:tc>
          <w:tcPr>
            <w:tcW w:w="7193" w:type="dxa"/>
          </w:tcPr>
          <w:p w14:paraId="5A2AF4FB" w14:textId="77777777" w:rsidR="001B53C3" w:rsidRPr="009967AD" w:rsidRDefault="001B53C3" w:rsidP="00595EC2">
            <w:pPr>
              <w:rPr>
                <w:rFonts w:asciiTheme="minorHAnsi" w:hAnsiTheme="minorHAnsi"/>
                <w:sz w:val="28"/>
              </w:rPr>
            </w:pPr>
          </w:p>
        </w:tc>
      </w:tr>
      <w:tr w:rsidR="001B53C3" w:rsidRPr="009967AD" w14:paraId="2E08B923" w14:textId="77777777" w:rsidTr="00595EC2">
        <w:tc>
          <w:tcPr>
            <w:tcW w:w="3227" w:type="dxa"/>
          </w:tcPr>
          <w:p w14:paraId="0A2F2CBB" w14:textId="77777777" w:rsidR="001B53C3" w:rsidRDefault="001B53C3" w:rsidP="00595EC2">
            <w:pPr>
              <w:rPr>
                <w:rFonts w:asciiTheme="minorHAnsi" w:hAnsiTheme="minorHAnsi"/>
                <w:sz w:val="28"/>
              </w:rPr>
            </w:pPr>
            <w:r>
              <w:rPr>
                <w:rFonts w:asciiTheme="minorHAnsi" w:hAnsiTheme="minorHAnsi"/>
                <w:sz w:val="28"/>
              </w:rPr>
              <w:t>health visitor</w:t>
            </w:r>
          </w:p>
          <w:p w14:paraId="4ED3C080" w14:textId="77777777" w:rsidR="006C1E08" w:rsidRPr="009967AD" w:rsidRDefault="006C1E08" w:rsidP="00595EC2">
            <w:pPr>
              <w:rPr>
                <w:rFonts w:asciiTheme="minorHAnsi" w:hAnsiTheme="minorHAnsi"/>
                <w:sz w:val="28"/>
              </w:rPr>
            </w:pPr>
          </w:p>
        </w:tc>
        <w:tc>
          <w:tcPr>
            <w:tcW w:w="7193" w:type="dxa"/>
          </w:tcPr>
          <w:p w14:paraId="2C8CBBAD" w14:textId="77777777" w:rsidR="001B53C3" w:rsidRPr="009967AD" w:rsidRDefault="001B53C3" w:rsidP="00595EC2">
            <w:pPr>
              <w:rPr>
                <w:rFonts w:asciiTheme="minorHAnsi" w:hAnsiTheme="minorHAnsi"/>
                <w:sz w:val="28"/>
              </w:rPr>
            </w:pPr>
          </w:p>
        </w:tc>
      </w:tr>
      <w:tr w:rsidR="0060437F" w:rsidRPr="009967AD" w14:paraId="7571265B" w14:textId="77777777" w:rsidTr="00595EC2">
        <w:tc>
          <w:tcPr>
            <w:tcW w:w="3227" w:type="dxa"/>
          </w:tcPr>
          <w:p w14:paraId="1FB32CAA" w14:textId="77777777" w:rsidR="0060437F" w:rsidRDefault="0060437F" w:rsidP="00595EC2">
            <w:pPr>
              <w:rPr>
                <w:rFonts w:asciiTheme="minorHAnsi" w:hAnsiTheme="minorHAnsi"/>
                <w:sz w:val="28"/>
              </w:rPr>
            </w:pPr>
            <w:r>
              <w:rPr>
                <w:rFonts w:asciiTheme="minorHAnsi" w:hAnsiTheme="minorHAnsi"/>
                <w:sz w:val="28"/>
              </w:rPr>
              <w:t>centile lines</w:t>
            </w:r>
          </w:p>
          <w:p w14:paraId="37C52B08" w14:textId="77777777" w:rsidR="006C1E08" w:rsidRDefault="006C1E08" w:rsidP="00595EC2">
            <w:pPr>
              <w:rPr>
                <w:rFonts w:asciiTheme="minorHAnsi" w:hAnsiTheme="minorHAnsi"/>
                <w:sz w:val="28"/>
              </w:rPr>
            </w:pPr>
          </w:p>
        </w:tc>
        <w:tc>
          <w:tcPr>
            <w:tcW w:w="7193" w:type="dxa"/>
          </w:tcPr>
          <w:p w14:paraId="2210B15E" w14:textId="77777777" w:rsidR="0060437F" w:rsidRPr="009967AD" w:rsidRDefault="0060437F" w:rsidP="00595EC2">
            <w:pPr>
              <w:rPr>
                <w:rFonts w:asciiTheme="minorHAnsi" w:hAnsiTheme="minorHAnsi"/>
                <w:sz w:val="28"/>
              </w:rPr>
            </w:pPr>
          </w:p>
        </w:tc>
      </w:tr>
      <w:tr w:rsidR="00832326" w:rsidRPr="009967AD" w14:paraId="15B2D2D1" w14:textId="77777777" w:rsidTr="00595EC2">
        <w:tc>
          <w:tcPr>
            <w:tcW w:w="3227" w:type="dxa"/>
          </w:tcPr>
          <w:p w14:paraId="10D96EA4" w14:textId="77777777" w:rsidR="00832326" w:rsidRDefault="00832326" w:rsidP="00595EC2">
            <w:pPr>
              <w:rPr>
                <w:rFonts w:asciiTheme="minorHAnsi" w:hAnsiTheme="minorHAnsi"/>
                <w:sz w:val="28"/>
              </w:rPr>
            </w:pPr>
            <w:r>
              <w:rPr>
                <w:rFonts w:asciiTheme="minorHAnsi" w:hAnsiTheme="minorHAnsi"/>
                <w:sz w:val="28"/>
              </w:rPr>
              <w:t>holistically</w:t>
            </w:r>
          </w:p>
          <w:p w14:paraId="00764D8B" w14:textId="77777777" w:rsidR="006C1E08" w:rsidRDefault="006C1E08" w:rsidP="00595EC2">
            <w:pPr>
              <w:rPr>
                <w:rFonts w:asciiTheme="minorHAnsi" w:hAnsiTheme="minorHAnsi"/>
                <w:sz w:val="28"/>
              </w:rPr>
            </w:pPr>
          </w:p>
        </w:tc>
        <w:tc>
          <w:tcPr>
            <w:tcW w:w="7193" w:type="dxa"/>
          </w:tcPr>
          <w:p w14:paraId="5589774E" w14:textId="77777777" w:rsidR="00832326" w:rsidRPr="009967AD" w:rsidRDefault="00832326" w:rsidP="00595EC2">
            <w:pPr>
              <w:rPr>
                <w:rFonts w:asciiTheme="minorHAnsi" w:hAnsiTheme="minorHAnsi"/>
                <w:sz w:val="28"/>
              </w:rPr>
            </w:pPr>
          </w:p>
        </w:tc>
      </w:tr>
      <w:tr w:rsidR="000C723B" w:rsidRPr="009967AD" w14:paraId="67B16F9D" w14:textId="77777777" w:rsidTr="00595EC2">
        <w:tc>
          <w:tcPr>
            <w:tcW w:w="3227" w:type="dxa"/>
          </w:tcPr>
          <w:p w14:paraId="084E54F3" w14:textId="77777777" w:rsidR="000C723B" w:rsidRDefault="006C1E08" w:rsidP="00595EC2">
            <w:pPr>
              <w:rPr>
                <w:rFonts w:asciiTheme="minorHAnsi" w:hAnsiTheme="minorHAnsi"/>
                <w:sz w:val="28"/>
              </w:rPr>
            </w:pPr>
            <w:r>
              <w:rPr>
                <w:rFonts w:asciiTheme="minorHAnsi" w:hAnsiTheme="minorHAnsi"/>
                <w:sz w:val="28"/>
              </w:rPr>
              <w:t>life expectancy</w:t>
            </w:r>
          </w:p>
          <w:p w14:paraId="401DAA85" w14:textId="77777777" w:rsidR="006C1E08" w:rsidRDefault="006C1E08" w:rsidP="00595EC2">
            <w:pPr>
              <w:rPr>
                <w:rFonts w:asciiTheme="minorHAnsi" w:hAnsiTheme="minorHAnsi"/>
                <w:sz w:val="28"/>
              </w:rPr>
            </w:pPr>
          </w:p>
        </w:tc>
        <w:tc>
          <w:tcPr>
            <w:tcW w:w="7193" w:type="dxa"/>
          </w:tcPr>
          <w:p w14:paraId="4D238BA7" w14:textId="77777777" w:rsidR="000C723B" w:rsidRPr="009967AD" w:rsidRDefault="000C723B" w:rsidP="00595EC2">
            <w:pPr>
              <w:rPr>
                <w:rFonts w:asciiTheme="minorHAnsi" w:hAnsiTheme="minorHAnsi"/>
                <w:sz w:val="28"/>
              </w:rPr>
            </w:pPr>
          </w:p>
        </w:tc>
      </w:tr>
      <w:tr w:rsidR="000C723B" w:rsidRPr="009967AD" w14:paraId="17E5762B" w14:textId="77777777" w:rsidTr="00595EC2">
        <w:tc>
          <w:tcPr>
            <w:tcW w:w="3227" w:type="dxa"/>
          </w:tcPr>
          <w:p w14:paraId="1D13D419" w14:textId="77777777" w:rsidR="000C723B" w:rsidRDefault="006C1E08" w:rsidP="00595EC2">
            <w:pPr>
              <w:rPr>
                <w:rFonts w:asciiTheme="minorHAnsi" w:hAnsiTheme="minorHAnsi"/>
                <w:sz w:val="28"/>
              </w:rPr>
            </w:pPr>
            <w:r>
              <w:rPr>
                <w:rFonts w:asciiTheme="minorHAnsi" w:hAnsiTheme="minorHAnsi"/>
                <w:sz w:val="28"/>
              </w:rPr>
              <w:t>life course</w:t>
            </w:r>
          </w:p>
          <w:p w14:paraId="1CBC7270" w14:textId="77777777" w:rsidR="006C1E08" w:rsidRDefault="006C1E08" w:rsidP="00595EC2">
            <w:pPr>
              <w:rPr>
                <w:rFonts w:asciiTheme="minorHAnsi" w:hAnsiTheme="minorHAnsi"/>
                <w:sz w:val="28"/>
              </w:rPr>
            </w:pPr>
          </w:p>
        </w:tc>
        <w:tc>
          <w:tcPr>
            <w:tcW w:w="7193" w:type="dxa"/>
          </w:tcPr>
          <w:p w14:paraId="047F04BD" w14:textId="77777777" w:rsidR="000C723B" w:rsidRPr="009967AD" w:rsidRDefault="000C723B" w:rsidP="00595EC2">
            <w:pPr>
              <w:rPr>
                <w:rFonts w:asciiTheme="minorHAnsi" w:hAnsiTheme="minorHAnsi"/>
                <w:sz w:val="28"/>
              </w:rPr>
            </w:pPr>
          </w:p>
        </w:tc>
      </w:tr>
      <w:tr w:rsidR="000C723B" w:rsidRPr="009967AD" w14:paraId="356483CB" w14:textId="77777777" w:rsidTr="00595EC2">
        <w:tc>
          <w:tcPr>
            <w:tcW w:w="3227" w:type="dxa"/>
          </w:tcPr>
          <w:p w14:paraId="58F3093D" w14:textId="77777777" w:rsidR="000C723B" w:rsidRDefault="006C1E08" w:rsidP="00595EC2">
            <w:pPr>
              <w:rPr>
                <w:rFonts w:asciiTheme="minorHAnsi" w:hAnsiTheme="minorHAnsi"/>
                <w:sz w:val="28"/>
              </w:rPr>
            </w:pPr>
            <w:r>
              <w:rPr>
                <w:rFonts w:asciiTheme="minorHAnsi" w:hAnsiTheme="minorHAnsi"/>
                <w:sz w:val="28"/>
              </w:rPr>
              <w:t>maturation</w:t>
            </w:r>
          </w:p>
          <w:p w14:paraId="7EB65D25" w14:textId="77777777" w:rsidR="006C1E08" w:rsidRDefault="006C1E08" w:rsidP="00595EC2">
            <w:pPr>
              <w:rPr>
                <w:rFonts w:asciiTheme="minorHAnsi" w:hAnsiTheme="minorHAnsi"/>
                <w:sz w:val="28"/>
              </w:rPr>
            </w:pPr>
          </w:p>
        </w:tc>
        <w:tc>
          <w:tcPr>
            <w:tcW w:w="7193" w:type="dxa"/>
          </w:tcPr>
          <w:p w14:paraId="35205B8A" w14:textId="77777777" w:rsidR="000C723B" w:rsidRPr="009967AD" w:rsidRDefault="000C723B" w:rsidP="00595EC2">
            <w:pPr>
              <w:rPr>
                <w:rFonts w:asciiTheme="minorHAnsi" w:hAnsiTheme="minorHAnsi"/>
                <w:sz w:val="28"/>
              </w:rPr>
            </w:pPr>
          </w:p>
        </w:tc>
      </w:tr>
      <w:tr w:rsidR="006C1E08" w:rsidRPr="009967AD" w14:paraId="42FD4064" w14:textId="77777777" w:rsidTr="00595EC2">
        <w:tc>
          <w:tcPr>
            <w:tcW w:w="3227" w:type="dxa"/>
          </w:tcPr>
          <w:p w14:paraId="6C20C13C" w14:textId="77777777" w:rsidR="006C1E08" w:rsidRDefault="006C1E08" w:rsidP="00595EC2">
            <w:pPr>
              <w:rPr>
                <w:rFonts w:asciiTheme="minorHAnsi" w:hAnsiTheme="minorHAnsi"/>
                <w:sz w:val="28"/>
              </w:rPr>
            </w:pPr>
          </w:p>
          <w:p w14:paraId="3FA2075E" w14:textId="77777777" w:rsidR="006C1E08" w:rsidRDefault="006C1E08" w:rsidP="00595EC2">
            <w:pPr>
              <w:rPr>
                <w:rFonts w:asciiTheme="minorHAnsi" w:hAnsiTheme="minorHAnsi"/>
                <w:sz w:val="28"/>
              </w:rPr>
            </w:pPr>
          </w:p>
        </w:tc>
        <w:tc>
          <w:tcPr>
            <w:tcW w:w="7193" w:type="dxa"/>
          </w:tcPr>
          <w:p w14:paraId="460182A1" w14:textId="77777777" w:rsidR="006C1E08" w:rsidRPr="009967AD" w:rsidRDefault="006C1E08" w:rsidP="00595EC2">
            <w:pPr>
              <w:rPr>
                <w:rFonts w:asciiTheme="minorHAnsi" w:hAnsiTheme="minorHAnsi"/>
                <w:sz w:val="28"/>
              </w:rPr>
            </w:pPr>
          </w:p>
        </w:tc>
      </w:tr>
      <w:tr w:rsidR="006C1E08" w:rsidRPr="009967AD" w14:paraId="70C145AE" w14:textId="77777777" w:rsidTr="00595EC2">
        <w:tc>
          <w:tcPr>
            <w:tcW w:w="3227" w:type="dxa"/>
          </w:tcPr>
          <w:p w14:paraId="089C175F" w14:textId="77777777" w:rsidR="006C1E08" w:rsidRDefault="006C1E08" w:rsidP="00595EC2">
            <w:pPr>
              <w:rPr>
                <w:rFonts w:asciiTheme="minorHAnsi" w:hAnsiTheme="minorHAnsi"/>
                <w:sz w:val="28"/>
              </w:rPr>
            </w:pPr>
          </w:p>
          <w:p w14:paraId="67393F39" w14:textId="77777777" w:rsidR="006C1E08" w:rsidRDefault="006C1E08" w:rsidP="00595EC2">
            <w:pPr>
              <w:rPr>
                <w:rFonts w:asciiTheme="minorHAnsi" w:hAnsiTheme="minorHAnsi"/>
                <w:sz w:val="28"/>
              </w:rPr>
            </w:pPr>
          </w:p>
        </w:tc>
        <w:tc>
          <w:tcPr>
            <w:tcW w:w="7193" w:type="dxa"/>
          </w:tcPr>
          <w:p w14:paraId="1A3B51E4" w14:textId="77777777" w:rsidR="006C1E08" w:rsidRPr="009967AD" w:rsidRDefault="006C1E08" w:rsidP="00595EC2">
            <w:pPr>
              <w:rPr>
                <w:rFonts w:asciiTheme="minorHAnsi" w:hAnsiTheme="minorHAnsi"/>
                <w:sz w:val="28"/>
              </w:rPr>
            </w:pPr>
          </w:p>
        </w:tc>
      </w:tr>
    </w:tbl>
    <w:p w14:paraId="419B2AB5" w14:textId="77777777" w:rsidR="00F45FA2" w:rsidRDefault="00F45FA2" w:rsidP="001F6D33">
      <w:pPr>
        <w:rPr>
          <w:rFonts w:asciiTheme="minorHAnsi" w:hAnsiTheme="minorHAnsi"/>
          <w:sz w:val="28"/>
          <w:szCs w:val="28"/>
          <w:u w:val="single"/>
        </w:rPr>
      </w:pPr>
    </w:p>
    <w:p w14:paraId="78C23D63" w14:textId="77777777" w:rsidR="00F45FA2" w:rsidRDefault="00F45FA2" w:rsidP="001F6D33">
      <w:pPr>
        <w:rPr>
          <w:rFonts w:asciiTheme="minorHAnsi" w:hAnsiTheme="minorHAnsi"/>
          <w:sz w:val="28"/>
          <w:szCs w:val="28"/>
          <w:u w:val="single"/>
        </w:rPr>
      </w:pPr>
    </w:p>
    <w:p w14:paraId="4EBA04C9" w14:textId="77777777" w:rsidR="001D3213" w:rsidRDefault="001D3213" w:rsidP="001F6D33">
      <w:pPr>
        <w:rPr>
          <w:rFonts w:asciiTheme="minorHAnsi" w:hAnsiTheme="minorHAnsi"/>
          <w:sz w:val="28"/>
          <w:szCs w:val="28"/>
          <w:u w:val="single"/>
        </w:rPr>
      </w:pPr>
    </w:p>
    <w:p w14:paraId="51567CBE" w14:textId="77777777" w:rsidR="00C845D9" w:rsidRDefault="00C845D9" w:rsidP="001F6D33">
      <w:pPr>
        <w:rPr>
          <w:rFonts w:asciiTheme="minorHAnsi" w:hAnsiTheme="minorHAnsi"/>
          <w:sz w:val="28"/>
          <w:szCs w:val="28"/>
          <w:u w:val="single"/>
        </w:rPr>
      </w:pPr>
    </w:p>
    <w:p w14:paraId="7DFC6A2C" w14:textId="77777777" w:rsidR="00C845D9" w:rsidRDefault="00C845D9" w:rsidP="001F6D33">
      <w:pPr>
        <w:rPr>
          <w:rFonts w:asciiTheme="minorHAnsi" w:hAnsiTheme="minorHAnsi"/>
          <w:sz w:val="28"/>
          <w:szCs w:val="28"/>
          <w:u w:val="single"/>
        </w:rPr>
      </w:pPr>
    </w:p>
    <w:p w14:paraId="5782226D" w14:textId="77777777" w:rsidR="00C845D9" w:rsidRDefault="00C845D9" w:rsidP="001F6D33">
      <w:pPr>
        <w:rPr>
          <w:rFonts w:asciiTheme="minorHAnsi" w:hAnsiTheme="minorHAnsi"/>
          <w:sz w:val="28"/>
          <w:szCs w:val="28"/>
          <w:u w:val="single"/>
        </w:rPr>
      </w:pPr>
    </w:p>
    <w:p w14:paraId="366FA6F6" w14:textId="77777777" w:rsidR="00C845D9" w:rsidRDefault="00C845D9" w:rsidP="001F6D33">
      <w:pPr>
        <w:rPr>
          <w:rFonts w:asciiTheme="minorHAnsi" w:hAnsiTheme="minorHAnsi"/>
          <w:sz w:val="28"/>
          <w:szCs w:val="28"/>
          <w:u w:val="single"/>
        </w:rPr>
      </w:pPr>
    </w:p>
    <w:p w14:paraId="7464EC67" w14:textId="77777777" w:rsidR="00C845D9" w:rsidRDefault="00C845D9" w:rsidP="001F6D33">
      <w:pPr>
        <w:rPr>
          <w:rFonts w:asciiTheme="minorHAnsi" w:hAnsiTheme="minorHAnsi"/>
          <w:sz w:val="28"/>
          <w:szCs w:val="28"/>
          <w:u w:val="single"/>
        </w:rPr>
      </w:pPr>
    </w:p>
    <w:p w14:paraId="5ECE1EBB" w14:textId="77777777" w:rsidR="00C845D9" w:rsidRDefault="00C845D9" w:rsidP="001F6D33">
      <w:pPr>
        <w:rPr>
          <w:rFonts w:asciiTheme="minorHAnsi" w:hAnsiTheme="minorHAnsi"/>
          <w:sz w:val="28"/>
          <w:szCs w:val="28"/>
          <w:u w:val="single"/>
        </w:rPr>
      </w:pPr>
    </w:p>
    <w:p w14:paraId="247DDAC1" w14:textId="79711502" w:rsidR="00C845D9" w:rsidRDefault="00C845D9" w:rsidP="001F6D33">
      <w:pPr>
        <w:rPr>
          <w:rFonts w:asciiTheme="minorHAnsi" w:hAnsiTheme="minorHAnsi"/>
          <w:sz w:val="28"/>
          <w:szCs w:val="28"/>
          <w:u w:val="single"/>
        </w:rPr>
      </w:pPr>
    </w:p>
    <w:p w14:paraId="023FE730" w14:textId="77777777" w:rsidR="00FD4524" w:rsidRDefault="00FD4524" w:rsidP="001F6D33">
      <w:pPr>
        <w:rPr>
          <w:rFonts w:asciiTheme="minorHAnsi" w:hAnsiTheme="minorHAnsi"/>
          <w:sz w:val="28"/>
          <w:szCs w:val="28"/>
          <w:u w:val="single"/>
        </w:rPr>
      </w:pPr>
    </w:p>
    <w:p w14:paraId="0B3DEA65" w14:textId="77777777" w:rsidR="00C845D9" w:rsidRDefault="00C845D9" w:rsidP="001F6D33">
      <w:pPr>
        <w:rPr>
          <w:rFonts w:asciiTheme="minorHAnsi" w:hAnsiTheme="minorHAnsi"/>
          <w:sz w:val="28"/>
          <w:szCs w:val="28"/>
          <w:u w:val="single"/>
        </w:rPr>
      </w:pPr>
    </w:p>
    <w:p w14:paraId="6155D4B8" w14:textId="77777777" w:rsidR="00C845D9" w:rsidRDefault="00C845D9" w:rsidP="001F6D33">
      <w:pPr>
        <w:rPr>
          <w:rFonts w:asciiTheme="minorHAnsi" w:hAnsiTheme="minorHAnsi"/>
          <w:sz w:val="28"/>
          <w:szCs w:val="28"/>
          <w:u w:val="single"/>
        </w:rPr>
      </w:pPr>
    </w:p>
    <w:p w14:paraId="34CE813E" w14:textId="77777777" w:rsidR="00C845D9" w:rsidRDefault="00C845D9" w:rsidP="001F6D33">
      <w:pPr>
        <w:rPr>
          <w:rFonts w:asciiTheme="minorHAnsi" w:hAnsiTheme="minorHAnsi"/>
          <w:sz w:val="28"/>
          <w:szCs w:val="28"/>
          <w:u w:val="single"/>
        </w:rPr>
      </w:pPr>
    </w:p>
    <w:p w14:paraId="7140FEAA" w14:textId="77777777" w:rsidR="00C845D9" w:rsidRDefault="00C845D9" w:rsidP="001F6D33">
      <w:pPr>
        <w:rPr>
          <w:rFonts w:asciiTheme="minorHAnsi" w:hAnsiTheme="minorHAnsi"/>
          <w:sz w:val="28"/>
          <w:szCs w:val="28"/>
          <w:u w:val="single"/>
        </w:rPr>
      </w:pPr>
    </w:p>
    <w:p w14:paraId="6576A31C" w14:textId="77777777" w:rsidR="00C845D9" w:rsidRDefault="00C845D9" w:rsidP="001F6D33">
      <w:pPr>
        <w:rPr>
          <w:rFonts w:asciiTheme="minorHAnsi" w:hAnsiTheme="minorHAnsi"/>
          <w:sz w:val="28"/>
          <w:szCs w:val="28"/>
          <w:u w:val="single"/>
        </w:rPr>
      </w:pPr>
    </w:p>
    <w:p w14:paraId="135C63FB" w14:textId="77777777" w:rsidR="00C845D9" w:rsidRPr="00C845D9" w:rsidRDefault="00C845D9" w:rsidP="001F6D33">
      <w:pPr>
        <w:rPr>
          <w:rFonts w:asciiTheme="minorHAnsi" w:hAnsiTheme="minorHAnsi"/>
          <w:sz w:val="36"/>
          <w:szCs w:val="28"/>
        </w:rPr>
      </w:pPr>
      <w:r w:rsidRPr="00C845D9">
        <w:rPr>
          <w:rFonts w:asciiTheme="minorHAnsi" w:hAnsiTheme="minorHAnsi"/>
          <w:sz w:val="36"/>
          <w:szCs w:val="28"/>
        </w:rPr>
        <w:lastRenderedPageBreak/>
        <w:t>Is it growth or development?</w:t>
      </w:r>
      <w:r>
        <w:rPr>
          <w:rFonts w:asciiTheme="minorHAnsi" w:hAnsiTheme="minorHAnsi"/>
          <w:sz w:val="36"/>
          <w:szCs w:val="28"/>
        </w:rPr>
        <w:t xml:space="preserve">  (G or D)</w:t>
      </w:r>
    </w:p>
    <w:p w14:paraId="5A7462DB" w14:textId="77777777" w:rsidR="00C845D9" w:rsidRDefault="00C845D9" w:rsidP="001F6D33">
      <w:pPr>
        <w:rPr>
          <w:rFonts w:asciiTheme="minorHAnsi" w:hAnsiTheme="minorHAnsi"/>
          <w:sz w:val="28"/>
          <w:szCs w:val="28"/>
          <w:u w:val="single"/>
        </w:rPr>
      </w:pPr>
    </w:p>
    <w:p w14:paraId="3E01611F" w14:textId="77777777" w:rsidR="00C845D9" w:rsidRDefault="00C845D9" w:rsidP="001F6D33">
      <w:pPr>
        <w:rPr>
          <w:rFonts w:asciiTheme="minorHAnsi" w:hAnsiTheme="minorHAnsi"/>
          <w:sz w:val="28"/>
          <w:szCs w:val="28"/>
          <w:u w:val="single"/>
        </w:rPr>
      </w:pPr>
    </w:p>
    <w:p w14:paraId="55F7BBE0" w14:textId="77777777" w:rsidR="00C845D9" w:rsidRPr="00C845D9" w:rsidRDefault="00C845D9" w:rsidP="00C845D9">
      <w:pPr>
        <w:pStyle w:val="ListParagraph"/>
        <w:numPr>
          <w:ilvl w:val="0"/>
          <w:numId w:val="2"/>
        </w:numPr>
        <w:spacing w:line="480" w:lineRule="auto"/>
        <w:rPr>
          <w:rFonts w:asciiTheme="minorHAnsi" w:hAnsiTheme="minorHAnsi"/>
          <w:sz w:val="28"/>
          <w:szCs w:val="28"/>
        </w:rPr>
      </w:pPr>
      <w:r w:rsidRPr="00C845D9">
        <w:rPr>
          <w:rFonts w:asciiTheme="minorHAnsi" w:hAnsiTheme="minorHAnsi"/>
          <w:sz w:val="28"/>
          <w:szCs w:val="28"/>
        </w:rPr>
        <w:t>a single cell getting bigger</w:t>
      </w:r>
    </w:p>
    <w:p w14:paraId="1BEF6382" w14:textId="77777777" w:rsidR="00C845D9" w:rsidRDefault="00C845D9" w:rsidP="00C845D9">
      <w:pPr>
        <w:spacing w:line="480" w:lineRule="auto"/>
        <w:rPr>
          <w:rFonts w:asciiTheme="minorHAnsi" w:hAnsiTheme="minorHAnsi"/>
          <w:sz w:val="28"/>
          <w:szCs w:val="28"/>
        </w:rPr>
      </w:pPr>
    </w:p>
    <w:p w14:paraId="49C9319E" w14:textId="77777777" w:rsidR="00C845D9" w:rsidRPr="00C845D9" w:rsidRDefault="00C845D9" w:rsidP="00C845D9">
      <w:pPr>
        <w:pStyle w:val="ListParagraph"/>
        <w:numPr>
          <w:ilvl w:val="0"/>
          <w:numId w:val="2"/>
        </w:numPr>
        <w:spacing w:line="480" w:lineRule="auto"/>
        <w:rPr>
          <w:rFonts w:asciiTheme="minorHAnsi" w:hAnsiTheme="minorHAnsi"/>
          <w:sz w:val="28"/>
          <w:szCs w:val="28"/>
        </w:rPr>
      </w:pPr>
      <w:r w:rsidRPr="00C845D9">
        <w:rPr>
          <w:rFonts w:asciiTheme="minorHAnsi" w:hAnsiTheme="minorHAnsi"/>
          <w:sz w:val="28"/>
          <w:szCs w:val="28"/>
        </w:rPr>
        <w:t>cells dividing into 2, then 4, then 8 cells – all similar cells</w:t>
      </w:r>
    </w:p>
    <w:p w14:paraId="46814780" w14:textId="77777777" w:rsidR="00C845D9" w:rsidRDefault="00C845D9" w:rsidP="00C845D9">
      <w:pPr>
        <w:spacing w:line="480" w:lineRule="auto"/>
        <w:rPr>
          <w:rFonts w:asciiTheme="minorHAnsi" w:hAnsiTheme="minorHAnsi"/>
          <w:sz w:val="28"/>
          <w:szCs w:val="28"/>
        </w:rPr>
      </w:pPr>
    </w:p>
    <w:p w14:paraId="68A0CFD1" w14:textId="77777777" w:rsidR="00C845D9" w:rsidRPr="00C845D9" w:rsidRDefault="00C845D9" w:rsidP="00C845D9">
      <w:pPr>
        <w:pStyle w:val="ListParagraph"/>
        <w:numPr>
          <w:ilvl w:val="0"/>
          <w:numId w:val="2"/>
        </w:numPr>
        <w:spacing w:line="480" w:lineRule="auto"/>
        <w:rPr>
          <w:rFonts w:asciiTheme="minorHAnsi" w:hAnsiTheme="minorHAnsi"/>
          <w:sz w:val="28"/>
          <w:szCs w:val="28"/>
        </w:rPr>
      </w:pPr>
      <w:r w:rsidRPr="00C845D9">
        <w:rPr>
          <w:rFonts w:asciiTheme="minorHAnsi" w:hAnsiTheme="minorHAnsi"/>
          <w:sz w:val="28"/>
          <w:szCs w:val="28"/>
        </w:rPr>
        <w:t>a cell differentiating into a specialised cell, such as a nerve cell</w:t>
      </w:r>
    </w:p>
    <w:p w14:paraId="7C51685A" w14:textId="77777777" w:rsidR="00C845D9" w:rsidRDefault="00C845D9" w:rsidP="00C845D9">
      <w:pPr>
        <w:spacing w:line="480" w:lineRule="auto"/>
        <w:rPr>
          <w:rFonts w:asciiTheme="minorHAnsi" w:hAnsiTheme="minorHAnsi"/>
          <w:sz w:val="28"/>
          <w:szCs w:val="28"/>
        </w:rPr>
      </w:pPr>
    </w:p>
    <w:p w14:paraId="5A1D4652" w14:textId="77777777" w:rsidR="00C845D9" w:rsidRPr="00C845D9" w:rsidRDefault="00C845D9" w:rsidP="00C845D9">
      <w:pPr>
        <w:pStyle w:val="ListParagraph"/>
        <w:numPr>
          <w:ilvl w:val="0"/>
          <w:numId w:val="2"/>
        </w:numPr>
        <w:spacing w:line="480" w:lineRule="auto"/>
        <w:rPr>
          <w:rFonts w:asciiTheme="minorHAnsi" w:hAnsiTheme="minorHAnsi"/>
          <w:sz w:val="28"/>
          <w:szCs w:val="28"/>
        </w:rPr>
      </w:pPr>
      <w:r w:rsidRPr="00C845D9">
        <w:rPr>
          <w:rFonts w:asciiTheme="minorHAnsi" w:hAnsiTheme="minorHAnsi"/>
          <w:sz w:val="28"/>
          <w:szCs w:val="28"/>
        </w:rPr>
        <w:t>a child getting taller</w:t>
      </w:r>
    </w:p>
    <w:p w14:paraId="301F9AEC" w14:textId="77777777" w:rsidR="00C845D9" w:rsidRDefault="00C845D9" w:rsidP="00C845D9">
      <w:pPr>
        <w:spacing w:line="480" w:lineRule="auto"/>
        <w:rPr>
          <w:rFonts w:asciiTheme="minorHAnsi" w:hAnsiTheme="minorHAnsi"/>
          <w:sz w:val="28"/>
          <w:szCs w:val="28"/>
        </w:rPr>
      </w:pPr>
    </w:p>
    <w:p w14:paraId="47870F20" w14:textId="77777777" w:rsidR="00C845D9" w:rsidRPr="00C845D9" w:rsidRDefault="00C845D9" w:rsidP="00C845D9">
      <w:pPr>
        <w:pStyle w:val="ListParagraph"/>
        <w:numPr>
          <w:ilvl w:val="0"/>
          <w:numId w:val="2"/>
        </w:numPr>
        <w:spacing w:line="480" w:lineRule="auto"/>
        <w:rPr>
          <w:rFonts w:asciiTheme="minorHAnsi" w:hAnsiTheme="minorHAnsi"/>
          <w:sz w:val="28"/>
          <w:szCs w:val="28"/>
        </w:rPr>
      </w:pPr>
      <w:r w:rsidRPr="00C845D9">
        <w:rPr>
          <w:rFonts w:asciiTheme="minorHAnsi" w:hAnsiTheme="minorHAnsi"/>
          <w:sz w:val="28"/>
          <w:szCs w:val="28"/>
        </w:rPr>
        <w:t>a baby beginning to walk</w:t>
      </w:r>
    </w:p>
    <w:p w14:paraId="235C0BBA" w14:textId="77777777" w:rsidR="00C845D9" w:rsidRDefault="00C845D9" w:rsidP="00C845D9">
      <w:pPr>
        <w:spacing w:line="480" w:lineRule="auto"/>
        <w:rPr>
          <w:rFonts w:asciiTheme="minorHAnsi" w:hAnsiTheme="minorHAnsi"/>
          <w:sz w:val="28"/>
          <w:szCs w:val="28"/>
        </w:rPr>
      </w:pPr>
    </w:p>
    <w:p w14:paraId="1D3AB4E4" w14:textId="77777777" w:rsidR="00C845D9" w:rsidRPr="00C845D9" w:rsidRDefault="00C845D9" w:rsidP="00C845D9">
      <w:pPr>
        <w:pStyle w:val="ListParagraph"/>
        <w:numPr>
          <w:ilvl w:val="0"/>
          <w:numId w:val="2"/>
        </w:numPr>
        <w:spacing w:line="480" w:lineRule="auto"/>
        <w:rPr>
          <w:rFonts w:asciiTheme="minorHAnsi" w:hAnsiTheme="minorHAnsi"/>
          <w:sz w:val="28"/>
          <w:szCs w:val="28"/>
        </w:rPr>
      </w:pPr>
      <w:r w:rsidRPr="00C845D9">
        <w:rPr>
          <w:rFonts w:asciiTheme="minorHAnsi" w:hAnsiTheme="minorHAnsi"/>
          <w:sz w:val="28"/>
          <w:szCs w:val="28"/>
        </w:rPr>
        <w:t>a young child beginning to say short sentences</w:t>
      </w:r>
    </w:p>
    <w:p w14:paraId="703A4BE4" w14:textId="77777777" w:rsidR="00C845D9" w:rsidRDefault="00C845D9" w:rsidP="00C845D9">
      <w:pPr>
        <w:spacing w:line="480" w:lineRule="auto"/>
        <w:rPr>
          <w:rFonts w:asciiTheme="minorHAnsi" w:hAnsiTheme="minorHAnsi"/>
          <w:sz w:val="28"/>
          <w:szCs w:val="28"/>
        </w:rPr>
      </w:pPr>
    </w:p>
    <w:p w14:paraId="077E6B75" w14:textId="77777777" w:rsidR="00C845D9" w:rsidRPr="00C845D9" w:rsidRDefault="00C845D9" w:rsidP="00C845D9">
      <w:pPr>
        <w:pStyle w:val="ListParagraph"/>
        <w:numPr>
          <w:ilvl w:val="0"/>
          <w:numId w:val="2"/>
        </w:numPr>
        <w:spacing w:line="480" w:lineRule="auto"/>
        <w:rPr>
          <w:rFonts w:asciiTheme="minorHAnsi" w:hAnsiTheme="minorHAnsi"/>
          <w:sz w:val="28"/>
          <w:szCs w:val="28"/>
        </w:rPr>
      </w:pPr>
      <w:r w:rsidRPr="00C845D9">
        <w:rPr>
          <w:rFonts w:asciiTheme="minorHAnsi" w:hAnsiTheme="minorHAnsi"/>
          <w:sz w:val="28"/>
          <w:szCs w:val="28"/>
        </w:rPr>
        <w:t>an adolescent beginning menstruation</w:t>
      </w:r>
    </w:p>
    <w:p w14:paraId="17ED2446" w14:textId="77777777" w:rsidR="00C845D9" w:rsidRDefault="00C845D9" w:rsidP="00C845D9">
      <w:pPr>
        <w:spacing w:line="480" w:lineRule="auto"/>
        <w:rPr>
          <w:rFonts w:asciiTheme="minorHAnsi" w:hAnsiTheme="minorHAnsi"/>
          <w:sz w:val="28"/>
          <w:szCs w:val="28"/>
        </w:rPr>
      </w:pPr>
    </w:p>
    <w:p w14:paraId="7F9550D1" w14:textId="77777777" w:rsidR="00C845D9" w:rsidRPr="00C845D9" w:rsidRDefault="00C845D9" w:rsidP="00C845D9">
      <w:pPr>
        <w:pStyle w:val="ListParagraph"/>
        <w:numPr>
          <w:ilvl w:val="0"/>
          <w:numId w:val="2"/>
        </w:numPr>
        <w:spacing w:line="480" w:lineRule="auto"/>
        <w:rPr>
          <w:rFonts w:asciiTheme="minorHAnsi" w:hAnsiTheme="minorHAnsi"/>
          <w:sz w:val="28"/>
          <w:szCs w:val="28"/>
        </w:rPr>
      </w:pPr>
      <w:r w:rsidRPr="00C845D9">
        <w:rPr>
          <w:rFonts w:asciiTheme="minorHAnsi" w:hAnsiTheme="minorHAnsi"/>
          <w:sz w:val="28"/>
          <w:szCs w:val="28"/>
        </w:rPr>
        <w:t xml:space="preserve">a </w:t>
      </w:r>
      <w:proofErr w:type="gramStart"/>
      <w:r w:rsidRPr="00C845D9">
        <w:rPr>
          <w:rFonts w:asciiTheme="minorHAnsi" w:hAnsiTheme="minorHAnsi"/>
          <w:sz w:val="28"/>
          <w:szCs w:val="28"/>
        </w:rPr>
        <w:t>middle aged</w:t>
      </w:r>
      <w:proofErr w:type="gramEnd"/>
      <w:r w:rsidRPr="00C845D9">
        <w:rPr>
          <w:rFonts w:asciiTheme="minorHAnsi" w:hAnsiTheme="minorHAnsi"/>
          <w:sz w:val="28"/>
          <w:szCs w:val="28"/>
        </w:rPr>
        <w:t xml:space="preserve"> person putting on a lot of weight</w:t>
      </w:r>
    </w:p>
    <w:p w14:paraId="1E4A5565" w14:textId="77777777" w:rsidR="00C845D9" w:rsidRDefault="00C845D9" w:rsidP="00C845D9">
      <w:pPr>
        <w:spacing w:line="480" w:lineRule="auto"/>
        <w:rPr>
          <w:rFonts w:asciiTheme="minorHAnsi" w:hAnsiTheme="minorHAnsi"/>
          <w:sz w:val="28"/>
          <w:szCs w:val="28"/>
        </w:rPr>
      </w:pPr>
    </w:p>
    <w:p w14:paraId="24BAB3B9" w14:textId="77777777" w:rsidR="00C845D9" w:rsidRPr="00C845D9" w:rsidRDefault="00C845D9" w:rsidP="00C845D9">
      <w:pPr>
        <w:pStyle w:val="ListParagraph"/>
        <w:numPr>
          <w:ilvl w:val="0"/>
          <w:numId w:val="2"/>
        </w:numPr>
        <w:spacing w:line="480" w:lineRule="auto"/>
        <w:rPr>
          <w:rFonts w:asciiTheme="minorHAnsi" w:hAnsiTheme="minorHAnsi"/>
          <w:sz w:val="28"/>
          <w:szCs w:val="28"/>
        </w:rPr>
      </w:pPr>
      <w:r w:rsidRPr="00C845D9">
        <w:rPr>
          <w:rFonts w:asciiTheme="minorHAnsi" w:hAnsiTheme="minorHAnsi"/>
          <w:sz w:val="28"/>
          <w:szCs w:val="28"/>
        </w:rPr>
        <w:t>a tumour increasing in size</w:t>
      </w:r>
    </w:p>
    <w:p w14:paraId="298D843E" w14:textId="77777777" w:rsidR="00C845D9" w:rsidRDefault="00C845D9" w:rsidP="00C845D9">
      <w:pPr>
        <w:spacing w:line="480" w:lineRule="auto"/>
        <w:rPr>
          <w:rFonts w:asciiTheme="minorHAnsi" w:hAnsiTheme="minorHAnsi"/>
          <w:sz w:val="28"/>
          <w:szCs w:val="28"/>
        </w:rPr>
      </w:pPr>
    </w:p>
    <w:p w14:paraId="351715AB" w14:textId="77777777" w:rsidR="00C845D9" w:rsidRPr="00C845D9" w:rsidRDefault="00C845D9" w:rsidP="00C845D9">
      <w:pPr>
        <w:pStyle w:val="ListParagraph"/>
        <w:numPr>
          <w:ilvl w:val="0"/>
          <w:numId w:val="2"/>
        </w:numPr>
        <w:spacing w:line="480" w:lineRule="auto"/>
        <w:rPr>
          <w:rFonts w:asciiTheme="minorHAnsi" w:hAnsiTheme="minorHAnsi"/>
          <w:sz w:val="28"/>
          <w:szCs w:val="28"/>
        </w:rPr>
      </w:pPr>
      <w:r w:rsidRPr="00C845D9">
        <w:rPr>
          <w:rFonts w:asciiTheme="minorHAnsi" w:hAnsiTheme="minorHAnsi"/>
          <w:sz w:val="28"/>
          <w:szCs w:val="28"/>
        </w:rPr>
        <w:t>an older person learning to use a computer</w:t>
      </w:r>
    </w:p>
    <w:p w14:paraId="51A6FE1D" w14:textId="77777777" w:rsidR="00F45FA2" w:rsidRDefault="00F45FA2" w:rsidP="001F6D33">
      <w:pPr>
        <w:rPr>
          <w:rFonts w:asciiTheme="minorHAnsi" w:hAnsiTheme="minorHAnsi"/>
          <w:sz w:val="28"/>
          <w:szCs w:val="28"/>
          <w:u w:val="single"/>
        </w:rPr>
      </w:pPr>
    </w:p>
    <w:p w14:paraId="0E6F72D5" w14:textId="77777777" w:rsidR="001F6D33" w:rsidRPr="001F6D33" w:rsidRDefault="001F6D33" w:rsidP="001F6D33">
      <w:pPr>
        <w:rPr>
          <w:rFonts w:asciiTheme="minorHAnsi" w:hAnsiTheme="minorHAnsi"/>
          <w:sz w:val="28"/>
          <w:szCs w:val="28"/>
          <w:u w:val="single"/>
        </w:rPr>
      </w:pPr>
      <w:r w:rsidRPr="001F6D33">
        <w:rPr>
          <w:rFonts w:asciiTheme="minorHAnsi" w:hAnsiTheme="minorHAnsi"/>
          <w:sz w:val="28"/>
          <w:szCs w:val="28"/>
          <w:u w:val="single"/>
        </w:rPr>
        <w:lastRenderedPageBreak/>
        <w:t xml:space="preserve">Homework:  Growth and development/Patterns of development  </w:t>
      </w:r>
      <w:proofErr w:type="gramStart"/>
      <w:r w:rsidRPr="001F6D33">
        <w:rPr>
          <w:rFonts w:asciiTheme="minorHAnsi" w:hAnsiTheme="minorHAnsi"/>
          <w:sz w:val="28"/>
          <w:szCs w:val="28"/>
          <w:u w:val="single"/>
        </w:rPr>
        <w:t xml:space="preserve">   </w:t>
      </w:r>
      <w:r w:rsidR="00F250E0">
        <w:rPr>
          <w:rFonts w:asciiTheme="minorHAnsi" w:hAnsiTheme="minorHAnsi"/>
          <w:sz w:val="28"/>
          <w:szCs w:val="28"/>
          <w:u w:val="single"/>
        </w:rPr>
        <w:t>(</w:t>
      </w:r>
      <w:proofErr w:type="gramEnd"/>
      <w:r w:rsidR="00F250E0">
        <w:rPr>
          <w:rFonts w:asciiTheme="minorHAnsi" w:hAnsiTheme="minorHAnsi"/>
          <w:sz w:val="28"/>
          <w:szCs w:val="28"/>
          <w:u w:val="single"/>
        </w:rPr>
        <w:t>…./10)</w:t>
      </w:r>
    </w:p>
    <w:p w14:paraId="6495161D" w14:textId="77777777" w:rsidR="001F6D33" w:rsidRPr="001F6D33" w:rsidRDefault="001F6D33" w:rsidP="001F6D33">
      <w:pPr>
        <w:rPr>
          <w:rFonts w:asciiTheme="minorHAnsi" w:hAnsiTheme="minorHAnsi"/>
          <w:sz w:val="28"/>
          <w:szCs w:val="28"/>
        </w:rPr>
      </w:pPr>
    </w:p>
    <w:p w14:paraId="467E5457" w14:textId="77777777" w:rsidR="001F6D33" w:rsidRPr="001F6D33" w:rsidRDefault="001F6D33" w:rsidP="001F6D33">
      <w:pPr>
        <w:rPr>
          <w:rFonts w:asciiTheme="minorHAnsi" w:hAnsiTheme="minorHAnsi"/>
          <w:sz w:val="28"/>
          <w:szCs w:val="28"/>
        </w:rPr>
      </w:pPr>
      <w:r w:rsidRPr="001F6D33">
        <w:rPr>
          <w:rFonts w:asciiTheme="minorHAnsi" w:hAnsiTheme="minorHAnsi"/>
          <w:sz w:val="28"/>
          <w:szCs w:val="28"/>
        </w:rPr>
        <w:t>Define growth and development</w:t>
      </w:r>
      <w:r>
        <w:rPr>
          <w:rFonts w:asciiTheme="minorHAnsi" w:hAnsiTheme="minorHAnsi"/>
          <w:sz w:val="28"/>
          <w:szCs w:val="28"/>
        </w:rPr>
        <w:t xml:space="preserve"> </w:t>
      </w:r>
      <w:r w:rsidRPr="001F6D33">
        <w:rPr>
          <w:rFonts w:asciiTheme="minorHAnsi" w:hAnsiTheme="minorHAnsi"/>
          <w:sz w:val="28"/>
          <w:szCs w:val="28"/>
        </w:rPr>
        <w:tab/>
      </w:r>
      <w:r w:rsidRPr="001F6D33">
        <w:rPr>
          <w:rFonts w:asciiTheme="minorHAnsi" w:hAnsiTheme="minorHAnsi"/>
          <w:sz w:val="28"/>
          <w:szCs w:val="28"/>
        </w:rPr>
        <w:tab/>
      </w:r>
      <w:r w:rsidRPr="001F6D33">
        <w:rPr>
          <w:rFonts w:asciiTheme="minorHAnsi" w:hAnsiTheme="minorHAnsi"/>
          <w:sz w:val="28"/>
          <w:szCs w:val="28"/>
        </w:rPr>
        <w:tab/>
      </w:r>
      <w:r w:rsidRPr="001F6D33">
        <w:rPr>
          <w:rFonts w:asciiTheme="minorHAnsi" w:hAnsiTheme="minorHAnsi"/>
          <w:sz w:val="28"/>
          <w:szCs w:val="28"/>
        </w:rPr>
        <w:tab/>
      </w:r>
      <w:r w:rsidRPr="001F6D33">
        <w:rPr>
          <w:rFonts w:asciiTheme="minorHAnsi" w:hAnsiTheme="minorHAnsi"/>
          <w:sz w:val="28"/>
          <w:szCs w:val="28"/>
        </w:rPr>
        <w:tab/>
      </w:r>
      <w:r w:rsidRPr="001F6D33">
        <w:rPr>
          <w:rFonts w:asciiTheme="minorHAnsi" w:hAnsiTheme="minorHAnsi"/>
          <w:sz w:val="28"/>
          <w:szCs w:val="28"/>
        </w:rPr>
        <w:tab/>
      </w:r>
      <w:r w:rsidRPr="001F6D33">
        <w:rPr>
          <w:rFonts w:asciiTheme="minorHAnsi" w:hAnsiTheme="minorHAnsi"/>
          <w:sz w:val="28"/>
          <w:szCs w:val="28"/>
        </w:rPr>
        <w:tab/>
        <w:t xml:space="preserve">          </w:t>
      </w:r>
      <w:proofErr w:type="gramStart"/>
      <w:r w:rsidRPr="001F6D33">
        <w:rPr>
          <w:rFonts w:asciiTheme="minorHAnsi" w:hAnsiTheme="minorHAnsi"/>
          <w:sz w:val="28"/>
          <w:szCs w:val="28"/>
        </w:rPr>
        <w:t xml:space="preserve">   (</w:t>
      </w:r>
      <w:proofErr w:type="gramEnd"/>
      <w:r w:rsidRPr="001F6D33">
        <w:rPr>
          <w:rFonts w:asciiTheme="minorHAnsi" w:hAnsiTheme="minorHAnsi"/>
          <w:sz w:val="28"/>
          <w:szCs w:val="28"/>
        </w:rPr>
        <w:t>4)</w:t>
      </w:r>
    </w:p>
    <w:p w14:paraId="77766678" w14:textId="77777777" w:rsidR="001F6D33" w:rsidRPr="001F6D33" w:rsidRDefault="001F6D33" w:rsidP="001F6D33">
      <w:pPr>
        <w:rPr>
          <w:rFonts w:asciiTheme="minorHAnsi" w:hAnsiTheme="minorHAnsi"/>
          <w:color w:val="0070C0"/>
        </w:rPr>
      </w:pPr>
    </w:p>
    <w:p w14:paraId="1445F3C5" w14:textId="77777777" w:rsidR="001F6D33" w:rsidRDefault="001F6D33" w:rsidP="001F6D33">
      <w:pPr>
        <w:spacing w:line="480" w:lineRule="auto"/>
        <w:rPr>
          <w:rFonts w:asciiTheme="minorHAnsi" w:hAnsiTheme="minorHAnsi"/>
          <w:color w:val="0070C0"/>
        </w:rPr>
      </w:pPr>
      <w:r>
        <w:rPr>
          <w:rFonts w:asciiTheme="minorHAnsi" w:hAnsiTheme="minorHAnsi"/>
          <w:color w:val="0070C0"/>
        </w:rPr>
        <w:t>……………………………………………………………………………………………………………………………………………………………………………………………………………………………………………………………………………………………………………………………………</w:t>
      </w:r>
    </w:p>
    <w:p w14:paraId="5AA58EE0" w14:textId="77777777" w:rsidR="001F6D33" w:rsidRDefault="001F6D33" w:rsidP="001F6D33">
      <w:pPr>
        <w:spacing w:line="480" w:lineRule="auto"/>
        <w:rPr>
          <w:rFonts w:asciiTheme="minorHAnsi" w:hAnsiTheme="minorHAnsi"/>
          <w:color w:val="0070C0"/>
        </w:rPr>
      </w:pPr>
      <w:r>
        <w:rPr>
          <w:rFonts w:asciiTheme="minorHAnsi" w:hAnsiTheme="minorHAnsi"/>
          <w:color w:val="0070C0"/>
        </w:rPr>
        <w:t>……………………………………………………………………………………………………………………………………………………………………………………………………………………………………………………………………………………………………………………………………</w:t>
      </w:r>
    </w:p>
    <w:p w14:paraId="1C671E10" w14:textId="77777777" w:rsidR="001F6D33" w:rsidRDefault="001F6D33" w:rsidP="001F6D33">
      <w:pPr>
        <w:rPr>
          <w:rFonts w:asciiTheme="minorHAnsi" w:hAnsiTheme="minorHAnsi"/>
          <w:color w:val="0070C0"/>
        </w:rPr>
      </w:pPr>
    </w:p>
    <w:p w14:paraId="3AF91ADD" w14:textId="77777777" w:rsidR="001F6D33" w:rsidRDefault="001F6D33" w:rsidP="001F6D33">
      <w:pPr>
        <w:rPr>
          <w:rFonts w:asciiTheme="minorHAnsi" w:hAnsiTheme="minorHAnsi"/>
          <w:color w:val="0070C0"/>
        </w:rPr>
      </w:pPr>
    </w:p>
    <w:p w14:paraId="01885BF8" w14:textId="77777777" w:rsidR="001F6D33" w:rsidRDefault="001F6D33" w:rsidP="001F6D33">
      <w:pPr>
        <w:rPr>
          <w:rFonts w:asciiTheme="minorHAnsi" w:hAnsiTheme="minorHAnsi"/>
          <w:color w:val="0070C0"/>
        </w:rPr>
      </w:pPr>
    </w:p>
    <w:p w14:paraId="673CD7BD" w14:textId="77777777" w:rsidR="007271FD" w:rsidRDefault="007271FD" w:rsidP="001F6D33">
      <w:pPr>
        <w:rPr>
          <w:rFonts w:asciiTheme="minorHAnsi" w:hAnsiTheme="minorHAnsi"/>
          <w:color w:val="0070C0"/>
        </w:rPr>
      </w:pPr>
    </w:p>
    <w:p w14:paraId="242D52AB" w14:textId="77777777" w:rsidR="001F6D33" w:rsidRPr="001F6D33" w:rsidRDefault="001F6D33" w:rsidP="001F6D33">
      <w:pPr>
        <w:rPr>
          <w:rFonts w:asciiTheme="minorHAnsi" w:hAnsiTheme="minorHAnsi"/>
          <w:color w:val="0070C0"/>
        </w:rPr>
      </w:pPr>
    </w:p>
    <w:p w14:paraId="79C9235D" w14:textId="77777777" w:rsidR="001F6D33" w:rsidRDefault="001F6D33" w:rsidP="001F6D33">
      <w:pPr>
        <w:rPr>
          <w:rFonts w:asciiTheme="minorHAnsi" w:hAnsiTheme="minorHAnsi"/>
          <w:sz w:val="28"/>
          <w:szCs w:val="28"/>
        </w:rPr>
      </w:pPr>
      <w:r w:rsidRPr="001F6D33">
        <w:rPr>
          <w:rFonts w:asciiTheme="minorHAnsi" w:hAnsiTheme="minorHAnsi"/>
          <w:sz w:val="28"/>
          <w:szCs w:val="28"/>
        </w:rPr>
        <w:t xml:space="preserve">Identify and describe one physical pattern of development occurring in all infants </w:t>
      </w:r>
      <w:proofErr w:type="gramStart"/>
      <w:r w:rsidRPr="001F6D33">
        <w:rPr>
          <w:rFonts w:asciiTheme="minorHAnsi" w:hAnsiTheme="minorHAnsi"/>
          <w:sz w:val="28"/>
          <w:szCs w:val="28"/>
        </w:rPr>
        <w:t xml:space="preserve">   (</w:t>
      </w:r>
      <w:proofErr w:type="gramEnd"/>
      <w:r w:rsidRPr="001F6D33">
        <w:rPr>
          <w:rFonts w:asciiTheme="minorHAnsi" w:hAnsiTheme="minorHAnsi"/>
          <w:sz w:val="28"/>
          <w:szCs w:val="28"/>
        </w:rPr>
        <w:t>2)</w:t>
      </w:r>
    </w:p>
    <w:p w14:paraId="345E9E4C" w14:textId="77777777" w:rsidR="001F6D33" w:rsidRPr="001F6D33" w:rsidRDefault="001F6D33" w:rsidP="001F6D33">
      <w:pPr>
        <w:rPr>
          <w:rFonts w:asciiTheme="minorHAnsi" w:hAnsiTheme="minorHAnsi"/>
          <w:sz w:val="28"/>
          <w:szCs w:val="28"/>
        </w:rPr>
      </w:pPr>
    </w:p>
    <w:p w14:paraId="2CEB98A9" w14:textId="77777777" w:rsidR="001F6D33" w:rsidRDefault="001F6D33" w:rsidP="001F6D33">
      <w:pPr>
        <w:spacing w:line="480" w:lineRule="auto"/>
        <w:rPr>
          <w:rFonts w:asciiTheme="minorHAnsi" w:hAnsiTheme="minorHAnsi"/>
          <w:color w:val="0070C0"/>
        </w:rPr>
      </w:pPr>
      <w:r>
        <w:rPr>
          <w:rFonts w:asciiTheme="minorHAnsi" w:hAnsiTheme="minorHAnsi"/>
          <w:color w:val="0070C0"/>
        </w:rPr>
        <w:t>……………………………………………………………………………………………………………………………………………………………………………………………………………………………………………………………………………………………………………………………………</w:t>
      </w:r>
    </w:p>
    <w:p w14:paraId="654C5712" w14:textId="77777777" w:rsidR="001F6D33" w:rsidRPr="001F6D33" w:rsidRDefault="001F6D33" w:rsidP="001F6D33">
      <w:pPr>
        <w:rPr>
          <w:rFonts w:asciiTheme="minorHAnsi" w:hAnsiTheme="minorHAnsi"/>
          <w:sz w:val="28"/>
          <w:szCs w:val="28"/>
        </w:rPr>
      </w:pPr>
    </w:p>
    <w:p w14:paraId="3CB538E9" w14:textId="77777777" w:rsidR="001F6D33" w:rsidRDefault="001F6D33" w:rsidP="001F6D33">
      <w:pPr>
        <w:rPr>
          <w:rFonts w:asciiTheme="minorHAnsi" w:hAnsiTheme="minorHAnsi"/>
          <w:sz w:val="28"/>
          <w:szCs w:val="28"/>
        </w:rPr>
      </w:pPr>
      <w:r w:rsidRPr="001F6D33">
        <w:rPr>
          <w:rFonts w:asciiTheme="minorHAnsi" w:hAnsiTheme="minorHAnsi"/>
          <w:sz w:val="28"/>
          <w:szCs w:val="28"/>
        </w:rPr>
        <w:t xml:space="preserve">Explain why it is important to measure and record a </w:t>
      </w:r>
      <w:r w:rsidR="0070646A" w:rsidRPr="001F6D33">
        <w:rPr>
          <w:rFonts w:asciiTheme="minorHAnsi" w:hAnsiTheme="minorHAnsi"/>
          <w:sz w:val="28"/>
          <w:szCs w:val="28"/>
        </w:rPr>
        <w:t>new-born’s</w:t>
      </w:r>
      <w:r w:rsidRPr="001F6D33">
        <w:rPr>
          <w:rFonts w:asciiTheme="minorHAnsi" w:hAnsiTheme="minorHAnsi"/>
          <w:sz w:val="28"/>
          <w:szCs w:val="28"/>
        </w:rPr>
        <w:t xml:space="preserve"> height and weight</w:t>
      </w:r>
      <w:proofErr w:type="gramStart"/>
      <w:r w:rsidRPr="001F6D33">
        <w:rPr>
          <w:rFonts w:asciiTheme="minorHAnsi" w:hAnsiTheme="minorHAnsi"/>
          <w:sz w:val="28"/>
          <w:szCs w:val="28"/>
        </w:rPr>
        <w:t xml:space="preserve">   (</w:t>
      </w:r>
      <w:proofErr w:type="gramEnd"/>
      <w:r w:rsidRPr="001F6D33">
        <w:rPr>
          <w:rFonts w:asciiTheme="minorHAnsi" w:hAnsiTheme="minorHAnsi"/>
          <w:sz w:val="28"/>
          <w:szCs w:val="28"/>
        </w:rPr>
        <w:t>2)</w:t>
      </w:r>
    </w:p>
    <w:p w14:paraId="0F5527A7" w14:textId="77777777" w:rsidR="001F6D33" w:rsidRPr="001F6D33" w:rsidRDefault="001F6D33" w:rsidP="001F6D33">
      <w:pPr>
        <w:rPr>
          <w:rFonts w:asciiTheme="minorHAnsi" w:hAnsiTheme="minorHAnsi"/>
          <w:sz w:val="28"/>
          <w:szCs w:val="28"/>
        </w:rPr>
      </w:pPr>
    </w:p>
    <w:p w14:paraId="50DEDF73" w14:textId="77777777" w:rsidR="001F6D33" w:rsidRDefault="001F6D33" w:rsidP="001F6D33">
      <w:pPr>
        <w:spacing w:line="480" w:lineRule="auto"/>
        <w:rPr>
          <w:rFonts w:asciiTheme="minorHAnsi" w:hAnsiTheme="minorHAnsi"/>
          <w:color w:val="0070C0"/>
        </w:rPr>
      </w:pPr>
      <w:r>
        <w:rPr>
          <w:rFonts w:asciiTheme="minorHAnsi" w:hAnsiTheme="minorHAnsi"/>
          <w:color w:val="0070C0"/>
        </w:rPr>
        <w:t>……………………………………………………………………………………………………………………………………………………………………………………………………………………………………………………………………………………………………………………………………</w:t>
      </w:r>
    </w:p>
    <w:p w14:paraId="112F17F2" w14:textId="77777777" w:rsidR="001F6D33" w:rsidRPr="001F6D33" w:rsidRDefault="001F6D33" w:rsidP="001F6D33">
      <w:pPr>
        <w:rPr>
          <w:rFonts w:asciiTheme="minorHAnsi" w:hAnsiTheme="minorHAnsi"/>
          <w:sz w:val="28"/>
          <w:szCs w:val="28"/>
        </w:rPr>
      </w:pPr>
    </w:p>
    <w:p w14:paraId="56B6583C" w14:textId="77777777" w:rsidR="00F45FA2" w:rsidRPr="00F45FA2" w:rsidRDefault="00F45FA2" w:rsidP="00F45FA2">
      <w:pPr>
        <w:rPr>
          <w:rFonts w:asciiTheme="minorHAnsi" w:hAnsiTheme="minorHAnsi"/>
          <w:sz w:val="28"/>
          <w:szCs w:val="28"/>
        </w:rPr>
      </w:pPr>
      <w:r w:rsidRPr="00F45FA2">
        <w:rPr>
          <w:rFonts w:asciiTheme="minorHAnsi" w:hAnsiTheme="minorHAnsi"/>
          <w:sz w:val="28"/>
          <w:szCs w:val="28"/>
        </w:rPr>
        <w:t>Baby Brad is eight weeks old.  He has been taken to the clinic to check that he is growin</w:t>
      </w:r>
      <w:r w:rsidR="00732070">
        <w:rPr>
          <w:rFonts w:asciiTheme="minorHAnsi" w:hAnsiTheme="minorHAnsi"/>
          <w:sz w:val="28"/>
          <w:szCs w:val="28"/>
        </w:rPr>
        <w:t>g at the expected rate.  A health visitor</w:t>
      </w:r>
      <w:r w:rsidRPr="00F45FA2">
        <w:rPr>
          <w:rFonts w:asciiTheme="minorHAnsi" w:hAnsiTheme="minorHAnsi"/>
          <w:sz w:val="28"/>
          <w:szCs w:val="28"/>
        </w:rPr>
        <w:t xml:space="preserve"> checks his weight and will plot it on a chart.  She is aware that infants triple their weight in their first year.</w:t>
      </w:r>
    </w:p>
    <w:p w14:paraId="2C63CDEA" w14:textId="77777777" w:rsidR="00F45FA2" w:rsidRPr="00F45FA2" w:rsidRDefault="00F45FA2" w:rsidP="00F45FA2">
      <w:pPr>
        <w:rPr>
          <w:rFonts w:asciiTheme="minorHAnsi" w:hAnsiTheme="minorHAnsi"/>
          <w:sz w:val="28"/>
          <w:szCs w:val="28"/>
        </w:rPr>
      </w:pPr>
    </w:p>
    <w:p w14:paraId="0BDF54DD" w14:textId="77777777" w:rsidR="00F45FA2" w:rsidRPr="00F45FA2" w:rsidRDefault="00F45FA2" w:rsidP="001F6D33">
      <w:pPr>
        <w:spacing w:line="480" w:lineRule="auto"/>
        <w:rPr>
          <w:rFonts w:asciiTheme="minorHAnsi" w:hAnsiTheme="minorHAnsi"/>
          <w:sz w:val="28"/>
          <w:szCs w:val="28"/>
        </w:rPr>
      </w:pPr>
      <w:r w:rsidRPr="00F45FA2">
        <w:rPr>
          <w:rFonts w:asciiTheme="minorHAnsi" w:hAnsiTheme="minorHAnsi"/>
          <w:sz w:val="28"/>
          <w:szCs w:val="28"/>
        </w:rPr>
        <w:t xml:space="preserve">Identify two other measurements that </w:t>
      </w:r>
      <w:r w:rsidR="00732070">
        <w:rPr>
          <w:rFonts w:asciiTheme="minorHAnsi" w:hAnsiTheme="minorHAnsi"/>
          <w:sz w:val="28"/>
          <w:szCs w:val="28"/>
        </w:rPr>
        <w:t>HV</w:t>
      </w:r>
      <w:r w:rsidRPr="00F45FA2">
        <w:rPr>
          <w:rFonts w:asciiTheme="minorHAnsi" w:hAnsiTheme="minorHAnsi"/>
          <w:sz w:val="28"/>
          <w:szCs w:val="28"/>
        </w:rPr>
        <w:t xml:space="preserve"> will take</w:t>
      </w:r>
      <w:r w:rsidR="00F250E0">
        <w:rPr>
          <w:rFonts w:asciiTheme="minorHAnsi" w:hAnsiTheme="minorHAnsi"/>
          <w:sz w:val="28"/>
          <w:szCs w:val="28"/>
        </w:rPr>
        <w:tab/>
      </w:r>
      <w:r w:rsidR="00F250E0">
        <w:rPr>
          <w:rFonts w:asciiTheme="minorHAnsi" w:hAnsiTheme="minorHAnsi"/>
          <w:sz w:val="28"/>
          <w:szCs w:val="28"/>
        </w:rPr>
        <w:tab/>
      </w:r>
      <w:r w:rsidR="00F250E0">
        <w:rPr>
          <w:rFonts w:asciiTheme="minorHAnsi" w:hAnsiTheme="minorHAnsi"/>
          <w:sz w:val="28"/>
          <w:szCs w:val="28"/>
        </w:rPr>
        <w:tab/>
      </w:r>
      <w:r w:rsidR="00F250E0">
        <w:rPr>
          <w:rFonts w:asciiTheme="minorHAnsi" w:hAnsiTheme="minorHAnsi"/>
          <w:sz w:val="28"/>
          <w:szCs w:val="28"/>
        </w:rPr>
        <w:tab/>
        <w:t>(2)</w:t>
      </w:r>
    </w:p>
    <w:p w14:paraId="11C7675F" w14:textId="77777777" w:rsidR="00F45FA2" w:rsidRPr="00F45FA2" w:rsidRDefault="00F45FA2" w:rsidP="001F6D33">
      <w:pPr>
        <w:spacing w:line="480" w:lineRule="auto"/>
        <w:rPr>
          <w:rFonts w:asciiTheme="minorHAnsi" w:hAnsiTheme="minorHAnsi"/>
          <w:sz w:val="28"/>
          <w:szCs w:val="28"/>
        </w:rPr>
      </w:pPr>
      <w:r w:rsidRPr="00F45FA2">
        <w:rPr>
          <w:rFonts w:asciiTheme="minorHAnsi" w:hAnsiTheme="minorHAnsi"/>
          <w:sz w:val="28"/>
          <w:szCs w:val="28"/>
        </w:rPr>
        <w:t>1 ……………………………………………………………………</w:t>
      </w:r>
    </w:p>
    <w:p w14:paraId="29D56D1F" w14:textId="77777777" w:rsidR="00F45FA2" w:rsidRPr="00F45FA2" w:rsidRDefault="00F45FA2" w:rsidP="001F6D33">
      <w:pPr>
        <w:spacing w:line="480" w:lineRule="auto"/>
        <w:rPr>
          <w:rFonts w:asciiTheme="minorHAnsi" w:hAnsiTheme="minorHAnsi"/>
          <w:sz w:val="28"/>
          <w:szCs w:val="28"/>
        </w:rPr>
      </w:pPr>
      <w:r w:rsidRPr="00F45FA2">
        <w:rPr>
          <w:rFonts w:asciiTheme="minorHAnsi" w:hAnsiTheme="minorHAnsi"/>
          <w:sz w:val="28"/>
          <w:szCs w:val="28"/>
        </w:rPr>
        <w:t>2 ………………………………………………………………</w:t>
      </w:r>
      <w:proofErr w:type="gramStart"/>
      <w:r w:rsidRPr="00F45FA2">
        <w:rPr>
          <w:rFonts w:asciiTheme="minorHAnsi" w:hAnsiTheme="minorHAnsi"/>
          <w:sz w:val="28"/>
          <w:szCs w:val="28"/>
        </w:rPr>
        <w:t>…..</w:t>
      </w:r>
      <w:proofErr w:type="gramEnd"/>
    </w:p>
    <w:p w14:paraId="7BC80E48" w14:textId="77777777" w:rsidR="001B53C3" w:rsidRPr="00F45FA2" w:rsidRDefault="001B53C3" w:rsidP="00A062A9">
      <w:pPr>
        <w:ind w:firstLine="720"/>
        <w:rPr>
          <w:rFonts w:asciiTheme="minorHAnsi" w:hAnsiTheme="minorHAnsi"/>
          <w:sz w:val="28"/>
          <w:szCs w:val="28"/>
        </w:rPr>
      </w:pPr>
    </w:p>
    <w:sectPr w:rsidR="001B53C3" w:rsidRPr="00F45FA2" w:rsidSect="00832326">
      <w:headerReference w:type="default" r:id="rId28"/>
      <w:footerReference w:type="default" r:id="rId29"/>
      <w:pgSz w:w="11906" w:h="16838" w:code="9"/>
      <w:pgMar w:top="851" w:right="851" w:bottom="851"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4031CE0" w14:textId="77777777" w:rsidR="00272C3E" w:rsidRDefault="00272C3E" w:rsidP="0070548B">
      <w:r>
        <w:separator/>
      </w:r>
    </w:p>
  </w:endnote>
  <w:endnote w:type="continuationSeparator" w:id="0">
    <w:p w14:paraId="567768D5" w14:textId="77777777" w:rsidR="00272C3E" w:rsidRDefault="00272C3E" w:rsidP="007054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36323542"/>
      <w:docPartObj>
        <w:docPartGallery w:val="Page Numbers (Bottom of Page)"/>
        <w:docPartUnique/>
      </w:docPartObj>
    </w:sdtPr>
    <w:sdtEndPr>
      <w:rPr>
        <w:noProof/>
      </w:rPr>
    </w:sdtEndPr>
    <w:sdtContent>
      <w:p w14:paraId="7632F2DB" w14:textId="77777777" w:rsidR="00711997" w:rsidRDefault="00711997">
        <w:pPr>
          <w:pStyle w:val="Footer"/>
          <w:jc w:val="center"/>
        </w:pPr>
        <w:r>
          <w:fldChar w:fldCharType="begin"/>
        </w:r>
        <w:r>
          <w:instrText xml:space="preserve"> PAGE   \* MERGEFORMAT </w:instrText>
        </w:r>
        <w:r>
          <w:fldChar w:fldCharType="separate"/>
        </w:r>
        <w:r w:rsidR="00DA787F">
          <w:rPr>
            <w:noProof/>
          </w:rPr>
          <w:t>9</w:t>
        </w:r>
        <w:r>
          <w:rPr>
            <w:noProof/>
          </w:rPr>
          <w:fldChar w:fldCharType="end"/>
        </w:r>
      </w:p>
    </w:sdtContent>
  </w:sdt>
  <w:p w14:paraId="1B9B9FE4" w14:textId="77777777" w:rsidR="00711997" w:rsidRDefault="0071199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C51A9B2" w14:textId="77777777" w:rsidR="00272C3E" w:rsidRDefault="00272C3E" w:rsidP="0070548B">
      <w:r>
        <w:separator/>
      </w:r>
    </w:p>
  </w:footnote>
  <w:footnote w:type="continuationSeparator" w:id="0">
    <w:p w14:paraId="23E7F086" w14:textId="77777777" w:rsidR="00272C3E" w:rsidRDefault="00272C3E" w:rsidP="007054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740D6C" w14:textId="77777777" w:rsidR="00595EC2" w:rsidRDefault="00595E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4B9304E"/>
    <w:multiLevelType w:val="hybridMultilevel"/>
    <w:tmpl w:val="9F6EE5E8"/>
    <w:lvl w:ilvl="0" w:tplc="9246F1F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58CB2040"/>
    <w:multiLevelType w:val="hybridMultilevel"/>
    <w:tmpl w:val="D9B69D7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746B6"/>
    <w:rsid w:val="00005D8F"/>
    <w:rsid w:val="0006043D"/>
    <w:rsid w:val="00060FBE"/>
    <w:rsid w:val="00073FFE"/>
    <w:rsid w:val="000A4D95"/>
    <w:rsid w:val="000B74D2"/>
    <w:rsid w:val="000C723B"/>
    <w:rsid w:val="00105D0E"/>
    <w:rsid w:val="001361F5"/>
    <w:rsid w:val="001519C5"/>
    <w:rsid w:val="00164101"/>
    <w:rsid w:val="001A1EE1"/>
    <w:rsid w:val="001B53C3"/>
    <w:rsid w:val="001C505C"/>
    <w:rsid w:val="001D3213"/>
    <w:rsid w:val="001F6D33"/>
    <w:rsid w:val="0027101A"/>
    <w:rsid w:val="00272C3E"/>
    <w:rsid w:val="002B6728"/>
    <w:rsid w:val="002D73D1"/>
    <w:rsid w:val="002E64F4"/>
    <w:rsid w:val="003321C8"/>
    <w:rsid w:val="00363FFF"/>
    <w:rsid w:val="00364580"/>
    <w:rsid w:val="003A2332"/>
    <w:rsid w:val="003B330D"/>
    <w:rsid w:val="003E01C0"/>
    <w:rsid w:val="003F147D"/>
    <w:rsid w:val="0045387E"/>
    <w:rsid w:val="004C446B"/>
    <w:rsid w:val="004F1768"/>
    <w:rsid w:val="005560B1"/>
    <w:rsid w:val="0058095A"/>
    <w:rsid w:val="00595EC2"/>
    <w:rsid w:val="0060437F"/>
    <w:rsid w:val="0064787D"/>
    <w:rsid w:val="00696B28"/>
    <w:rsid w:val="006C1E08"/>
    <w:rsid w:val="006E0A2E"/>
    <w:rsid w:val="0070548B"/>
    <w:rsid w:val="0070646A"/>
    <w:rsid w:val="00711997"/>
    <w:rsid w:val="007271FD"/>
    <w:rsid w:val="00732070"/>
    <w:rsid w:val="0073511F"/>
    <w:rsid w:val="007430DA"/>
    <w:rsid w:val="007847B4"/>
    <w:rsid w:val="007856D7"/>
    <w:rsid w:val="00792FA4"/>
    <w:rsid w:val="007C3038"/>
    <w:rsid w:val="00832326"/>
    <w:rsid w:val="00874179"/>
    <w:rsid w:val="008A7F87"/>
    <w:rsid w:val="008B66B4"/>
    <w:rsid w:val="008C448D"/>
    <w:rsid w:val="009051AD"/>
    <w:rsid w:val="009158EF"/>
    <w:rsid w:val="009200F3"/>
    <w:rsid w:val="00934C7D"/>
    <w:rsid w:val="00957A27"/>
    <w:rsid w:val="00993130"/>
    <w:rsid w:val="009967AD"/>
    <w:rsid w:val="009C36F0"/>
    <w:rsid w:val="00A062A9"/>
    <w:rsid w:val="00A41577"/>
    <w:rsid w:val="00A860D9"/>
    <w:rsid w:val="00AF7175"/>
    <w:rsid w:val="00B26127"/>
    <w:rsid w:val="00B3541B"/>
    <w:rsid w:val="00B36124"/>
    <w:rsid w:val="00B4037B"/>
    <w:rsid w:val="00B90719"/>
    <w:rsid w:val="00BA1864"/>
    <w:rsid w:val="00BD12FC"/>
    <w:rsid w:val="00BD3AD4"/>
    <w:rsid w:val="00C658C1"/>
    <w:rsid w:val="00C67B34"/>
    <w:rsid w:val="00C746B6"/>
    <w:rsid w:val="00C845D9"/>
    <w:rsid w:val="00C95D29"/>
    <w:rsid w:val="00CD20C2"/>
    <w:rsid w:val="00D25172"/>
    <w:rsid w:val="00D858C4"/>
    <w:rsid w:val="00D9581B"/>
    <w:rsid w:val="00DA787F"/>
    <w:rsid w:val="00DF6CF3"/>
    <w:rsid w:val="00E37AB6"/>
    <w:rsid w:val="00E70DF7"/>
    <w:rsid w:val="00EA4270"/>
    <w:rsid w:val="00EE47CC"/>
    <w:rsid w:val="00EF3FC0"/>
    <w:rsid w:val="00F16A16"/>
    <w:rsid w:val="00F250E0"/>
    <w:rsid w:val="00F45FA2"/>
    <w:rsid w:val="00FD452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E99EE14"/>
  <w15:docId w15:val="{6154DDAB-0009-407A-AE08-830B82639D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D3AD4"/>
    <w:rPr>
      <w:sz w:val="24"/>
      <w:szCs w:val="24"/>
      <w:lang w:eastAsia="en-US"/>
    </w:rPr>
  </w:style>
  <w:style w:type="paragraph" w:styleId="Heading1">
    <w:name w:val="heading 1"/>
    <w:basedOn w:val="Normal"/>
    <w:next w:val="Normal"/>
    <w:qFormat/>
    <w:rsid w:val="00BD3AD4"/>
    <w:pPr>
      <w:keepNext/>
      <w:tabs>
        <w:tab w:val="left" w:pos="1440"/>
      </w:tabs>
      <w:outlineLvl w:val="0"/>
    </w:pPr>
    <w:rPr>
      <w:rFonts w:ascii="Comic Sans MS" w:hAnsi="Comic Sans MS"/>
      <w:sz w:val="28"/>
      <w:u w:val="single"/>
    </w:rPr>
  </w:style>
  <w:style w:type="paragraph" w:styleId="Heading3">
    <w:name w:val="heading 3"/>
    <w:basedOn w:val="Normal"/>
    <w:next w:val="Normal"/>
    <w:qFormat/>
    <w:rsid w:val="00C746B6"/>
    <w:pPr>
      <w:keepNext/>
      <w:jc w:val="center"/>
      <w:outlineLvl w:val="2"/>
    </w:pPr>
    <w:rPr>
      <w:rFonts w:ascii="Comic Sans MS" w:hAnsi="Comic Sans MS"/>
      <w:sz w:val="40"/>
    </w:rPr>
  </w:style>
  <w:style w:type="paragraph" w:styleId="Heading6">
    <w:name w:val="heading 6"/>
    <w:basedOn w:val="Normal"/>
    <w:next w:val="Normal"/>
    <w:qFormat/>
    <w:rsid w:val="00C746B6"/>
    <w:pPr>
      <w:keepNext/>
      <w:outlineLvl w:val="5"/>
    </w:pPr>
    <w:rPr>
      <w:rFonts w:ascii="Comic Sans MS" w:hAnsi="Comic Sans MS"/>
      <w:sz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BD3AD4"/>
    <w:pPr>
      <w:jc w:val="center"/>
    </w:pPr>
    <w:rPr>
      <w:rFonts w:ascii="Comic Sans MS" w:hAnsi="Comic Sans MS"/>
      <w:sz w:val="40"/>
    </w:rPr>
  </w:style>
  <w:style w:type="paragraph" w:styleId="BodyText">
    <w:name w:val="Body Text"/>
    <w:basedOn w:val="Normal"/>
    <w:rsid w:val="00BD3AD4"/>
    <w:pPr>
      <w:tabs>
        <w:tab w:val="left" w:pos="3920"/>
      </w:tabs>
    </w:pPr>
    <w:rPr>
      <w:rFonts w:ascii="Comic Sans MS" w:hAnsi="Comic Sans MS"/>
      <w:sz w:val="28"/>
    </w:rPr>
  </w:style>
  <w:style w:type="table" w:styleId="TableGrid">
    <w:name w:val="Table Grid"/>
    <w:basedOn w:val="TableNormal"/>
    <w:uiPriority w:val="59"/>
    <w:rsid w:val="00EE47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36124"/>
    <w:pPr>
      <w:ind w:left="720"/>
      <w:contextualSpacing/>
    </w:pPr>
  </w:style>
  <w:style w:type="paragraph" w:styleId="BalloonText">
    <w:name w:val="Balloon Text"/>
    <w:basedOn w:val="Normal"/>
    <w:link w:val="BalloonTextChar"/>
    <w:semiHidden/>
    <w:unhideWhenUsed/>
    <w:rsid w:val="004F1768"/>
    <w:rPr>
      <w:rFonts w:ascii="Tahoma" w:hAnsi="Tahoma" w:cs="Tahoma"/>
      <w:sz w:val="16"/>
      <w:szCs w:val="16"/>
    </w:rPr>
  </w:style>
  <w:style w:type="character" w:customStyle="1" w:styleId="BalloonTextChar">
    <w:name w:val="Balloon Text Char"/>
    <w:basedOn w:val="DefaultParagraphFont"/>
    <w:link w:val="BalloonText"/>
    <w:semiHidden/>
    <w:rsid w:val="004F1768"/>
    <w:rPr>
      <w:rFonts w:ascii="Tahoma" w:hAnsi="Tahoma" w:cs="Tahoma"/>
      <w:sz w:val="16"/>
      <w:szCs w:val="16"/>
      <w:lang w:eastAsia="en-US"/>
    </w:rPr>
  </w:style>
  <w:style w:type="paragraph" w:styleId="Header">
    <w:name w:val="header"/>
    <w:basedOn w:val="Normal"/>
    <w:link w:val="HeaderChar"/>
    <w:uiPriority w:val="99"/>
    <w:unhideWhenUsed/>
    <w:rsid w:val="0070548B"/>
    <w:pPr>
      <w:tabs>
        <w:tab w:val="center" w:pos="4513"/>
        <w:tab w:val="right" w:pos="9026"/>
      </w:tabs>
    </w:pPr>
  </w:style>
  <w:style w:type="character" w:customStyle="1" w:styleId="HeaderChar">
    <w:name w:val="Header Char"/>
    <w:basedOn w:val="DefaultParagraphFont"/>
    <w:link w:val="Header"/>
    <w:uiPriority w:val="99"/>
    <w:rsid w:val="0070548B"/>
    <w:rPr>
      <w:sz w:val="24"/>
      <w:szCs w:val="24"/>
      <w:lang w:eastAsia="en-US"/>
    </w:rPr>
  </w:style>
  <w:style w:type="paragraph" w:styleId="Footer">
    <w:name w:val="footer"/>
    <w:basedOn w:val="Normal"/>
    <w:link w:val="FooterChar"/>
    <w:uiPriority w:val="99"/>
    <w:unhideWhenUsed/>
    <w:rsid w:val="0070548B"/>
    <w:pPr>
      <w:tabs>
        <w:tab w:val="center" w:pos="4513"/>
        <w:tab w:val="right" w:pos="9026"/>
      </w:tabs>
    </w:pPr>
  </w:style>
  <w:style w:type="character" w:customStyle="1" w:styleId="FooterChar">
    <w:name w:val="Footer Char"/>
    <w:basedOn w:val="DefaultParagraphFont"/>
    <w:link w:val="Footer"/>
    <w:uiPriority w:val="99"/>
    <w:rsid w:val="0070548B"/>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customXml" Target="../customXml/item3.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g"/><Relationship Id="rId25" Type="http://schemas.openxmlformats.org/officeDocument/2006/relationships/image" Target="media/image19.png"/><Relationship Id="rId33"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fontTable" Target="fontTable.xml"/><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054B7DBDF4BA9409A5C5D7797933F7F" ma:contentTypeVersion="13" ma:contentTypeDescription="Create a new document." ma:contentTypeScope="" ma:versionID="e4da622bd6858b78e621c2ea942b4a29">
  <xsd:schema xmlns:xsd="http://www.w3.org/2001/XMLSchema" xmlns:xs="http://www.w3.org/2001/XMLSchema" xmlns:p="http://schemas.microsoft.com/office/2006/metadata/properties" xmlns:ns2="d4ef18c4-b113-4804-98bd-9a53b9d444db" xmlns:ns3="18fc9a34-bd67-4aeb-af0c-dbcce0fead03" targetNamespace="http://schemas.microsoft.com/office/2006/metadata/properties" ma:root="true" ma:fieldsID="4d5d536d6284d112cdf0d6fc6631a303" ns2:_="" ns3:_="">
    <xsd:import namespace="d4ef18c4-b113-4804-98bd-9a53b9d444db"/>
    <xsd:import namespace="18fc9a34-bd67-4aeb-af0c-dbcce0fead03"/>
    <xsd:element name="properties">
      <xsd:complexType>
        <xsd:sequence>
          <xsd:element name="documentManagement">
            <xsd:complexType>
              <xsd:all>
                <xsd:element ref="ns2:Description" minOccurs="0"/>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ef18c4-b113-4804-98bd-9a53b9d444db" elementFormDefault="qualified">
    <xsd:import namespace="http://schemas.microsoft.com/office/2006/documentManagement/types"/>
    <xsd:import namespace="http://schemas.microsoft.com/office/infopath/2007/PartnerControls"/>
    <xsd:element name="Description" ma:index="8" nillable="true" ma:displayName="Description" ma:format="Dropdown" ma:internalName="Description">
      <xsd:simpleType>
        <xsd:restriction base="dms:Note">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8fc9a34-bd67-4aeb-af0c-dbcce0fead03"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escription xmlns="d4ef18c4-b113-4804-98bd-9a53b9d444db" xsi:nil="true"/>
  </documentManagement>
</p:properties>
</file>

<file path=customXml/itemProps1.xml><?xml version="1.0" encoding="utf-8"?>
<ds:datastoreItem xmlns:ds="http://schemas.openxmlformats.org/officeDocument/2006/customXml" ds:itemID="{1E0EAD28-AA9C-4200-B26F-4B0CE46AE8D7}"/>
</file>

<file path=customXml/itemProps2.xml><?xml version="1.0" encoding="utf-8"?>
<ds:datastoreItem xmlns:ds="http://schemas.openxmlformats.org/officeDocument/2006/customXml" ds:itemID="{6B80D843-C7DF-48DD-AB95-B7FC68BDDA77}"/>
</file>

<file path=customXml/itemProps3.xml><?xml version="1.0" encoding="utf-8"?>
<ds:datastoreItem xmlns:ds="http://schemas.openxmlformats.org/officeDocument/2006/customXml" ds:itemID="{ABBE00EC-1E60-479A-999B-F2A856205D4A}"/>
</file>

<file path=docProps/app.xml><?xml version="1.0" encoding="utf-8"?>
<Properties xmlns="http://schemas.openxmlformats.org/officeDocument/2006/extended-properties" xmlns:vt="http://schemas.openxmlformats.org/officeDocument/2006/docPropsVTypes">
  <Template>Normal</Template>
  <TotalTime>292</TotalTime>
  <Pages>12</Pages>
  <Words>1467</Words>
  <Characters>8365</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Principles of growth and development</vt:lpstr>
    </vt:vector>
  </TitlesOfParts>
  <Company>All Saints Catholic High School</Company>
  <LinksUpToDate>false</LinksUpToDate>
  <CharactersWithSpaces>9813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Principles of growth and development</dc:title>
  <dc:creator>lw</dc:creator>
  <cp:lastModifiedBy>Michelle Ludlow</cp:lastModifiedBy>
  <cp:revision>68</cp:revision>
  <dcterms:created xsi:type="dcterms:W3CDTF">2016-07-08T11:58:00Z</dcterms:created>
  <dcterms:modified xsi:type="dcterms:W3CDTF">2020-04-30T09:47:00Z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0x010100A054B7DBDF4BA9409A5C5D7797933F7F</vt:lpwstr>
  </property>
</Properties>
</file>